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ABAF2" w14:textId="2587ECE8" w:rsidR="00A11FAA" w:rsidRPr="00005062" w:rsidRDefault="005A2874" w:rsidP="00527157">
      <w:pPr>
        <w:tabs>
          <w:tab w:val="left" w:pos="817"/>
        </w:tabs>
        <w:spacing w:line="260" w:lineRule="exact"/>
        <w:rPr>
          <w:rFonts w:ascii="Aptos" w:hAnsi="Aptos" w:cs="Arial"/>
          <w:color w:val="000000" w:themeColor="text1"/>
        </w:rPr>
      </w:pPr>
      <w:r w:rsidRPr="00005062">
        <w:rPr>
          <w:rFonts w:ascii="Aptos" w:hAnsi="Aptos" w:cs="Arial"/>
          <w:color w:val="000000" w:themeColor="text1"/>
        </w:rPr>
        <w:t xml:space="preserve"> </w:t>
      </w:r>
      <w:r w:rsidR="001C0D1F" w:rsidRPr="00005062">
        <w:rPr>
          <w:rFonts w:ascii="Aptos" w:hAnsi="Aptos" w:cs="Arial"/>
          <w:color w:val="000000" w:themeColor="text1"/>
        </w:rPr>
        <w:tab/>
      </w:r>
    </w:p>
    <w:p w14:paraId="38A6B854" w14:textId="77777777" w:rsidR="001C0D1F" w:rsidRPr="00005062" w:rsidRDefault="001C0D1F" w:rsidP="00527157">
      <w:pPr>
        <w:tabs>
          <w:tab w:val="left" w:pos="817"/>
        </w:tabs>
        <w:spacing w:line="260" w:lineRule="exact"/>
        <w:rPr>
          <w:rFonts w:ascii="Aptos" w:hAnsi="Aptos" w:cs="Arial"/>
          <w:color w:val="000000" w:themeColor="text1"/>
        </w:rPr>
      </w:pPr>
    </w:p>
    <w:p w14:paraId="1B835F50" w14:textId="77777777" w:rsidR="001C0D1F" w:rsidRPr="00005062" w:rsidRDefault="001C0D1F" w:rsidP="00527157">
      <w:pPr>
        <w:tabs>
          <w:tab w:val="left" w:pos="817"/>
        </w:tabs>
        <w:spacing w:line="260" w:lineRule="exact"/>
        <w:rPr>
          <w:rFonts w:ascii="Aptos" w:hAnsi="Aptos" w:cs="Arial"/>
          <w:color w:val="000000" w:themeColor="text1"/>
        </w:rPr>
      </w:pPr>
    </w:p>
    <w:p w14:paraId="3DA71354" w14:textId="77777777" w:rsidR="001C0D1F" w:rsidRPr="00005062" w:rsidRDefault="001C0D1F" w:rsidP="00527157">
      <w:pPr>
        <w:tabs>
          <w:tab w:val="left" w:pos="817"/>
        </w:tabs>
        <w:spacing w:line="260" w:lineRule="exact"/>
        <w:rPr>
          <w:rFonts w:ascii="Aptos" w:hAnsi="Aptos" w:cs="Arial"/>
          <w:color w:val="000000" w:themeColor="text1"/>
        </w:rPr>
      </w:pPr>
    </w:p>
    <w:p w14:paraId="2F5A8AC2" w14:textId="77777777" w:rsidR="00005062" w:rsidRPr="00005062" w:rsidRDefault="00005062" w:rsidP="00527157">
      <w:pPr>
        <w:tabs>
          <w:tab w:val="left" w:pos="817"/>
        </w:tabs>
        <w:spacing w:line="260" w:lineRule="exact"/>
        <w:rPr>
          <w:rFonts w:ascii="Aptos" w:hAnsi="Aptos" w:cs="Arial"/>
          <w:color w:val="000000" w:themeColor="text1"/>
        </w:rPr>
      </w:pPr>
    </w:p>
    <w:p w14:paraId="4059DF2A" w14:textId="77777777" w:rsidR="001C0D1F" w:rsidRPr="00005062" w:rsidRDefault="001C0D1F" w:rsidP="00527157">
      <w:pPr>
        <w:tabs>
          <w:tab w:val="left" w:pos="817"/>
        </w:tabs>
        <w:spacing w:line="260" w:lineRule="exact"/>
        <w:rPr>
          <w:rFonts w:ascii="Aptos" w:hAnsi="Aptos" w:cs="Arial"/>
          <w:color w:val="000000" w:themeColor="text1"/>
        </w:rPr>
      </w:pPr>
    </w:p>
    <w:p w14:paraId="1A98834F" w14:textId="77777777" w:rsidR="001C0D1F" w:rsidRPr="00005062" w:rsidRDefault="001C0D1F" w:rsidP="00527157">
      <w:pPr>
        <w:tabs>
          <w:tab w:val="left" w:pos="817"/>
        </w:tabs>
        <w:spacing w:line="260" w:lineRule="exact"/>
        <w:rPr>
          <w:rFonts w:ascii="Aptos" w:hAnsi="Aptos" w:cs="Arial"/>
          <w:color w:val="000000" w:themeColor="text1"/>
        </w:rPr>
      </w:pPr>
    </w:p>
    <w:p w14:paraId="1C4219BD" w14:textId="77777777" w:rsidR="001C0D1F" w:rsidRPr="00005062" w:rsidRDefault="001C0D1F" w:rsidP="00527157">
      <w:pPr>
        <w:tabs>
          <w:tab w:val="left" w:pos="817"/>
        </w:tabs>
        <w:spacing w:line="260" w:lineRule="exact"/>
        <w:rPr>
          <w:rFonts w:ascii="Aptos" w:hAnsi="Aptos" w:cs="Arial"/>
          <w:color w:val="000000" w:themeColor="text1"/>
        </w:rPr>
      </w:pPr>
    </w:p>
    <w:p w14:paraId="76D415DC" w14:textId="77777777" w:rsidR="001C0D1F" w:rsidRPr="00005062" w:rsidRDefault="001C0D1F" w:rsidP="00527157">
      <w:pPr>
        <w:tabs>
          <w:tab w:val="left" w:pos="817"/>
        </w:tabs>
        <w:spacing w:line="260" w:lineRule="exact"/>
        <w:rPr>
          <w:rFonts w:ascii="Aptos" w:hAnsi="Aptos" w:cs="Arial"/>
          <w:color w:val="000000" w:themeColor="text1"/>
        </w:rPr>
      </w:pPr>
    </w:p>
    <w:p w14:paraId="0AD53910" w14:textId="77777777" w:rsidR="001C0D1F" w:rsidRPr="00005062" w:rsidRDefault="001C0D1F" w:rsidP="00527157">
      <w:pPr>
        <w:tabs>
          <w:tab w:val="left" w:pos="817"/>
        </w:tabs>
        <w:spacing w:line="260" w:lineRule="exact"/>
        <w:rPr>
          <w:rFonts w:ascii="Aptos" w:hAnsi="Aptos" w:cs="Arial"/>
          <w:color w:val="000000" w:themeColor="text1"/>
        </w:rPr>
      </w:pPr>
    </w:p>
    <w:p w14:paraId="5948C962" w14:textId="77777777" w:rsidR="001C0D1F" w:rsidRPr="00005062" w:rsidRDefault="001C0D1F" w:rsidP="00527157">
      <w:pPr>
        <w:tabs>
          <w:tab w:val="left" w:pos="817"/>
        </w:tabs>
        <w:spacing w:line="260" w:lineRule="exact"/>
        <w:rPr>
          <w:rFonts w:ascii="Aptos" w:hAnsi="Aptos" w:cs="Arial"/>
          <w:color w:val="000000" w:themeColor="text1"/>
        </w:rPr>
      </w:pPr>
    </w:p>
    <w:p w14:paraId="6FA5DF18" w14:textId="77777777" w:rsidR="001C0D1F" w:rsidRPr="00005062" w:rsidRDefault="001C0D1F" w:rsidP="00527157">
      <w:pPr>
        <w:tabs>
          <w:tab w:val="left" w:pos="817"/>
        </w:tabs>
        <w:spacing w:line="260" w:lineRule="exact"/>
        <w:rPr>
          <w:rFonts w:ascii="Aptos" w:hAnsi="Aptos" w:cs="Arial"/>
          <w:color w:val="000000" w:themeColor="text1"/>
        </w:rPr>
      </w:pPr>
    </w:p>
    <w:p w14:paraId="24BDF604" w14:textId="77777777" w:rsidR="001C0D1F" w:rsidRPr="00005062" w:rsidRDefault="001C0D1F" w:rsidP="00527157">
      <w:pPr>
        <w:tabs>
          <w:tab w:val="left" w:pos="817"/>
        </w:tabs>
        <w:spacing w:line="260" w:lineRule="exact"/>
        <w:rPr>
          <w:rFonts w:ascii="Aptos" w:hAnsi="Aptos" w:cs="Arial"/>
          <w:color w:val="000000" w:themeColor="text1"/>
        </w:rPr>
      </w:pPr>
    </w:p>
    <w:p w14:paraId="2F2BCA9C" w14:textId="77777777" w:rsidR="001C0D1F" w:rsidRPr="00005062" w:rsidRDefault="001C0D1F" w:rsidP="00527157">
      <w:pPr>
        <w:tabs>
          <w:tab w:val="left" w:pos="817"/>
        </w:tabs>
        <w:spacing w:line="260" w:lineRule="exact"/>
        <w:rPr>
          <w:rFonts w:ascii="Aptos" w:hAnsi="Aptos" w:cs="Arial"/>
          <w:color w:val="000000" w:themeColor="text1"/>
        </w:rPr>
      </w:pPr>
    </w:p>
    <w:p w14:paraId="4045206C" w14:textId="77777777" w:rsidR="001C0D1F" w:rsidRPr="00005062" w:rsidRDefault="001C0D1F" w:rsidP="00527157">
      <w:pPr>
        <w:tabs>
          <w:tab w:val="left" w:pos="817"/>
        </w:tabs>
        <w:spacing w:line="260" w:lineRule="exact"/>
        <w:rPr>
          <w:rFonts w:ascii="Aptos" w:hAnsi="Aptos" w:cs="Arial"/>
          <w:color w:val="000000" w:themeColor="text1"/>
        </w:rPr>
      </w:pPr>
    </w:p>
    <w:p w14:paraId="14F31068" w14:textId="77777777" w:rsidR="001C0D1F" w:rsidRPr="00005062" w:rsidRDefault="001C0D1F" w:rsidP="00527157">
      <w:pPr>
        <w:tabs>
          <w:tab w:val="left" w:pos="817"/>
        </w:tabs>
        <w:spacing w:line="260" w:lineRule="exact"/>
        <w:rPr>
          <w:rFonts w:ascii="Aptos" w:hAnsi="Aptos" w:cs="Arial"/>
          <w:color w:val="000000" w:themeColor="text1"/>
        </w:rPr>
      </w:pPr>
    </w:p>
    <w:p w14:paraId="14009BBE" w14:textId="77777777" w:rsidR="001C0D1F" w:rsidRPr="00005062" w:rsidRDefault="001C0D1F" w:rsidP="008004C0">
      <w:pPr>
        <w:tabs>
          <w:tab w:val="left" w:pos="817"/>
        </w:tabs>
        <w:spacing w:line="260" w:lineRule="exact"/>
        <w:rPr>
          <w:rFonts w:ascii="Aptos" w:hAnsi="Aptos" w:cs="Arial"/>
          <w:color w:val="000000" w:themeColor="text1"/>
        </w:rPr>
      </w:pPr>
    </w:p>
    <w:tbl>
      <w:tblPr>
        <w:tblW w:w="9781"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781"/>
      </w:tblGrid>
      <w:tr w:rsidR="007970F4" w:rsidRPr="00005062" w14:paraId="28E8DCD2" w14:textId="77777777" w:rsidTr="00005062">
        <w:trPr>
          <w:cantSplit/>
          <w:trHeight w:val="1146"/>
        </w:trPr>
        <w:tc>
          <w:tcPr>
            <w:tcW w:w="9781" w:type="dxa"/>
            <w:tcBorders>
              <w:top w:val="single" w:sz="2" w:space="0" w:color="auto"/>
              <w:left w:val="single" w:sz="2" w:space="0" w:color="auto"/>
              <w:bottom w:val="single" w:sz="2" w:space="0" w:color="auto"/>
              <w:right w:val="single" w:sz="2" w:space="0" w:color="auto"/>
            </w:tcBorders>
            <w:shd w:val="clear" w:color="auto" w:fill="BAB69B"/>
            <w:vAlign w:val="center"/>
          </w:tcPr>
          <w:p w14:paraId="6317F397" w14:textId="071D81F7" w:rsidR="007970F4" w:rsidRPr="00005062" w:rsidRDefault="00820C90" w:rsidP="008004C0">
            <w:pPr>
              <w:spacing w:line="260" w:lineRule="exact"/>
              <w:jc w:val="center"/>
              <w:rPr>
                <w:rFonts w:ascii="Aptos" w:hAnsi="Aptos" w:cs="Arial"/>
                <w:b/>
                <w:color w:val="000000" w:themeColor="text1"/>
              </w:rPr>
            </w:pPr>
            <w:bookmarkStart w:id="0" w:name="_Toc243202120"/>
            <w:r w:rsidRPr="00820C90">
              <w:rPr>
                <w:rFonts w:ascii="Aptos" w:hAnsi="Aptos" w:cs="Arial"/>
                <w:b/>
                <w:color w:val="000000" w:themeColor="text1"/>
                <w:sz w:val="24"/>
                <w:szCs w:val="28"/>
              </w:rPr>
              <w:t>DOKUMENTACIJA V ZVEZI Z ODDAJO JAVNEGA NAROČILA</w:t>
            </w:r>
          </w:p>
        </w:tc>
      </w:tr>
      <w:tr w:rsidR="001C0D1F" w:rsidRPr="00005062" w14:paraId="06DF9011" w14:textId="77777777" w:rsidTr="00820C90">
        <w:trPr>
          <w:cantSplit/>
          <w:trHeight w:val="1856"/>
        </w:trPr>
        <w:tc>
          <w:tcPr>
            <w:tcW w:w="9781" w:type="dxa"/>
            <w:tcBorders>
              <w:top w:val="single" w:sz="2" w:space="0" w:color="auto"/>
              <w:left w:val="single" w:sz="2" w:space="0" w:color="auto"/>
              <w:bottom w:val="single" w:sz="2" w:space="0" w:color="auto"/>
              <w:right w:val="single" w:sz="2" w:space="0" w:color="auto"/>
            </w:tcBorders>
            <w:vAlign w:val="center"/>
          </w:tcPr>
          <w:p w14:paraId="07B1F117" w14:textId="77777777" w:rsidR="00005062" w:rsidRDefault="00820C90" w:rsidP="00C463DB">
            <w:pPr>
              <w:pStyle w:val="NavadenTimesNewRoman"/>
              <w:widowControl/>
              <w:jc w:val="center"/>
              <w:rPr>
                <w:rFonts w:ascii="Aptos" w:hAnsi="Aptos" w:cs="Arial"/>
                <w:b/>
                <w:color w:val="000000" w:themeColor="text1"/>
                <w:sz w:val="28"/>
                <w:szCs w:val="28"/>
              </w:rPr>
            </w:pPr>
            <w:r w:rsidRPr="00820C90">
              <w:rPr>
                <w:rFonts w:ascii="Aptos" w:hAnsi="Aptos" w:cs="Arial"/>
                <w:b/>
                <w:color w:val="000000" w:themeColor="text1"/>
                <w:sz w:val="28"/>
                <w:szCs w:val="28"/>
              </w:rPr>
              <w:t>NAKUP AMFIBIJSKEGA DELOVNEGA STROJA ZA UPRAVLJANJE Z MOKRIŠČI V OKVIRU PROJEKTA »LIFE TRŠCA«</w:t>
            </w:r>
          </w:p>
          <w:p w14:paraId="0EC3C033" w14:textId="77777777" w:rsidR="00820C90" w:rsidRDefault="00820C90" w:rsidP="00C463DB">
            <w:pPr>
              <w:pStyle w:val="NavadenTimesNewRoman"/>
              <w:widowControl/>
              <w:jc w:val="center"/>
              <w:rPr>
                <w:rFonts w:ascii="Aptos" w:hAnsi="Aptos" w:cs="Arial"/>
                <w:b/>
                <w:color w:val="000000" w:themeColor="text1"/>
                <w:sz w:val="28"/>
                <w:szCs w:val="28"/>
              </w:rPr>
            </w:pPr>
          </w:p>
          <w:p w14:paraId="5CC82FD3" w14:textId="239CA1D0" w:rsidR="00820C90" w:rsidRPr="00820C90" w:rsidRDefault="00820C90" w:rsidP="00820C90">
            <w:pPr>
              <w:jc w:val="center"/>
              <w:rPr>
                <w:rFonts w:cs="Arial"/>
                <w:sz w:val="22"/>
              </w:rPr>
            </w:pPr>
            <w:r w:rsidRPr="00DF37C7">
              <w:rPr>
                <w:rFonts w:cs="Arial"/>
                <w:sz w:val="26"/>
                <w:szCs w:val="26"/>
              </w:rPr>
              <w:t>POSTOPEK NAROČILA MALE VREDNOSTI</w:t>
            </w:r>
          </w:p>
        </w:tc>
      </w:tr>
    </w:tbl>
    <w:p w14:paraId="1406CFDB" w14:textId="4B9B9B16" w:rsidR="001C0D1F" w:rsidRPr="00005062" w:rsidRDefault="001C0D1F" w:rsidP="008004C0">
      <w:pPr>
        <w:spacing w:line="260" w:lineRule="exact"/>
        <w:rPr>
          <w:rFonts w:ascii="Aptos" w:hAnsi="Aptos"/>
        </w:rPr>
      </w:pPr>
    </w:p>
    <w:p w14:paraId="661CF6C2" w14:textId="77777777" w:rsidR="00F82B53" w:rsidRPr="00005062" w:rsidRDefault="00F82B53" w:rsidP="008004C0">
      <w:pPr>
        <w:spacing w:line="260" w:lineRule="exact"/>
        <w:rPr>
          <w:rFonts w:ascii="Aptos" w:hAnsi="Aptos"/>
        </w:rPr>
      </w:pPr>
    </w:p>
    <w:p w14:paraId="5A9FB618" w14:textId="77777777" w:rsidR="00F82B53" w:rsidRPr="00005062" w:rsidRDefault="00F82B53" w:rsidP="008004C0">
      <w:pPr>
        <w:spacing w:line="260" w:lineRule="exact"/>
        <w:rPr>
          <w:rFonts w:ascii="Aptos" w:hAnsi="Aptos"/>
        </w:rPr>
      </w:pPr>
    </w:p>
    <w:p w14:paraId="6DE9A962" w14:textId="77777777" w:rsidR="00F82B53" w:rsidRPr="00005062" w:rsidRDefault="00F82B53" w:rsidP="008004C0">
      <w:pPr>
        <w:spacing w:line="260" w:lineRule="exact"/>
        <w:rPr>
          <w:rFonts w:ascii="Aptos" w:hAnsi="Aptos"/>
        </w:rPr>
      </w:pPr>
    </w:p>
    <w:p w14:paraId="399F0BBC" w14:textId="77777777" w:rsidR="00F82B53" w:rsidRPr="00005062" w:rsidRDefault="00F82B53" w:rsidP="008004C0">
      <w:pPr>
        <w:spacing w:line="260" w:lineRule="exact"/>
        <w:rPr>
          <w:rFonts w:ascii="Aptos" w:hAnsi="Aptos"/>
        </w:rPr>
      </w:pPr>
    </w:p>
    <w:p w14:paraId="688E16F5" w14:textId="77777777" w:rsidR="00F82B53" w:rsidRPr="00005062" w:rsidRDefault="00F82B53" w:rsidP="008004C0">
      <w:pPr>
        <w:spacing w:line="260" w:lineRule="exact"/>
        <w:rPr>
          <w:rFonts w:ascii="Aptos" w:hAnsi="Aptos"/>
        </w:rPr>
      </w:pPr>
    </w:p>
    <w:p w14:paraId="75569366" w14:textId="77777777" w:rsidR="00F82B53" w:rsidRPr="00005062" w:rsidRDefault="00F82B53" w:rsidP="008004C0">
      <w:pPr>
        <w:spacing w:line="260" w:lineRule="exact"/>
        <w:rPr>
          <w:rFonts w:ascii="Aptos" w:hAnsi="Aptos"/>
        </w:rPr>
      </w:pPr>
    </w:p>
    <w:p w14:paraId="4642D6E0" w14:textId="77777777" w:rsidR="00F82B53" w:rsidRPr="00005062" w:rsidRDefault="00F82B53" w:rsidP="008004C0">
      <w:pPr>
        <w:spacing w:line="260" w:lineRule="exact"/>
        <w:rPr>
          <w:rFonts w:ascii="Aptos" w:hAnsi="Aptos"/>
        </w:rPr>
      </w:pPr>
    </w:p>
    <w:p w14:paraId="5DD6F25E" w14:textId="77777777" w:rsidR="00F82B53" w:rsidRPr="00005062" w:rsidRDefault="00F82B53" w:rsidP="008004C0">
      <w:pPr>
        <w:spacing w:line="260" w:lineRule="exact"/>
        <w:jc w:val="left"/>
        <w:rPr>
          <w:rFonts w:ascii="Aptos" w:hAnsi="Aptos" w:cs="Arial"/>
          <w:b/>
          <w:color w:val="000000" w:themeColor="text1"/>
          <w:sz w:val="22"/>
        </w:rPr>
      </w:pPr>
      <w:r w:rsidRPr="00005062">
        <w:rPr>
          <w:rFonts w:ascii="Aptos" w:hAnsi="Aptos"/>
          <w:color w:val="000000" w:themeColor="text1"/>
          <w:sz w:val="22"/>
        </w:rPr>
        <w:br w:type="page"/>
      </w:r>
    </w:p>
    <w:p w14:paraId="38AF8C85" w14:textId="77777777" w:rsidR="00005062" w:rsidRPr="00396A1A" w:rsidRDefault="00005062" w:rsidP="004B57AB">
      <w:pPr>
        <w:pStyle w:val="GLAVA0"/>
      </w:pPr>
      <w:r w:rsidRPr="00396A1A">
        <w:lastRenderedPageBreak/>
        <w:t>POVABILO K SODELOVANJU</w:t>
      </w:r>
    </w:p>
    <w:p w14:paraId="2A12C683" w14:textId="77777777" w:rsidR="00396A1A" w:rsidRPr="00005062" w:rsidRDefault="00396A1A" w:rsidP="00005062">
      <w:pPr>
        <w:spacing w:line="260" w:lineRule="exact"/>
        <w:rPr>
          <w:rFonts w:ascii="Aptos" w:hAnsi="Aptos"/>
          <w:b/>
          <w:sz w:val="21"/>
          <w:szCs w:val="21"/>
        </w:rPr>
      </w:pPr>
    </w:p>
    <w:p w14:paraId="07244511" w14:textId="53D2239E" w:rsidR="00005062" w:rsidRDefault="00005062" w:rsidP="00005062">
      <w:pPr>
        <w:spacing w:line="260" w:lineRule="exact"/>
        <w:rPr>
          <w:rFonts w:ascii="Aptos" w:hAnsi="Aptos"/>
          <w:sz w:val="21"/>
          <w:szCs w:val="21"/>
        </w:rPr>
      </w:pPr>
      <w:r w:rsidRPr="00005062">
        <w:rPr>
          <w:rFonts w:ascii="Aptos" w:hAnsi="Aptos"/>
          <w:sz w:val="21"/>
          <w:szCs w:val="21"/>
        </w:rPr>
        <w:t>Na podlagi Zakona o javnem naročanju (</w:t>
      </w:r>
      <w:r w:rsidRPr="00005062">
        <w:rPr>
          <w:rFonts w:ascii="Aptos" w:hAnsi="Aptos" w:cstheme="minorHAnsi"/>
          <w:sz w:val="21"/>
          <w:szCs w:val="21"/>
        </w:rPr>
        <w:t>Uradni list RS, št. 91/15, 14/18, 121/21, 10/22, 74/22 – odl. US, 100/22 – ZNUZSZS, 28/23 in 88/23 – ZOPNN-F</w:t>
      </w:r>
      <w:r w:rsidRPr="00005062">
        <w:rPr>
          <w:rFonts w:ascii="Aptos" w:hAnsi="Aptos"/>
          <w:sz w:val="21"/>
          <w:szCs w:val="21"/>
        </w:rPr>
        <w:t>; v nadaljevanju: ZJN-3) in skladno z dokumentacijo v zvezi z oddajo javnega naročila po postopku naročila male vrednosti vas vabimo k oddaji ponudbe za javno naročilo:</w:t>
      </w:r>
    </w:p>
    <w:p w14:paraId="64C8CD10" w14:textId="77777777" w:rsidR="00820C90" w:rsidRDefault="00820C90" w:rsidP="00005062">
      <w:pPr>
        <w:spacing w:line="260" w:lineRule="exact"/>
        <w:rPr>
          <w:rFonts w:ascii="Aptos" w:hAnsi="Aptos"/>
          <w:b/>
          <w:sz w:val="21"/>
          <w:szCs w:val="21"/>
        </w:rPr>
      </w:pPr>
    </w:p>
    <w:p w14:paraId="5038363D" w14:textId="77777777" w:rsidR="00005062" w:rsidRDefault="00005062" w:rsidP="00005062">
      <w:pPr>
        <w:spacing w:line="260" w:lineRule="exact"/>
        <w:rPr>
          <w:rFonts w:ascii="Aptos" w:hAnsi="Aptos"/>
          <w:b/>
          <w:sz w:val="21"/>
          <w:szCs w:val="21"/>
        </w:rPr>
      </w:pPr>
    </w:p>
    <w:tbl>
      <w:tblPr>
        <w:tblW w:w="9781"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977"/>
        <w:gridCol w:w="3402"/>
        <w:gridCol w:w="3402"/>
      </w:tblGrid>
      <w:tr w:rsidR="00005062" w:rsidRPr="00005062" w14:paraId="3543BB6D" w14:textId="77777777" w:rsidTr="00A00075">
        <w:trPr>
          <w:cantSplit/>
          <w:trHeight w:val="566"/>
        </w:trPr>
        <w:tc>
          <w:tcPr>
            <w:tcW w:w="2977" w:type="dxa"/>
            <w:tcBorders>
              <w:top w:val="single" w:sz="2" w:space="0" w:color="auto"/>
              <w:left w:val="single" w:sz="2" w:space="0" w:color="auto"/>
              <w:bottom w:val="single" w:sz="2" w:space="0" w:color="auto"/>
              <w:right w:val="single" w:sz="2" w:space="0" w:color="auto"/>
            </w:tcBorders>
            <w:vAlign w:val="center"/>
          </w:tcPr>
          <w:p w14:paraId="2C81F640" w14:textId="77777777" w:rsidR="00005062" w:rsidRPr="00005062" w:rsidRDefault="00005062" w:rsidP="00A00075">
            <w:pPr>
              <w:spacing w:line="260" w:lineRule="exact"/>
              <w:jc w:val="right"/>
              <w:rPr>
                <w:rFonts w:ascii="Aptos" w:hAnsi="Aptos" w:cs="Arial"/>
                <w:bCs/>
                <w:color w:val="000000" w:themeColor="text1"/>
                <w:sz w:val="22"/>
                <w:lang w:eastAsia="sl-SI"/>
              </w:rPr>
            </w:pPr>
            <w:r w:rsidRPr="00005062">
              <w:rPr>
                <w:rFonts w:ascii="Aptos" w:hAnsi="Aptos" w:cs="Arial"/>
                <w:bCs/>
                <w:color w:val="000000" w:themeColor="text1"/>
                <w:sz w:val="22"/>
                <w:lang w:eastAsia="sl-SI"/>
              </w:rPr>
              <w:t>Naročnik:</w:t>
            </w:r>
          </w:p>
        </w:tc>
        <w:tc>
          <w:tcPr>
            <w:tcW w:w="6804" w:type="dxa"/>
            <w:gridSpan w:val="2"/>
            <w:tcBorders>
              <w:top w:val="single" w:sz="2" w:space="0" w:color="auto"/>
              <w:left w:val="single" w:sz="2" w:space="0" w:color="auto"/>
              <w:bottom w:val="nil"/>
              <w:right w:val="single" w:sz="2" w:space="0" w:color="auto"/>
            </w:tcBorders>
            <w:vAlign w:val="center"/>
          </w:tcPr>
          <w:p w14:paraId="10D0CC8B" w14:textId="49482F8A" w:rsidR="00005062" w:rsidRPr="00A00075" w:rsidRDefault="00A00075" w:rsidP="00A00075">
            <w:pPr>
              <w:jc w:val="left"/>
              <w:rPr>
                <w:rFonts w:ascii="Aptos" w:hAnsi="Aptos" w:cs="Arial"/>
                <w:b/>
                <w:bCs/>
                <w:color w:val="000000" w:themeColor="text1"/>
              </w:rPr>
            </w:pPr>
            <w:r w:rsidRPr="00A00075">
              <w:rPr>
                <w:b/>
                <w:bCs/>
                <w:sz w:val="22"/>
              </w:rPr>
              <w:t xml:space="preserve">JAVNI ZAVOD NOTRANJSKI REGIJSKI PARK, Tabor </w:t>
            </w:r>
            <w:r w:rsidR="00491F16">
              <w:rPr>
                <w:b/>
                <w:bCs/>
                <w:sz w:val="22"/>
              </w:rPr>
              <w:t>42</w:t>
            </w:r>
            <w:r w:rsidRPr="00A00075">
              <w:rPr>
                <w:b/>
                <w:bCs/>
                <w:sz w:val="22"/>
              </w:rPr>
              <w:t>, 1380 Cerknica</w:t>
            </w:r>
          </w:p>
        </w:tc>
      </w:tr>
      <w:tr w:rsidR="00005062" w:rsidRPr="00005062" w14:paraId="132306EF" w14:textId="77777777" w:rsidTr="00B24674">
        <w:trPr>
          <w:cantSplit/>
        </w:trPr>
        <w:tc>
          <w:tcPr>
            <w:tcW w:w="2977" w:type="dxa"/>
            <w:tcBorders>
              <w:top w:val="single" w:sz="2" w:space="0" w:color="auto"/>
              <w:left w:val="single" w:sz="2" w:space="0" w:color="auto"/>
              <w:bottom w:val="single" w:sz="2" w:space="0" w:color="auto"/>
              <w:right w:val="single" w:sz="2" w:space="0" w:color="auto"/>
            </w:tcBorders>
          </w:tcPr>
          <w:p w14:paraId="027A10A7" w14:textId="77777777" w:rsidR="00005062" w:rsidRPr="00005062" w:rsidRDefault="00005062" w:rsidP="00A00075">
            <w:pPr>
              <w:spacing w:line="260" w:lineRule="exact"/>
              <w:jc w:val="right"/>
              <w:rPr>
                <w:rFonts w:ascii="Aptos" w:eastAsia="Times New Roman" w:hAnsi="Aptos" w:cs="Arial"/>
                <w:bCs/>
                <w:color w:val="000000" w:themeColor="text1"/>
                <w:sz w:val="22"/>
                <w:lang w:eastAsia="sl-SI"/>
              </w:rPr>
            </w:pPr>
            <w:r w:rsidRPr="00005062">
              <w:rPr>
                <w:rFonts w:ascii="Aptos" w:eastAsia="Times New Roman" w:hAnsi="Aptos" w:cs="Arial"/>
                <w:bCs/>
                <w:color w:val="000000" w:themeColor="text1"/>
                <w:sz w:val="22"/>
                <w:lang w:eastAsia="sl-SI"/>
              </w:rPr>
              <w:t>Predmet naročila:</w:t>
            </w:r>
          </w:p>
        </w:tc>
        <w:tc>
          <w:tcPr>
            <w:tcW w:w="6804" w:type="dxa"/>
            <w:gridSpan w:val="2"/>
            <w:tcBorders>
              <w:top w:val="single" w:sz="2" w:space="0" w:color="auto"/>
              <w:left w:val="single" w:sz="2" w:space="0" w:color="auto"/>
              <w:bottom w:val="nil"/>
              <w:right w:val="single" w:sz="2" w:space="0" w:color="auto"/>
            </w:tcBorders>
          </w:tcPr>
          <w:p w14:paraId="1FDD9828" w14:textId="4B9EFBAC" w:rsidR="00005062" w:rsidRPr="00005062" w:rsidRDefault="00005062" w:rsidP="00B24674">
            <w:pPr>
              <w:pStyle w:val="NavadenTimesNewRoman"/>
              <w:widowControl/>
              <w:spacing w:line="260" w:lineRule="exact"/>
              <w:jc w:val="both"/>
              <w:rPr>
                <w:rFonts w:ascii="Aptos" w:hAnsi="Aptos" w:cs="Arial"/>
                <w:bCs/>
                <w:color w:val="000000" w:themeColor="text1"/>
                <w:szCs w:val="22"/>
              </w:rPr>
            </w:pPr>
            <w:r w:rsidRPr="00005062">
              <w:rPr>
                <w:rFonts w:ascii="Aptos" w:hAnsi="Aptos" w:cs="Arial"/>
                <w:bCs/>
                <w:color w:val="000000" w:themeColor="text1"/>
              </w:rPr>
              <w:t xml:space="preserve">Predmet naročila je </w:t>
            </w:r>
            <w:r w:rsidR="00820C90" w:rsidRPr="00820C90">
              <w:rPr>
                <w:rFonts w:ascii="Aptos" w:hAnsi="Aptos" w:cs="Arial"/>
                <w:b/>
                <w:color w:val="000000" w:themeColor="text1"/>
              </w:rPr>
              <w:t>Nakup amfibijskega delovnega stroja za upravljanje z mokrišči v okviru projekta »Life Tršca«</w:t>
            </w:r>
            <w:r w:rsidR="00820C90">
              <w:rPr>
                <w:rFonts w:ascii="Aptos" w:hAnsi="Aptos" w:cs="Arial"/>
                <w:bCs/>
                <w:color w:val="000000" w:themeColor="text1"/>
                <w:szCs w:val="22"/>
              </w:rPr>
              <w:t xml:space="preserve"> </w:t>
            </w:r>
            <w:r w:rsidRPr="00005062">
              <w:rPr>
                <w:rFonts w:ascii="Aptos" w:hAnsi="Aptos" w:cs="Arial"/>
                <w:bCs/>
                <w:color w:val="000000" w:themeColor="text1"/>
                <w:szCs w:val="22"/>
              </w:rPr>
              <w:t>in je podrobneje opredeljena v specifikaciji naročila,</w:t>
            </w:r>
            <w:r w:rsidRPr="00005062">
              <w:rPr>
                <w:rFonts w:ascii="Aptos" w:hAnsi="Aptos" w:cs="Arial"/>
                <w:bCs/>
                <w:color w:val="000000" w:themeColor="text1"/>
              </w:rPr>
              <w:t xml:space="preserve"> ki je sestavni del te dokumentacije v zvezi oddajo javnega naročila</w:t>
            </w:r>
          </w:p>
        </w:tc>
      </w:tr>
      <w:tr w:rsidR="00005062" w:rsidRPr="00005062" w14:paraId="2BD54858" w14:textId="77777777" w:rsidTr="00B24674">
        <w:trPr>
          <w:cantSplit/>
          <w:trHeight w:val="566"/>
        </w:trPr>
        <w:tc>
          <w:tcPr>
            <w:tcW w:w="2977" w:type="dxa"/>
            <w:tcBorders>
              <w:top w:val="single" w:sz="2" w:space="0" w:color="auto"/>
              <w:left w:val="single" w:sz="2" w:space="0" w:color="auto"/>
              <w:bottom w:val="single" w:sz="2" w:space="0" w:color="auto"/>
              <w:right w:val="single" w:sz="2" w:space="0" w:color="auto"/>
            </w:tcBorders>
            <w:vAlign w:val="center"/>
          </w:tcPr>
          <w:p w14:paraId="41CDC57B" w14:textId="77777777" w:rsidR="00005062" w:rsidRPr="00005062" w:rsidRDefault="00005062" w:rsidP="00A00075">
            <w:pPr>
              <w:spacing w:line="260" w:lineRule="exact"/>
              <w:jc w:val="right"/>
              <w:rPr>
                <w:rFonts w:ascii="Aptos" w:hAnsi="Aptos" w:cs="Arial"/>
                <w:color w:val="000000" w:themeColor="text1"/>
                <w:sz w:val="22"/>
              </w:rPr>
            </w:pPr>
            <w:r w:rsidRPr="00005062">
              <w:rPr>
                <w:rFonts w:ascii="Aptos" w:hAnsi="Aptos" w:cs="Arial"/>
                <w:color w:val="000000" w:themeColor="text1"/>
                <w:sz w:val="22"/>
              </w:rPr>
              <w:t>Vrsta javnega naročila:</w:t>
            </w:r>
          </w:p>
        </w:tc>
        <w:tc>
          <w:tcPr>
            <w:tcW w:w="6804" w:type="dxa"/>
            <w:gridSpan w:val="2"/>
            <w:tcBorders>
              <w:top w:val="single" w:sz="2" w:space="0" w:color="auto"/>
              <w:left w:val="single" w:sz="2" w:space="0" w:color="auto"/>
              <w:bottom w:val="nil"/>
              <w:right w:val="single" w:sz="2" w:space="0" w:color="auto"/>
            </w:tcBorders>
            <w:vAlign w:val="center"/>
          </w:tcPr>
          <w:p w14:paraId="0E1DE48A" w14:textId="2A00362A" w:rsidR="00005062" w:rsidRPr="00005062" w:rsidRDefault="00005062" w:rsidP="00B24674">
            <w:pPr>
              <w:pStyle w:val="NavadenTimesNewRoman"/>
              <w:widowControl/>
              <w:spacing w:line="260" w:lineRule="exact"/>
              <w:rPr>
                <w:rFonts w:ascii="Aptos" w:hAnsi="Aptos" w:cs="Arial"/>
                <w:bCs/>
                <w:color w:val="000000" w:themeColor="text1"/>
                <w:szCs w:val="22"/>
              </w:rPr>
            </w:pPr>
            <w:r w:rsidRPr="00005062">
              <w:rPr>
                <w:rFonts w:ascii="Aptos" w:hAnsi="Aptos" w:cs="Arial"/>
                <w:bCs/>
                <w:color w:val="000000" w:themeColor="text1"/>
                <w:szCs w:val="22"/>
              </w:rPr>
              <w:t xml:space="preserve">Javno naročilo </w:t>
            </w:r>
            <w:r w:rsidR="00820C90">
              <w:rPr>
                <w:rFonts w:ascii="Aptos" w:hAnsi="Aptos" w:cs="Arial"/>
                <w:bCs/>
                <w:color w:val="000000" w:themeColor="text1"/>
                <w:szCs w:val="22"/>
              </w:rPr>
              <w:t>blaga</w:t>
            </w:r>
          </w:p>
        </w:tc>
      </w:tr>
      <w:tr w:rsidR="00005062" w:rsidRPr="00005062" w14:paraId="7B537A56" w14:textId="77777777" w:rsidTr="00B24674">
        <w:trPr>
          <w:cantSplit/>
          <w:trHeight w:val="574"/>
        </w:trPr>
        <w:tc>
          <w:tcPr>
            <w:tcW w:w="2977" w:type="dxa"/>
            <w:tcBorders>
              <w:top w:val="single" w:sz="2" w:space="0" w:color="auto"/>
              <w:left w:val="single" w:sz="2" w:space="0" w:color="auto"/>
              <w:bottom w:val="single" w:sz="2" w:space="0" w:color="auto"/>
              <w:right w:val="single" w:sz="2" w:space="0" w:color="auto"/>
            </w:tcBorders>
            <w:vAlign w:val="center"/>
          </w:tcPr>
          <w:p w14:paraId="30451303" w14:textId="77777777" w:rsidR="00005062" w:rsidRPr="00005062" w:rsidRDefault="00005062" w:rsidP="00A00075">
            <w:pPr>
              <w:spacing w:line="260" w:lineRule="exact"/>
              <w:jc w:val="right"/>
              <w:rPr>
                <w:rFonts w:ascii="Aptos" w:hAnsi="Aptos" w:cs="Arial"/>
                <w:color w:val="000000" w:themeColor="text1"/>
                <w:sz w:val="22"/>
              </w:rPr>
            </w:pPr>
            <w:r w:rsidRPr="00005062">
              <w:rPr>
                <w:rFonts w:ascii="Aptos" w:hAnsi="Aptos" w:cs="Arial"/>
                <w:color w:val="000000" w:themeColor="text1"/>
                <w:sz w:val="22"/>
              </w:rPr>
              <w:t>Vrsta postopka:</w:t>
            </w:r>
          </w:p>
        </w:tc>
        <w:tc>
          <w:tcPr>
            <w:tcW w:w="6804" w:type="dxa"/>
            <w:gridSpan w:val="2"/>
            <w:tcBorders>
              <w:top w:val="single" w:sz="2" w:space="0" w:color="auto"/>
              <w:left w:val="single" w:sz="2" w:space="0" w:color="auto"/>
              <w:bottom w:val="nil"/>
              <w:right w:val="single" w:sz="2" w:space="0" w:color="auto"/>
            </w:tcBorders>
            <w:vAlign w:val="center"/>
          </w:tcPr>
          <w:p w14:paraId="64F73906" w14:textId="77777777" w:rsidR="00005062" w:rsidRPr="00005062" w:rsidRDefault="00005062" w:rsidP="00B24674">
            <w:pPr>
              <w:pStyle w:val="NavadenTimesNewRoman"/>
              <w:widowControl/>
              <w:spacing w:line="260" w:lineRule="exact"/>
              <w:jc w:val="both"/>
              <w:rPr>
                <w:rFonts w:ascii="Aptos" w:hAnsi="Aptos" w:cs="Arial"/>
                <w:bCs/>
                <w:color w:val="000000" w:themeColor="text1"/>
                <w:szCs w:val="22"/>
              </w:rPr>
            </w:pPr>
            <w:r w:rsidRPr="00005062">
              <w:rPr>
                <w:rFonts w:ascii="Aptos" w:hAnsi="Aptos" w:cs="Arial"/>
                <w:bCs/>
                <w:color w:val="000000" w:themeColor="text1"/>
                <w:szCs w:val="22"/>
              </w:rPr>
              <w:t>Postopek naročila male vrednosti (47. člen ZJN-3)</w:t>
            </w:r>
          </w:p>
        </w:tc>
      </w:tr>
      <w:tr w:rsidR="00005062" w:rsidRPr="00005062" w14:paraId="0B868AF8" w14:textId="77777777" w:rsidTr="00B24674">
        <w:trPr>
          <w:cantSplit/>
          <w:trHeight w:val="708"/>
        </w:trPr>
        <w:tc>
          <w:tcPr>
            <w:tcW w:w="2977" w:type="dxa"/>
            <w:tcBorders>
              <w:top w:val="single" w:sz="2" w:space="0" w:color="auto"/>
              <w:left w:val="single" w:sz="2" w:space="0" w:color="auto"/>
              <w:bottom w:val="single" w:sz="2" w:space="0" w:color="auto"/>
              <w:right w:val="single" w:sz="2" w:space="0" w:color="auto"/>
            </w:tcBorders>
            <w:vAlign w:val="center"/>
            <w:hideMark/>
          </w:tcPr>
          <w:p w14:paraId="4C89294E" w14:textId="77777777" w:rsidR="00005062" w:rsidRPr="00005062" w:rsidRDefault="00005062" w:rsidP="00A00075">
            <w:pPr>
              <w:spacing w:line="260" w:lineRule="exact"/>
              <w:jc w:val="right"/>
              <w:rPr>
                <w:rFonts w:ascii="Aptos" w:hAnsi="Aptos" w:cs="Arial"/>
                <w:color w:val="000000" w:themeColor="text1"/>
                <w:sz w:val="22"/>
              </w:rPr>
            </w:pPr>
            <w:r w:rsidRPr="00005062">
              <w:rPr>
                <w:rFonts w:ascii="Aptos" w:hAnsi="Aptos" w:cs="Arial"/>
                <w:color w:val="000000" w:themeColor="text1"/>
                <w:sz w:val="22"/>
              </w:rPr>
              <w:t>Rok za izvedbo naročila:</w:t>
            </w:r>
          </w:p>
        </w:tc>
        <w:tc>
          <w:tcPr>
            <w:tcW w:w="6804" w:type="dxa"/>
            <w:gridSpan w:val="2"/>
            <w:tcBorders>
              <w:top w:val="single" w:sz="2" w:space="0" w:color="auto"/>
              <w:left w:val="single" w:sz="2" w:space="0" w:color="auto"/>
              <w:bottom w:val="single" w:sz="2" w:space="0" w:color="auto"/>
              <w:right w:val="single" w:sz="2" w:space="0" w:color="auto"/>
            </w:tcBorders>
            <w:vAlign w:val="center"/>
          </w:tcPr>
          <w:p w14:paraId="45027D1D" w14:textId="6986AE4C" w:rsidR="00005062" w:rsidRPr="00005062" w:rsidRDefault="00820C90" w:rsidP="00B24674">
            <w:pPr>
              <w:pStyle w:val="Nivo2"/>
              <w:numPr>
                <w:ilvl w:val="0"/>
                <w:numId w:val="0"/>
              </w:numPr>
              <w:spacing w:line="260" w:lineRule="exact"/>
              <w:outlineLvl w:val="0"/>
              <w:rPr>
                <w:rFonts w:ascii="Aptos" w:hAnsi="Aptos" w:cs="Arial"/>
                <w:b/>
                <w:color w:val="000000" w:themeColor="text1"/>
                <w:sz w:val="22"/>
                <w:szCs w:val="22"/>
              </w:rPr>
            </w:pPr>
            <w:r>
              <w:rPr>
                <w:rFonts w:ascii="Aptos" w:hAnsi="Aptos" w:cs="Arial"/>
                <w:b/>
                <w:color w:val="000000" w:themeColor="text1"/>
                <w:sz w:val="22"/>
                <w:szCs w:val="22"/>
              </w:rPr>
              <w:t xml:space="preserve">Rok dobave vozila je </w:t>
            </w:r>
            <w:r w:rsidR="000427BA">
              <w:rPr>
                <w:rFonts w:ascii="Aptos" w:hAnsi="Aptos" w:cs="Arial"/>
                <w:b/>
                <w:color w:val="000000" w:themeColor="text1"/>
                <w:sz w:val="22"/>
                <w:szCs w:val="22"/>
              </w:rPr>
              <w:t>120 dni od sklenitve pogodbe.</w:t>
            </w:r>
          </w:p>
        </w:tc>
      </w:tr>
      <w:tr w:rsidR="00005062" w:rsidRPr="00005062" w14:paraId="6ED9105E" w14:textId="77777777" w:rsidTr="00B24674">
        <w:trPr>
          <w:cantSplit/>
          <w:trHeight w:val="406"/>
        </w:trPr>
        <w:tc>
          <w:tcPr>
            <w:tcW w:w="2977" w:type="dxa"/>
            <w:tcBorders>
              <w:top w:val="single" w:sz="2" w:space="0" w:color="auto"/>
              <w:left w:val="single" w:sz="2" w:space="0" w:color="auto"/>
              <w:bottom w:val="single" w:sz="2" w:space="0" w:color="auto"/>
              <w:right w:val="single" w:sz="2" w:space="0" w:color="auto"/>
            </w:tcBorders>
            <w:hideMark/>
          </w:tcPr>
          <w:p w14:paraId="438DFFDF" w14:textId="77777777" w:rsidR="00005062" w:rsidRPr="00005062" w:rsidRDefault="00005062" w:rsidP="00A00075">
            <w:pPr>
              <w:spacing w:line="260" w:lineRule="exact"/>
              <w:jc w:val="right"/>
              <w:rPr>
                <w:rFonts w:ascii="Aptos" w:hAnsi="Aptos" w:cs="Arial"/>
                <w:color w:val="000000" w:themeColor="text1"/>
                <w:sz w:val="22"/>
              </w:rPr>
            </w:pPr>
            <w:r w:rsidRPr="00005062">
              <w:rPr>
                <w:rFonts w:ascii="Aptos" w:hAnsi="Aptos" w:cs="Arial"/>
                <w:color w:val="000000" w:themeColor="text1"/>
                <w:sz w:val="22"/>
              </w:rPr>
              <w:t>Rok za postavitev vprašanj</w:t>
            </w:r>
          </w:p>
          <w:p w14:paraId="399DD532" w14:textId="77777777" w:rsidR="00005062" w:rsidRPr="00005062" w:rsidRDefault="00005062" w:rsidP="00A00075">
            <w:pPr>
              <w:spacing w:line="260" w:lineRule="exact"/>
              <w:jc w:val="right"/>
              <w:rPr>
                <w:rFonts w:ascii="Aptos" w:hAnsi="Aptos" w:cs="Arial"/>
                <w:color w:val="000000" w:themeColor="text1"/>
                <w:sz w:val="22"/>
              </w:rPr>
            </w:pPr>
            <w:r w:rsidRPr="00005062">
              <w:rPr>
                <w:rFonts w:ascii="Aptos" w:hAnsi="Aptos" w:cs="Arial"/>
                <w:color w:val="000000" w:themeColor="text1"/>
                <w:sz w:val="22"/>
              </w:rPr>
              <w:t>(datum, ura, naslov):</w:t>
            </w:r>
          </w:p>
        </w:tc>
        <w:tc>
          <w:tcPr>
            <w:tcW w:w="3402" w:type="dxa"/>
            <w:tcBorders>
              <w:top w:val="single" w:sz="2" w:space="0" w:color="auto"/>
              <w:left w:val="single" w:sz="2" w:space="0" w:color="auto"/>
              <w:right w:val="single" w:sz="2" w:space="0" w:color="auto"/>
            </w:tcBorders>
            <w:vAlign w:val="center"/>
          </w:tcPr>
          <w:p w14:paraId="7708A811" w14:textId="36894690" w:rsidR="00005062" w:rsidRPr="00005062" w:rsidRDefault="006B3031" w:rsidP="006B3031">
            <w:pPr>
              <w:spacing w:line="260" w:lineRule="exact"/>
              <w:jc w:val="left"/>
              <w:rPr>
                <w:rFonts w:ascii="Aptos" w:hAnsi="Aptos" w:cs="Arial"/>
                <w:color w:val="000000" w:themeColor="text1"/>
                <w:sz w:val="22"/>
              </w:rPr>
            </w:pPr>
            <w:r w:rsidRPr="006B3031">
              <w:rPr>
                <w:rFonts w:ascii="Aptos" w:hAnsi="Aptos" w:cs="Arial"/>
                <w:color w:val="000000" w:themeColor="text1"/>
                <w:sz w:val="22"/>
              </w:rPr>
              <w:t>05. 08</w:t>
            </w:r>
            <w:r w:rsidR="00005062" w:rsidRPr="006B3031">
              <w:rPr>
                <w:rFonts w:ascii="Aptos" w:hAnsi="Aptos" w:cs="Arial"/>
                <w:color w:val="000000" w:themeColor="text1"/>
                <w:sz w:val="22"/>
              </w:rPr>
              <w:t>. 2026  do 16:00</w:t>
            </w:r>
          </w:p>
        </w:tc>
        <w:tc>
          <w:tcPr>
            <w:tcW w:w="3402" w:type="dxa"/>
            <w:tcBorders>
              <w:top w:val="single" w:sz="2" w:space="0" w:color="auto"/>
              <w:left w:val="single" w:sz="2" w:space="0" w:color="auto"/>
              <w:right w:val="single" w:sz="2" w:space="0" w:color="auto"/>
            </w:tcBorders>
            <w:vAlign w:val="center"/>
          </w:tcPr>
          <w:p w14:paraId="22248A44" w14:textId="77777777" w:rsidR="00005062" w:rsidRPr="00005062" w:rsidRDefault="00005062" w:rsidP="00B24674">
            <w:pPr>
              <w:spacing w:line="260" w:lineRule="exact"/>
              <w:rPr>
                <w:rFonts w:ascii="Aptos" w:hAnsi="Aptos" w:cs="Arial"/>
                <w:color w:val="000000" w:themeColor="text1"/>
                <w:sz w:val="22"/>
              </w:rPr>
            </w:pPr>
            <w:r w:rsidRPr="00005062">
              <w:rPr>
                <w:rFonts w:ascii="Aptos" w:hAnsi="Aptos" w:cs="Arial"/>
                <w:color w:val="000000" w:themeColor="text1"/>
                <w:sz w:val="22"/>
              </w:rPr>
              <w:t>Portal javnih naročil</w:t>
            </w:r>
          </w:p>
        </w:tc>
      </w:tr>
      <w:tr w:rsidR="00005062" w:rsidRPr="00005062" w14:paraId="23314670" w14:textId="77777777" w:rsidTr="00B24674">
        <w:trPr>
          <w:cantSplit/>
        </w:trPr>
        <w:tc>
          <w:tcPr>
            <w:tcW w:w="2977" w:type="dxa"/>
            <w:tcBorders>
              <w:top w:val="single" w:sz="2" w:space="0" w:color="auto"/>
              <w:left w:val="single" w:sz="2" w:space="0" w:color="auto"/>
              <w:bottom w:val="single" w:sz="2" w:space="0" w:color="auto"/>
              <w:right w:val="single" w:sz="2" w:space="0" w:color="auto"/>
            </w:tcBorders>
            <w:hideMark/>
          </w:tcPr>
          <w:p w14:paraId="1855D2CC" w14:textId="77777777" w:rsidR="00005062" w:rsidRPr="00005062" w:rsidRDefault="00005062" w:rsidP="00A00075">
            <w:pPr>
              <w:spacing w:line="260" w:lineRule="exact"/>
              <w:jc w:val="right"/>
              <w:rPr>
                <w:rFonts w:ascii="Aptos" w:hAnsi="Aptos" w:cs="Arial"/>
                <w:color w:val="000000" w:themeColor="text1"/>
                <w:sz w:val="22"/>
              </w:rPr>
            </w:pPr>
            <w:r w:rsidRPr="00005062">
              <w:rPr>
                <w:rFonts w:ascii="Aptos" w:hAnsi="Aptos" w:cs="Arial"/>
                <w:color w:val="000000" w:themeColor="text1"/>
                <w:sz w:val="22"/>
              </w:rPr>
              <w:t xml:space="preserve">Oddaja ponudb </w:t>
            </w:r>
            <w:r w:rsidRPr="00005062">
              <w:rPr>
                <w:rFonts w:ascii="Aptos" w:hAnsi="Aptos" w:cs="Arial"/>
                <w:color w:val="000000" w:themeColor="text1"/>
                <w:sz w:val="22"/>
              </w:rPr>
              <w:br/>
              <w:t>(datum, ura, naslov):</w:t>
            </w:r>
          </w:p>
        </w:tc>
        <w:tc>
          <w:tcPr>
            <w:tcW w:w="3402" w:type="dxa"/>
            <w:tcBorders>
              <w:left w:val="single" w:sz="2" w:space="0" w:color="auto"/>
              <w:right w:val="single" w:sz="2" w:space="0" w:color="auto"/>
            </w:tcBorders>
            <w:vAlign w:val="center"/>
          </w:tcPr>
          <w:p w14:paraId="2F849E1F" w14:textId="1398CCA3" w:rsidR="00005062" w:rsidRPr="006B3031" w:rsidRDefault="006B3031" w:rsidP="006B3031">
            <w:pPr>
              <w:spacing w:line="260" w:lineRule="exact"/>
              <w:jc w:val="left"/>
              <w:rPr>
                <w:rFonts w:ascii="Aptos" w:hAnsi="Aptos" w:cs="Arial"/>
                <w:color w:val="000000" w:themeColor="text1"/>
                <w:sz w:val="22"/>
              </w:rPr>
            </w:pPr>
            <w:r w:rsidRPr="006B3031">
              <w:rPr>
                <w:rFonts w:ascii="Aptos" w:hAnsi="Aptos" w:cs="Arial"/>
                <w:color w:val="000000" w:themeColor="text1"/>
                <w:sz w:val="22"/>
              </w:rPr>
              <w:t>13</w:t>
            </w:r>
            <w:r w:rsidR="00396A1A" w:rsidRPr="006B3031">
              <w:rPr>
                <w:rFonts w:ascii="Aptos" w:hAnsi="Aptos" w:cs="Arial"/>
                <w:color w:val="000000" w:themeColor="text1"/>
                <w:sz w:val="22"/>
              </w:rPr>
              <w:t>. 0</w:t>
            </w:r>
            <w:r w:rsidR="00820C90" w:rsidRPr="006B3031">
              <w:rPr>
                <w:rFonts w:ascii="Aptos" w:hAnsi="Aptos" w:cs="Arial"/>
                <w:color w:val="000000" w:themeColor="text1"/>
                <w:sz w:val="22"/>
              </w:rPr>
              <w:t>8</w:t>
            </w:r>
            <w:r w:rsidR="00396A1A" w:rsidRPr="006B3031">
              <w:rPr>
                <w:rFonts w:ascii="Aptos" w:hAnsi="Aptos" w:cs="Arial"/>
                <w:color w:val="000000" w:themeColor="text1"/>
                <w:sz w:val="22"/>
              </w:rPr>
              <w:t xml:space="preserve">. 2026  </w:t>
            </w:r>
            <w:r w:rsidR="00005062" w:rsidRPr="006B3031">
              <w:rPr>
                <w:rFonts w:ascii="Aptos" w:hAnsi="Aptos" w:cs="Arial"/>
                <w:color w:val="000000" w:themeColor="text1"/>
                <w:sz w:val="22"/>
              </w:rPr>
              <w:t>ob 10:00</w:t>
            </w:r>
          </w:p>
        </w:tc>
        <w:tc>
          <w:tcPr>
            <w:tcW w:w="3402" w:type="dxa"/>
            <w:vMerge w:val="restart"/>
            <w:tcBorders>
              <w:left w:val="single" w:sz="2" w:space="0" w:color="auto"/>
              <w:right w:val="single" w:sz="2" w:space="0" w:color="auto"/>
            </w:tcBorders>
            <w:vAlign w:val="center"/>
            <w:hideMark/>
          </w:tcPr>
          <w:p w14:paraId="0DB2E614" w14:textId="77777777" w:rsidR="00005062" w:rsidRPr="00005062" w:rsidRDefault="00005062" w:rsidP="00B24674">
            <w:pPr>
              <w:spacing w:line="260" w:lineRule="exact"/>
              <w:rPr>
                <w:rFonts w:ascii="Aptos" w:hAnsi="Aptos" w:cs="Arial"/>
                <w:color w:val="000000" w:themeColor="text1"/>
                <w:sz w:val="22"/>
              </w:rPr>
            </w:pPr>
            <w:r w:rsidRPr="00005062">
              <w:rPr>
                <w:rFonts w:ascii="Aptos" w:hAnsi="Aptos" w:cs="Arial"/>
                <w:color w:val="000000" w:themeColor="text1"/>
                <w:sz w:val="22"/>
              </w:rPr>
              <w:t>Informacijski sistem e-JN</w:t>
            </w:r>
          </w:p>
        </w:tc>
      </w:tr>
      <w:tr w:rsidR="00005062" w:rsidRPr="00005062" w14:paraId="6B168BDB" w14:textId="77777777" w:rsidTr="00B24674">
        <w:trPr>
          <w:cantSplit/>
        </w:trPr>
        <w:tc>
          <w:tcPr>
            <w:tcW w:w="2977" w:type="dxa"/>
            <w:tcBorders>
              <w:top w:val="single" w:sz="2" w:space="0" w:color="auto"/>
              <w:left w:val="single" w:sz="2" w:space="0" w:color="auto"/>
              <w:bottom w:val="single" w:sz="2" w:space="0" w:color="auto"/>
              <w:right w:val="single" w:sz="2" w:space="0" w:color="auto"/>
            </w:tcBorders>
            <w:hideMark/>
          </w:tcPr>
          <w:p w14:paraId="346800DE" w14:textId="77777777" w:rsidR="00005062" w:rsidRPr="00005062" w:rsidRDefault="00005062" w:rsidP="00A00075">
            <w:pPr>
              <w:spacing w:line="260" w:lineRule="exact"/>
              <w:jc w:val="right"/>
              <w:rPr>
                <w:rFonts w:ascii="Aptos" w:hAnsi="Aptos" w:cs="Arial"/>
                <w:color w:val="000000" w:themeColor="text1"/>
                <w:sz w:val="22"/>
              </w:rPr>
            </w:pPr>
            <w:r w:rsidRPr="00005062">
              <w:rPr>
                <w:rFonts w:ascii="Aptos" w:hAnsi="Aptos" w:cs="Arial"/>
                <w:color w:val="000000" w:themeColor="text1"/>
                <w:sz w:val="22"/>
              </w:rPr>
              <w:t xml:space="preserve">Odpiranje ponudb </w:t>
            </w:r>
            <w:r w:rsidRPr="00005062">
              <w:rPr>
                <w:rFonts w:ascii="Aptos" w:hAnsi="Aptos" w:cs="Arial"/>
                <w:color w:val="000000" w:themeColor="text1"/>
                <w:sz w:val="22"/>
              </w:rPr>
              <w:br/>
              <w:t>(datum, ura, naslov):</w:t>
            </w:r>
          </w:p>
        </w:tc>
        <w:tc>
          <w:tcPr>
            <w:tcW w:w="3402" w:type="dxa"/>
            <w:tcBorders>
              <w:left w:val="single" w:sz="2" w:space="0" w:color="auto"/>
              <w:bottom w:val="single" w:sz="2" w:space="0" w:color="auto"/>
              <w:right w:val="single" w:sz="2" w:space="0" w:color="auto"/>
            </w:tcBorders>
            <w:vAlign w:val="center"/>
          </w:tcPr>
          <w:p w14:paraId="14F617BF" w14:textId="445BF253" w:rsidR="00005062" w:rsidRPr="006B3031" w:rsidRDefault="006B3031" w:rsidP="006B3031">
            <w:pPr>
              <w:spacing w:line="260" w:lineRule="exact"/>
              <w:jc w:val="left"/>
              <w:rPr>
                <w:rFonts w:ascii="Aptos" w:hAnsi="Aptos" w:cs="Arial"/>
                <w:color w:val="000000" w:themeColor="text1"/>
                <w:sz w:val="22"/>
              </w:rPr>
            </w:pPr>
            <w:r w:rsidRPr="006B3031">
              <w:rPr>
                <w:rFonts w:ascii="Aptos" w:hAnsi="Aptos" w:cs="Arial"/>
                <w:color w:val="000000" w:themeColor="text1"/>
                <w:sz w:val="22"/>
              </w:rPr>
              <w:t>13</w:t>
            </w:r>
            <w:r w:rsidR="00396A1A" w:rsidRPr="006B3031">
              <w:rPr>
                <w:rFonts w:ascii="Aptos" w:hAnsi="Aptos" w:cs="Arial"/>
                <w:color w:val="000000" w:themeColor="text1"/>
                <w:sz w:val="22"/>
              </w:rPr>
              <w:t>. 0</w:t>
            </w:r>
            <w:r w:rsidR="00820C90" w:rsidRPr="006B3031">
              <w:rPr>
                <w:rFonts w:ascii="Aptos" w:hAnsi="Aptos" w:cs="Arial"/>
                <w:color w:val="000000" w:themeColor="text1"/>
                <w:sz w:val="22"/>
              </w:rPr>
              <w:t>8.</w:t>
            </w:r>
            <w:r w:rsidR="00396A1A" w:rsidRPr="006B3031">
              <w:rPr>
                <w:rFonts w:ascii="Aptos" w:hAnsi="Aptos" w:cs="Arial"/>
                <w:color w:val="000000" w:themeColor="text1"/>
                <w:sz w:val="22"/>
              </w:rPr>
              <w:t xml:space="preserve"> 2026  </w:t>
            </w:r>
            <w:r w:rsidR="00005062" w:rsidRPr="006B3031">
              <w:rPr>
                <w:rFonts w:ascii="Aptos" w:hAnsi="Aptos" w:cs="Arial"/>
                <w:color w:val="000000" w:themeColor="text1"/>
                <w:sz w:val="22"/>
              </w:rPr>
              <w:t xml:space="preserve">ob </w:t>
            </w:r>
            <w:r w:rsidR="00D9109B">
              <w:rPr>
                <w:rFonts w:ascii="Aptos" w:hAnsi="Aptos" w:cs="Arial"/>
                <w:color w:val="000000" w:themeColor="text1"/>
                <w:sz w:val="22"/>
              </w:rPr>
              <w:t>11</w:t>
            </w:r>
            <w:r w:rsidR="00005062" w:rsidRPr="006B3031">
              <w:rPr>
                <w:rFonts w:ascii="Aptos" w:hAnsi="Aptos" w:cs="Arial"/>
                <w:color w:val="000000" w:themeColor="text1"/>
                <w:sz w:val="22"/>
              </w:rPr>
              <w:t>:00</w:t>
            </w:r>
          </w:p>
        </w:tc>
        <w:tc>
          <w:tcPr>
            <w:tcW w:w="3402" w:type="dxa"/>
            <w:vMerge/>
            <w:tcBorders>
              <w:left w:val="single" w:sz="2" w:space="0" w:color="auto"/>
              <w:bottom w:val="single" w:sz="2" w:space="0" w:color="auto"/>
              <w:right w:val="single" w:sz="2" w:space="0" w:color="auto"/>
            </w:tcBorders>
            <w:vAlign w:val="center"/>
            <w:hideMark/>
          </w:tcPr>
          <w:p w14:paraId="3FF9BEB9" w14:textId="77777777" w:rsidR="00005062" w:rsidRPr="00005062" w:rsidRDefault="00005062" w:rsidP="00B24674">
            <w:pPr>
              <w:spacing w:line="260" w:lineRule="exact"/>
              <w:rPr>
                <w:rFonts w:ascii="Aptos" w:hAnsi="Aptos" w:cs="Arial"/>
                <w:color w:val="000000" w:themeColor="text1"/>
                <w:sz w:val="22"/>
              </w:rPr>
            </w:pPr>
          </w:p>
        </w:tc>
      </w:tr>
      <w:tr w:rsidR="00005062" w:rsidRPr="00005062" w14:paraId="72599F3B" w14:textId="77777777" w:rsidTr="00B24674">
        <w:trPr>
          <w:cantSplit/>
          <w:trHeight w:val="1465"/>
        </w:trPr>
        <w:tc>
          <w:tcPr>
            <w:tcW w:w="2977" w:type="dxa"/>
            <w:tcBorders>
              <w:top w:val="single" w:sz="2" w:space="0" w:color="auto"/>
              <w:left w:val="single" w:sz="2" w:space="0" w:color="auto"/>
              <w:bottom w:val="single" w:sz="2" w:space="0" w:color="auto"/>
              <w:right w:val="single" w:sz="2" w:space="0" w:color="auto"/>
            </w:tcBorders>
            <w:vAlign w:val="center"/>
            <w:hideMark/>
          </w:tcPr>
          <w:p w14:paraId="5B0049CB" w14:textId="77777777" w:rsidR="00005062" w:rsidRPr="00005062" w:rsidRDefault="00005062" w:rsidP="00A00075">
            <w:pPr>
              <w:spacing w:line="260" w:lineRule="exact"/>
              <w:jc w:val="right"/>
              <w:rPr>
                <w:rFonts w:ascii="Aptos" w:hAnsi="Aptos" w:cs="Arial"/>
                <w:color w:val="000000" w:themeColor="text1"/>
                <w:sz w:val="22"/>
              </w:rPr>
            </w:pPr>
            <w:r w:rsidRPr="00005062">
              <w:rPr>
                <w:rFonts w:ascii="Aptos" w:hAnsi="Aptos" w:cs="Arial"/>
                <w:color w:val="000000" w:themeColor="text1"/>
                <w:sz w:val="22"/>
              </w:rPr>
              <w:t>Dokumentacija v zvezi z oddajo javnega naročila:</w:t>
            </w:r>
          </w:p>
        </w:tc>
        <w:tc>
          <w:tcPr>
            <w:tcW w:w="6804" w:type="dxa"/>
            <w:gridSpan w:val="2"/>
            <w:tcBorders>
              <w:top w:val="single" w:sz="2" w:space="0" w:color="auto"/>
              <w:left w:val="single" w:sz="2" w:space="0" w:color="auto"/>
              <w:bottom w:val="single" w:sz="2" w:space="0" w:color="auto"/>
              <w:right w:val="single" w:sz="2" w:space="0" w:color="auto"/>
            </w:tcBorders>
            <w:vAlign w:val="center"/>
            <w:hideMark/>
          </w:tcPr>
          <w:p w14:paraId="351BC68A" w14:textId="77777777" w:rsidR="00005062" w:rsidRDefault="00005062" w:rsidP="00B24674">
            <w:pPr>
              <w:pStyle w:val="uicovLesinemnacestiR326"/>
              <w:spacing w:line="260" w:lineRule="exact"/>
              <w:rPr>
                <w:rFonts w:ascii="Aptos" w:hAnsi="Aptos" w:cs="Arial"/>
                <w:b w:val="0"/>
                <w:color w:val="000000" w:themeColor="text1"/>
                <w:sz w:val="22"/>
                <w:szCs w:val="22"/>
                <w:lang w:val="sl-SI"/>
              </w:rPr>
            </w:pPr>
            <w:r w:rsidRPr="00005062">
              <w:rPr>
                <w:rFonts w:ascii="Aptos" w:hAnsi="Aptos" w:cs="Arial"/>
                <w:b w:val="0"/>
                <w:color w:val="000000" w:themeColor="text1"/>
                <w:sz w:val="22"/>
                <w:szCs w:val="22"/>
                <w:lang w:val="sl-SI"/>
              </w:rPr>
              <w:t>Navodila ponudnikom za izdelavo ponudbe</w:t>
            </w:r>
          </w:p>
          <w:p w14:paraId="54C2050A" w14:textId="77777777" w:rsidR="00466C43" w:rsidRDefault="00466C43" w:rsidP="00396A1A">
            <w:pPr>
              <w:pStyle w:val="uicovLesinemnacestiR326"/>
              <w:spacing w:line="260" w:lineRule="exact"/>
              <w:rPr>
                <w:rFonts w:ascii="Aptos" w:hAnsi="Aptos" w:cs="Arial"/>
                <w:b w:val="0"/>
                <w:color w:val="000000" w:themeColor="text1"/>
                <w:sz w:val="22"/>
                <w:szCs w:val="22"/>
                <w:lang w:val="sl-SI"/>
              </w:rPr>
            </w:pPr>
            <w:r w:rsidRPr="00005062">
              <w:rPr>
                <w:rFonts w:ascii="Aptos" w:hAnsi="Aptos" w:cs="Arial"/>
                <w:b w:val="0"/>
                <w:color w:val="000000" w:themeColor="text1"/>
                <w:sz w:val="22"/>
                <w:szCs w:val="22"/>
                <w:lang w:val="sl-SI"/>
              </w:rPr>
              <w:t xml:space="preserve">Obrazci </w:t>
            </w:r>
          </w:p>
          <w:p w14:paraId="295DCD15" w14:textId="6D579A29" w:rsidR="00396A1A" w:rsidRPr="00005062" w:rsidRDefault="00396A1A" w:rsidP="00396A1A">
            <w:pPr>
              <w:pStyle w:val="uicovLesinemnacestiR326"/>
              <w:spacing w:line="260" w:lineRule="exact"/>
              <w:rPr>
                <w:rFonts w:ascii="Aptos" w:hAnsi="Aptos" w:cs="Arial"/>
                <w:b w:val="0"/>
                <w:color w:val="000000" w:themeColor="text1"/>
                <w:sz w:val="22"/>
                <w:szCs w:val="22"/>
                <w:lang w:val="sl-SI"/>
              </w:rPr>
            </w:pPr>
            <w:r w:rsidRPr="00005062">
              <w:rPr>
                <w:rFonts w:ascii="Aptos" w:hAnsi="Aptos" w:cs="Arial"/>
                <w:b w:val="0"/>
                <w:color w:val="000000" w:themeColor="text1"/>
                <w:sz w:val="22"/>
                <w:szCs w:val="22"/>
                <w:lang w:val="sl-SI"/>
              </w:rPr>
              <w:t>Vzorec pogodbe</w:t>
            </w:r>
          </w:p>
          <w:p w14:paraId="65867594" w14:textId="32482B13" w:rsidR="00005062" w:rsidRPr="00005062" w:rsidRDefault="00396A1A" w:rsidP="00466C43">
            <w:pPr>
              <w:pStyle w:val="uicovLesinemnacestiR326"/>
              <w:spacing w:line="260" w:lineRule="exact"/>
              <w:rPr>
                <w:rFonts w:ascii="Aptos" w:hAnsi="Aptos" w:cs="Arial"/>
                <w:b w:val="0"/>
                <w:color w:val="000000" w:themeColor="text1"/>
                <w:sz w:val="22"/>
                <w:szCs w:val="22"/>
                <w:lang w:val="sl-SI"/>
              </w:rPr>
            </w:pPr>
            <w:r w:rsidRPr="00005062">
              <w:rPr>
                <w:rFonts w:ascii="Aptos" w:hAnsi="Aptos" w:cs="Arial"/>
                <w:b w:val="0"/>
                <w:color w:val="000000" w:themeColor="text1"/>
                <w:sz w:val="22"/>
                <w:szCs w:val="22"/>
                <w:lang w:val="sl-SI"/>
              </w:rPr>
              <w:t>Specifikacija naročila</w:t>
            </w:r>
          </w:p>
        </w:tc>
      </w:tr>
    </w:tbl>
    <w:p w14:paraId="7C037A91" w14:textId="77777777" w:rsidR="00005062" w:rsidRDefault="00005062" w:rsidP="00005062">
      <w:pPr>
        <w:spacing w:line="260" w:lineRule="exact"/>
        <w:rPr>
          <w:rFonts w:ascii="Aptos" w:hAnsi="Aptos"/>
          <w:b/>
          <w:sz w:val="21"/>
          <w:szCs w:val="21"/>
        </w:rPr>
      </w:pPr>
    </w:p>
    <w:p w14:paraId="01A8DC93" w14:textId="3E729564" w:rsidR="00396A1A" w:rsidRPr="006B3031" w:rsidRDefault="00DF0D3D" w:rsidP="00DF0D3D">
      <w:pPr>
        <w:rPr>
          <w:rFonts w:ascii="Aptos" w:hAnsi="Aptos"/>
          <w:b/>
          <w:sz w:val="22"/>
        </w:rPr>
      </w:pPr>
      <w:r w:rsidRPr="006B3031">
        <w:rPr>
          <w:rFonts w:ascii="Aptos" w:hAnsi="Aptos"/>
          <w:b/>
          <w:sz w:val="22"/>
        </w:rPr>
        <w:t>Nakup mehanizacije financira projekt LIFE TRSCA – št. 101114184 — LIFE22-NAT-SI-LIFE TRSCA s polnim naslovom »Managing marsh habitats for conservation of waterfowl of temporary lakes« (Kategorija stroška: 1004 EQUIPMENT; naloga T.4.1), ki ga sofinancirata Evropska komisija preko finančnega mehanizma LIFE ter Ministrstvo za okolje in prostor.</w:t>
      </w:r>
    </w:p>
    <w:p w14:paraId="049D6B36" w14:textId="77777777" w:rsidR="00820C90" w:rsidRDefault="00820C90" w:rsidP="00396A1A">
      <w:pPr>
        <w:ind w:left="4956" w:firstLine="708"/>
        <w:rPr>
          <w:sz w:val="22"/>
        </w:rPr>
      </w:pPr>
    </w:p>
    <w:p w14:paraId="3477CAF8" w14:textId="77777777" w:rsidR="00820C90" w:rsidRDefault="00820C90" w:rsidP="00396A1A">
      <w:pPr>
        <w:ind w:left="4956" w:firstLine="708"/>
        <w:rPr>
          <w:sz w:val="22"/>
        </w:rPr>
      </w:pPr>
    </w:p>
    <w:p w14:paraId="3FE0C04D" w14:textId="77777777" w:rsidR="00820C90" w:rsidRDefault="00820C90" w:rsidP="00396A1A">
      <w:pPr>
        <w:ind w:left="4956" w:firstLine="708"/>
        <w:rPr>
          <w:sz w:val="22"/>
        </w:rPr>
      </w:pPr>
    </w:p>
    <w:p w14:paraId="37F073DD" w14:textId="77777777" w:rsidR="00396A1A" w:rsidRDefault="00396A1A" w:rsidP="00396A1A">
      <w:pPr>
        <w:ind w:left="4956" w:firstLine="708"/>
        <w:rPr>
          <w:sz w:val="22"/>
        </w:rPr>
      </w:pPr>
    </w:p>
    <w:p w14:paraId="488575F3" w14:textId="32A87165" w:rsidR="00396A1A" w:rsidRDefault="00396A1A" w:rsidP="00396A1A">
      <w:pPr>
        <w:ind w:left="4956" w:firstLine="708"/>
        <w:rPr>
          <w:sz w:val="22"/>
        </w:rPr>
      </w:pPr>
      <w:r w:rsidRPr="00DF37C7">
        <w:rPr>
          <w:sz w:val="22"/>
        </w:rPr>
        <w:t>JAVNI ZAVOD NOTRANJSKI REGIJSKI PARK</w:t>
      </w:r>
    </w:p>
    <w:p w14:paraId="43D738BD" w14:textId="77777777" w:rsidR="00396A1A" w:rsidRDefault="00396A1A" w:rsidP="00396A1A">
      <w:pPr>
        <w:ind w:left="5664"/>
        <w:rPr>
          <w:sz w:val="22"/>
        </w:rPr>
      </w:pPr>
      <w:r w:rsidRPr="00DF37C7">
        <w:rPr>
          <w:sz w:val="22"/>
        </w:rPr>
        <w:t>Leon KEBE</w:t>
      </w:r>
    </w:p>
    <w:p w14:paraId="6918EDA6" w14:textId="29D3F7D4" w:rsidR="00396A1A" w:rsidRPr="00DF37C7" w:rsidRDefault="00396A1A" w:rsidP="00396A1A">
      <w:pPr>
        <w:ind w:left="5664"/>
        <w:rPr>
          <w:sz w:val="22"/>
        </w:rPr>
      </w:pPr>
      <w:r w:rsidRPr="00DF37C7">
        <w:rPr>
          <w:sz w:val="22"/>
        </w:rPr>
        <w:t>direktor</w:t>
      </w:r>
    </w:p>
    <w:p w14:paraId="64783ABC" w14:textId="77777777" w:rsidR="00396A1A" w:rsidRDefault="00396A1A" w:rsidP="00005062">
      <w:pPr>
        <w:spacing w:line="260" w:lineRule="exact"/>
        <w:rPr>
          <w:rFonts w:ascii="Aptos" w:hAnsi="Aptos"/>
          <w:b/>
          <w:sz w:val="21"/>
          <w:szCs w:val="21"/>
        </w:rPr>
      </w:pPr>
    </w:p>
    <w:p w14:paraId="0AF13CE9" w14:textId="1B5C630D" w:rsidR="00396A1A" w:rsidRDefault="00005062" w:rsidP="00396A1A">
      <w:pPr>
        <w:spacing w:line="240" w:lineRule="auto"/>
        <w:jc w:val="left"/>
        <w:rPr>
          <w:rFonts w:ascii="Aptos" w:hAnsi="Aptos"/>
          <w:b/>
          <w:sz w:val="21"/>
          <w:szCs w:val="21"/>
        </w:rPr>
      </w:pPr>
      <w:r>
        <w:rPr>
          <w:rFonts w:ascii="Aptos" w:hAnsi="Aptos"/>
          <w:b/>
          <w:sz w:val="21"/>
          <w:szCs w:val="21"/>
        </w:rPr>
        <w:br w:type="page"/>
      </w:r>
    </w:p>
    <w:p w14:paraId="51589D70" w14:textId="705C3E27" w:rsidR="00820C90" w:rsidRPr="00820C90" w:rsidRDefault="00820C90" w:rsidP="00820C90">
      <w:pPr>
        <w:pStyle w:val="GLAVA0"/>
      </w:pPr>
      <w:r w:rsidRPr="00820C90">
        <w:lastRenderedPageBreak/>
        <w:t>NAVODILA PONUDNIKOM ZA PRIPRAVO PONUDBE</w:t>
      </w:r>
    </w:p>
    <w:p w14:paraId="545EBBD4" w14:textId="4F9CC154" w:rsidR="00820C90" w:rsidRDefault="00820C90">
      <w:pPr>
        <w:spacing w:line="240" w:lineRule="auto"/>
        <w:jc w:val="left"/>
        <w:rPr>
          <w:rFonts w:ascii="Aptos" w:hAnsi="Aptos" w:cs="Arial"/>
          <w:b/>
          <w:color w:val="000000" w:themeColor="text1"/>
          <w:sz w:val="24"/>
        </w:rPr>
      </w:pPr>
    </w:p>
    <w:p w14:paraId="3FAC84A7" w14:textId="3CC1080D" w:rsidR="00ED371A" w:rsidRPr="00005062" w:rsidRDefault="00ED371A" w:rsidP="00005062">
      <w:pPr>
        <w:pStyle w:val="GLAVA1"/>
        <w:shd w:val="clear" w:color="auto" w:fill="BAB69B"/>
        <w:spacing w:line="260" w:lineRule="exact"/>
        <w:ind w:left="567" w:hanging="567"/>
        <w:rPr>
          <w:rFonts w:ascii="Aptos" w:hAnsi="Aptos"/>
          <w:color w:val="000000" w:themeColor="text1"/>
        </w:rPr>
      </w:pPr>
      <w:r w:rsidRPr="00005062">
        <w:rPr>
          <w:rFonts w:ascii="Aptos" w:hAnsi="Aptos"/>
          <w:color w:val="000000" w:themeColor="text1"/>
        </w:rPr>
        <w:t>SPLOŠNO</w:t>
      </w:r>
    </w:p>
    <w:p w14:paraId="580FF91B" w14:textId="77777777" w:rsidR="00ED371A" w:rsidRPr="00005062" w:rsidRDefault="00ED371A" w:rsidP="008004C0">
      <w:pPr>
        <w:spacing w:line="260" w:lineRule="exact"/>
        <w:jc w:val="left"/>
        <w:rPr>
          <w:rFonts w:ascii="Aptos" w:hAnsi="Aptos"/>
          <w:color w:val="000000" w:themeColor="text1"/>
          <w:sz w:val="22"/>
        </w:rPr>
      </w:pPr>
    </w:p>
    <w:p w14:paraId="5730B6B3" w14:textId="33B1687F" w:rsidR="00333373" w:rsidRPr="00005062" w:rsidRDefault="00333373" w:rsidP="00396A1A">
      <w:pPr>
        <w:pStyle w:val="GLAVA11"/>
      </w:pPr>
      <w:bookmarkStart w:id="1" w:name="_Toc42692269"/>
      <w:bookmarkStart w:id="2" w:name="_Toc100073470"/>
      <w:bookmarkEnd w:id="0"/>
      <w:bookmarkEnd w:id="1"/>
      <w:r w:rsidRPr="00005062">
        <w:t xml:space="preserve">POMEN IZRAZOV </w:t>
      </w:r>
      <w:bookmarkEnd w:id="2"/>
    </w:p>
    <w:p w14:paraId="02DDE698" w14:textId="77777777" w:rsidR="00AA1DFA" w:rsidRPr="00005062" w:rsidRDefault="00AA1DFA" w:rsidP="00527157">
      <w:pPr>
        <w:spacing w:line="260" w:lineRule="exact"/>
        <w:rPr>
          <w:rFonts w:ascii="Aptos" w:hAnsi="Aptos" w:cs="Arial"/>
          <w:b/>
          <w:color w:val="000000" w:themeColor="text1"/>
          <w:sz w:val="22"/>
        </w:rPr>
      </w:pPr>
    </w:p>
    <w:p w14:paraId="15E40879" w14:textId="6594FA24" w:rsidR="00333373" w:rsidRPr="00005062" w:rsidRDefault="00333373">
      <w:pPr>
        <w:numPr>
          <w:ilvl w:val="1"/>
          <w:numId w:val="8"/>
        </w:numPr>
        <w:spacing w:line="260" w:lineRule="exact"/>
        <w:ind w:left="567" w:hanging="567"/>
        <w:rPr>
          <w:rFonts w:ascii="Aptos" w:hAnsi="Aptos" w:cs="Arial"/>
          <w:bCs/>
          <w:color w:val="000000" w:themeColor="text1"/>
          <w:sz w:val="22"/>
        </w:rPr>
      </w:pPr>
      <w:r w:rsidRPr="00005062">
        <w:rPr>
          <w:rFonts w:ascii="Aptos" w:hAnsi="Aptos" w:cs="Arial"/>
          <w:b/>
          <w:color w:val="000000" w:themeColor="text1"/>
          <w:sz w:val="22"/>
        </w:rPr>
        <w:t>Gospodarski subjekt</w:t>
      </w:r>
      <w:r w:rsidRPr="00005062">
        <w:rPr>
          <w:rFonts w:ascii="Aptos" w:hAnsi="Aptos" w:cs="Arial"/>
          <w:bCs/>
          <w:color w:val="000000" w:themeColor="text1"/>
          <w:sz w:val="22"/>
        </w:rPr>
        <w:t xml:space="preserve"> je pravna ali fizična oseba, ki nastopa v</w:t>
      </w:r>
      <w:r w:rsidR="00B8595C" w:rsidRPr="00005062">
        <w:rPr>
          <w:rFonts w:ascii="Aptos" w:hAnsi="Aptos" w:cs="Arial"/>
          <w:bCs/>
          <w:color w:val="000000" w:themeColor="text1"/>
          <w:sz w:val="22"/>
        </w:rPr>
        <w:t xml:space="preserve"> </w:t>
      </w:r>
      <w:r w:rsidRPr="00005062">
        <w:rPr>
          <w:rFonts w:ascii="Aptos" w:hAnsi="Aptos" w:cs="Arial"/>
          <w:bCs/>
          <w:color w:val="000000" w:themeColor="text1"/>
          <w:sz w:val="22"/>
        </w:rPr>
        <w:t>ponudbi in prevzema določena dela, ki so predmet javnega naročila.</w:t>
      </w:r>
    </w:p>
    <w:p w14:paraId="6825C6B9" w14:textId="77777777" w:rsidR="00333373" w:rsidRPr="00005062" w:rsidRDefault="00333373" w:rsidP="00527157">
      <w:pPr>
        <w:spacing w:line="260" w:lineRule="exact"/>
        <w:rPr>
          <w:rFonts w:ascii="Aptos" w:hAnsi="Aptos" w:cs="Arial"/>
          <w:color w:val="000000" w:themeColor="text1"/>
        </w:rPr>
      </w:pPr>
    </w:p>
    <w:p w14:paraId="0C45A3F7" w14:textId="1F4D1E8E" w:rsidR="00333373" w:rsidRPr="00005062" w:rsidRDefault="005864C5">
      <w:pPr>
        <w:numPr>
          <w:ilvl w:val="1"/>
          <w:numId w:val="8"/>
        </w:numPr>
        <w:spacing w:line="260" w:lineRule="exact"/>
        <w:ind w:left="567" w:hanging="567"/>
        <w:rPr>
          <w:rFonts w:ascii="Aptos" w:hAnsi="Aptos" w:cs="Arial"/>
          <w:bCs/>
          <w:color w:val="000000" w:themeColor="text1"/>
          <w:sz w:val="22"/>
        </w:rPr>
      </w:pPr>
      <w:r w:rsidRPr="00005062">
        <w:rPr>
          <w:rFonts w:ascii="Aptos" w:hAnsi="Aptos" w:cs="Arial"/>
          <w:b/>
          <w:bCs/>
          <w:color w:val="000000" w:themeColor="text1"/>
          <w:sz w:val="22"/>
        </w:rPr>
        <w:t>Ponudnik</w:t>
      </w:r>
      <w:r w:rsidRPr="00005062">
        <w:rPr>
          <w:rFonts w:ascii="Aptos" w:hAnsi="Aptos" w:cs="Arial"/>
          <w:bCs/>
          <w:color w:val="000000" w:themeColor="text1"/>
          <w:sz w:val="22"/>
        </w:rPr>
        <w:t xml:space="preserve"> je gospodarski subjekt</w:t>
      </w:r>
      <w:r w:rsidR="003A4A79" w:rsidRPr="00005062">
        <w:rPr>
          <w:rFonts w:ascii="Aptos" w:hAnsi="Aptos" w:cs="Arial"/>
          <w:bCs/>
          <w:color w:val="000000" w:themeColor="text1"/>
          <w:sz w:val="22"/>
        </w:rPr>
        <w:t xml:space="preserve"> (ali skupina takih subjektov)</w:t>
      </w:r>
      <w:r w:rsidRPr="00005062">
        <w:rPr>
          <w:rFonts w:ascii="Aptos" w:hAnsi="Aptos" w:cs="Arial"/>
          <w:bCs/>
          <w:color w:val="000000" w:themeColor="text1"/>
          <w:sz w:val="22"/>
        </w:rPr>
        <w:t xml:space="preserve">, ki odda </w:t>
      </w:r>
      <w:r w:rsidR="00333373" w:rsidRPr="00005062">
        <w:rPr>
          <w:rFonts w:ascii="Aptos" w:hAnsi="Aptos" w:cs="Arial"/>
          <w:bCs/>
          <w:color w:val="000000" w:themeColor="text1"/>
          <w:sz w:val="22"/>
        </w:rPr>
        <w:t>ponudbo</w:t>
      </w:r>
      <w:r w:rsidR="003A4A79" w:rsidRPr="00005062">
        <w:rPr>
          <w:rFonts w:ascii="Aptos" w:hAnsi="Aptos" w:cs="Arial"/>
          <w:bCs/>
          <w:color w:val="000000" w:themeColor="text1"/>
          <w:sz w:val="22"/>
        </w:rPr>
        <w:t>.</w:t>
      </w:r>
      <w:r w:rsidRPr="00005062">
        <w:rPr>
          <w:rFonts w:ascii="Aptos" w:hAnsi="Aptos" w:cs="Arial"/>
          <w:bCs/>
          <w:color w:val="000000" w:themeColor="text1"/>
          <w:sz w:val="22"/>
        </w:rPr>
        <w:t xml:space="preserve"> </w:t>
      </w:r>
    </w:p>
    <w:p w14:paraId="66AFFEC3" w14:textId="77777777" w:rsidR="00333373" w:rsidRPr="00005062" w:rsidRDefault="00333373" w:rsidP="00527157">
      <w:pPr>
        <w:spacing w:line="260" w:lineRule="exact"/>
        <w:rPr>
          <w:rFonts w:ascii="Aptos" w:hAnsi="Aptos" w:cs="Arial"/>
          <w:color w:val="000000" w:themeColor="text1"/>
        </w:rPr>
      </w:pPr>
    </w:p>
    <w:p w14:paraId="08CD7C59" w14:textId="77777777" w:rsidR="00333373" w:rsidRPr="00005062" w:rsidRDefault="00333373">
      <w:pPr>
        <w:numPr>
          <w:ilvl w:val="1"/>
          <w:numId w:val="8"/>
        </w:numPr>
        <w:spacing w:line="260" w:lineRule="exact"/>
        <w:ind w:left="567" w:hanging="567"/>
        <w:rPr>
          <w:rFonts w:ascii="Aptos" w:hAnsi="Aptos" w:cs="Arial"/>
          <w:bCs/>
          <w:color w:val="000000" w:themeColor="text1"/>
          <w:sz w:val="22"/>
        </w:rPr>
      </w:pPr>
      <w:r w:rsidRPr="00005062">
        <w:rPr>
          <w:rFonts w:ascii="Aptos" w:hAnsi="Aptos" w:cs="Arial"/>
          <w:b/>
          <w:color w:val="000000" w:themeColor="text1"/>
          <w:sz w:val="22"/>
        </w:rPr>
        <w:t>Izvajalec</w:t>
      </w:r>
      <w:r w:rsidRPr="00005062">
        <w:rPr>
          <w:rFonts w:ascii="Aptos" w:hAnsi="Aptos" w:cs="Arial"/>
          <w:bCs/>
          <w:color w:val="000000" w:themeColor="text1"/>
          <w:sz w:val="22"/>
        </w:rPr>
        <w:t xml:space="preserve"> je gospodarski subjekt (ali skupina takih subjektov), s katerim </w:t>
      </w:r>
      <w:r w:rsidR="00311211" w:rsidRPr="00005062">
        <w:rPr>
          <w:rFonts w:ascii="Aptos" w:hAnsi="Aptos" w:cs="Arial"/>
          <w:bCs/>
          <w:color w:val="000000" w:themeColor="text1"/>
          <w:sz w:val="22"/>
        </w:rPr>
        <w:t>je</w:t>
      </w:r>
      <w:r w:rsidRPr="00005062">
        <w:rPr>
          <w:rFonts w:ascii="Aptos" w:hAnsi="Aptos" w:cs="Arial"/>
          <w:bCs/>
          <w:color w:val="000000" w:themeColor="text1"/>
          <w:sz w:val="22"/>
        </w:rPr>
        <w:t xml:space="preserve"> sklenjena pogodba za izvedbo naročila</w:t>
      </w:r>
      <w:r w:rsidR="00193D3D" w:rsidRPr="00005062">
        <w:rPr>
          <w:rFonts w:ascii="Aptos" w:hAnsi="Aptos" w:cs="Arial"/>
          <w:bCs/>
          <w:color w:val="000000" w:themeColor="text1"/>
          <w:sz w:val="22"/>
        </w:rPr>
        <w:t>.</w:t>
      </w:r>
    </w:p>
    <w:p w14:paraId="658074FF" w14:textId="77777777" w:rsidR="0080190D" w:rsidRPr="00005062" w:rsidRDefault="0080190D" w:rsidP="0080190D">
      <w:pPr>
        <w:pStyle w:val="Odstavekseznama"/>
        <w:rPr>
          <w:rFonts w:ascii="Aptos" w:hAnsi="Aptos" w:cs="Arial"/>
          <w:bCs/>
          <w:color w:val="000000" w:themeColor="text1"/>
          <w:sz w:val="22"/>
        </w:rPr>
      </w:pPr>
    </w:p>
    <w:p w14:paraId="1DB84EB9" w14:textId="6AEE3C0F" w:rsidR="0090483C" w:rsidRPr="00005062" w:rsidRDefault="00333373">
      <w:pPr>
        <w:numPr>
          <w:ilvl w:val="1"/>
          <w:numId w:val="8"/>
        </w:numPr>
        <w:spacing w:line="260" w:lineRule="exact"/>
        <w:ind w:left="567" w:hanging="567"/>
        <w:rPr>
          <w:rFonts w:ascii="Aptos" w:hAnsi="Aptos" w:cs="Arial"/>
          <w:bCs/>
          <w:color w:val="000000" w:themeColor="text1"/>
          <w:sz w:val="22"/>
        </w:rPr>
      </w:pPr>
      <w:r w:rsidRPr="00005062">
        <w:rPr>
          <w:rFonts w:ascii="Aptos" w:hAnsi="Aptos" w:cs="Arial"/>
          <w:b/>
          <w:color w:val="000000" w:themeColor="text1"/>
          <w:sz w:val="22"/>
        </w:rPr>
        <w:t>Podizvajalec</w:t>
      </w:r>
      <w:r w:rsidRPr="00005062">
        <w:rPr>
          <w:rFonts w:ascii="Aptos" w:hAnsi="Aptos" w:cs="Arial"/>
          <w:bCs/>
          <w:color w:val="000000" w:themeColor="text1"/>
          <w:sz w:val="22"/>
        </w:rPr>
        <w:t xml:space="preserve"> je gospodarski subjekt, ki </w:t>
      </w:r>
      <w:r w:rsidR="00193D3D" w:rsidRPr="00005062">
        <w:rPr>
          <w:rFonts w:ascii="Aptos" w:hAnsi="Aptos" w:cs="Arial"/>
          <w:bCs/>
          <w:color w:val="000000" w:themeColor="text1"/>
          <w:sz w:val="22"/>
        </w:rPr>
        <w:t>bo za ponudnika opravil določena dela, ki so predmet javnega naročila.</w:t>
      </w:r>
    </w:p>
    <w:p w14:paraId="68D11F82" w14:textId="77777777" w:rsidR="00844472" w:rsidRPr="00005062" w:rsidRDefault="00844472" w:rsidP="008004C0">
      <w:pPr>
        <w:pStyle w:val="Odstavekseznama"/>
        <w:spacing w:line="260" w:lineRule="exact"/>
        <w:rPr>
          <w:rFonts w:ascii="Aptos" w:hAnsi="Aptos" w:cs="Arial"/>
          <w:bCs/>
          <w:color w:val="000000" w:themeColor="text1"/>
          <w:sz w:val="22"/>
        </w:rPr>
      </w:pPr>
    </w:p>
    <w:p w14:paraId="2928D442" w14:textId="08F323FD" w:rsidR="005B1284" w:rsidRPr="00005062" w:rsidRDefault="005B1284" w:rsidP="00396A1A">
      <w:pPr>
        <w:pStyle w:val="GLAVA11"/>
      </w:pPr>
      <w:bookmarkStart w:id="3" w:name="_Toc44344038"/>
      <w:bookmarkStart w:id="4" w:name="_Toc100073471"/>
      <w:r w:rsidRPr="00005062">
        <w:t>PREDLOŽITEV PONUDBE</w:t>
      </w:r>
      <w:bookmarkEnd w:id="3"/>
      <w:bookmarkEnd w:id="4"/>
    </w:p>
    <w:p w14:paraId="1E63AAF7" w14:textId="77777777" w:rsidR="005B1284" w:rsidRPr="00005062" w:rsidRDefault="005B1284" w:rsidP="008004C0">
      <w:pPr>
        <w:spacing w:line="260" w:lineRule="exact"/>
        <w:rPr>
          <w:rFonts w:ascii="Aptos" w:hAnsi="Aptos" w:cs="Arial"/>
          <w:color w:val="000000" w:themeColor="text1"/>
          <w:sz w:val="22"/>
        </w:rPr>
      </w:pPr>
    </w:p>
    <w:p w14:paraId="70A2880A" w14:textId="0610F1BD" w:rsidR="005B1284" w:rsidRPr="00396A1A" w:rsidRDefault="005B1284">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Ponudniki morajo ponudbe predložiti v informacijski sistem e-JN na spletnem naslovu https://ejn.gov.si, v skladu z Navodili za uporabo informacijskega sistema za uporabo funkcionalnosti elektronske oddaje ponudb e-JN: PONUDNIKI (v nadaljevanju: Navodila za uporabo e-JN). Navodila za uporabo e-JN so objavljena na spletnem naslovu https://ejn.gov.si/aktualno/vec-informacij-ponudniki.html in so sestavni del te dokumentacije v zvezi z oddajo javnega naročila.</w:t>
      </w:r>
    </w:p>
    <w:p w14:paraId="40C9C93C" w14:textId="77777777" w:rsidR="00FB1214" w:rsidRPr="00396A1A" w:rsidRDefault="00FB1214" w:rsidP="00396A1A">
      <w:pPr>
        <w:spacing w:line="260" w:lineRule="exact"/>
        <w:ind w:left="567"/>
        <w:rPr>
          <w:rFonts w:ascii="Aptos" w:hAnsi="Aptos" w:cs="Arial"/>
          <w:bCs/>
          <w:color w:val="000000" w:themeColor="text1"/>
          <w:sz w:val="22"/>
        </w:rPr>
      </w:pPr>
    </w:p>
    <w:p w14:paraId="7AE2BED6" w14:textId="6763786F" w:rsidR="005B1284" w:rsidRPr="00396A1A" w:rsidRDefault="005B1284">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Ponudnik se mora pred oddajo ponudbe registrirati na spletnem naslovu https://ejn.gov.si/, v skladu z Navodili za uporabo e-JN. Če je ponudnik že registriran v informacijski sistem e-JN, se v aplikacijo prijavi na istem naslovu.</w:t>
      </w:r>
    </w:p>
    <w:p w14:paraId="67C009C8" w14:textId="2A7B0AC1" w:rsidR="005B1284" w:rsidRPr="00396A1A" w:rsidRDefault="005B1284" w:rsidP="00396A1A">
      <w:pPr>
        <w:spacing w:line="260" w:lineRule="exact"/>
        <w:ind w:left="567"/>
        <w:rPr>
          <w:rFonts w:ascii="Aptos" w:hAnsi="Aptos" w:cs="Arial"/>
          <w:bCs/>
          <w:color w:val="000000" w:themeColor="text1"/>
          <w:sz w:val="22"/>
        </w:rPr>
      </w:pPr>
    </w:p>
    <w:p w14:paraId="4D44292E" w14:textId="155C0936" w:rsidR="005B1284" w:rsidRPr="00396A1A" w:rsidRDefault="005B1284">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4AEC964A" w14:textId="06DA1B56" w:rsidR="005B1284" w:rsidRPr="00396A1A" w:rsidRDefault="005B1284" w:rsidP="00396A1A">
      <w:pPr>
        <w:spacing w:line="260" w:lineRule="exact"/>
        <w:ind w:left="567"/>
        <w:rPr>
          <w:rFonts w:ascii="Aptos" w:hAnsi="Aptos" w:cs="Arial"/>
          <w:bCs/>
          <w:color w:val="000000" w:themeColor="text1"/>
          <w:sz w:val="22"/>
        </w:rPr>
      </w:pPr>
    </w:p>
    <w:p w14:paraId="4E062177" w14:textId="33DD1688" w:rsidR="005B1284" w:rsidRPr="00396A1A" w:rsidRDefault="005B1284">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691858C" w14:textId="77777777" w:rsidR="00B25E9A" w:rsidRPr="00396A1A" w:rsidRDefault="00B25E9A" w:rsidP="00396A1A">
      <w:pPr>
        <w:spacing w:line="260" w:lineRule="exact"/>
        <w:ind w:left="567"/>
        <w:rPr>
          <w:rFonts w:ascii="Aptos" w:hAnsi="Aptos" w:cs="Arial"/>
          <w:bCs/>
          <w:color w:val="000000" w:themeColor="text1"/>
          <w:sz w:val="22"/>
        </w:rPr>
      </w:pPr>
    </w:p>
    <w:p w14:paraId="7A59349B" w14:textId="4ECCB0EF" w:rsidR="00B25E9A" w:rsidRPr="00396A1A" w:rsidRDefault="004647C3">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Po preteku roka za predložitev ponudb ponudbe ne bo več mogoče oddati.</w:t>
      </w:r>
    </w:p>
    <w:p w14:paraId="3A1FD0AE" w14:textId="55F5337B" w:rsidR="00FB1214" w:rsidRPr="00005062" w:rsidRDefault="00FB1214">
      <w:pPr>
        <w:spacing w:line="240" w:lineRule="auto"/>
        <w:jc w:val="left"/>
        <w:rPr>
          <w:rFonts w:ascii="Aptos" w:hAnsi="Aptos" w:cs="Arial"/>
          <w:b/>
          <w:color w:val="000000" w:themeColor="text1"/>
          <w:sz w:val="22"/>
        </w:rPr>
      </w:pPr>
      <w:bookmarkStart w:id="5" w:name="_Toc529197053"/>
      <w:bookmarkStart w:id="6" w:name="_Toc44344039"/>
      <w:bookmarkStart w:id="7" w:name="_Toc100073472"/>
    </w:p>
    <w:p w14:paraId="6671E9EC" w14:textId="5C120392" w:rsidR="005B1284" w:rsidRPr="00005062" w:rsidRDefault="005B1284" w:rsidP="00396A1A">
      <w:pPr>
        <w:pStyle w:val="GLAVA11"/>
      </w:pPr>
      <w:r w:rsidRPr="00005062">
        <w:t>ODPIRANJE PONUDB</w:t>
      </w:r>
      <w:bookmarkEnd w:id="5"/>
      <w:bookmarkEnd w:id="6"/>
      <w:bookmarkEnd w:id="7"/>
    </w:p>
    <w:p w14:paraId="3B27DF32" w14:textId="77777777" w:rsidR="005B1284" w:rsidRPr="00005062" w:rsidRDefault="005B1284" w:rsidP="008004C0">
      <w:pPr>
        <w:pStyle w:val="Nivo2"/>
        <w:numPr>
          <w:ilvl w:val="0"/>
          <w:numId w:val="0"/>
        </w:numPr>
        <w:spacing w:line="260" w:lineRule="exact"/>
        <w:ind w:left="1077" w:hanging="793"/>
        <w:rPr>
          <w:rFonts w:ascii="Aptos" w:eastAsia="Calibri" w:hAnsi="Aptos" w:cs="Arial"/>
          <w:bCs w:val="0"/>
          <w:color w:val="000000" w:themeColor="text1"/>
          <w:sz w:val="22"/>
          <w:szCs w:val="22"/>
        </w:rPr>
      </w:pPr>
    </w:p>
    <w:p w14:paraId="03AA608D" w14:textId="218E08E0" w:rsidR="005B1284" w:rsidRPr="00396A1A" w:rsidRDefault="005B1284">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Odpiranje ponudb poteka tako, da informacijski sistem e-JN samodejno ob uri, ki je določena za odpiranje ponudb, prikaže podatke o ponudniku</w:t>
      </w:r>
      <w:r w:rsidR="003803AB" w:rsidRPr="00396A1A">
        <w:rPr>
          <w:rFonts w:ascii="Aptos" w:hAnsi="Aptos" w:cs="Arial"/>
          <w:bCs/>
          <w:color w:val="000000" w:themeColor="text1"/>
          <w:sz w:val="22"/>
        </w:rPr>
        <w:t xml:space="preserve"> </w:t>
      </w:r>
      <w:r w:rsidRPr="00396A1A">
        <w:rPr>
          <w:rFonts w:ascii="Aptos" w:hAnsi="Aptos" w:cs="Arial"/>
          <w:bCs/>
          <w:color w:val="000000" w:themeColor="text1"/>
          <w:sz w:val="22"/>
        </w:rPr>
        <w:t>ter omogoči dostop do .pdf dokumenta, ki ga ponudnik naloži v sistem e-JN pod razdelek »Predračun«.</w:t>
      </w:r>
    </w:p>
    <w:p w14:paraId="766A0C4C" w14:textId="77777777" w:rsidR="00ED371A" w:rsidRPr="00005062" w:rsidRDefault="00ED371A" w:rsidP="00527157">
      <w:pPr>
        <w:spacing w:line="260" w:lineRule="exact"/>
        <w:ind w:left="567"/>
        <w:rPr>
          <w:rFonts w:ascii="Aptos" w:hAnsi="Aptos" w:cs="Arial"/>
          <w:color w:val="000000" w:themeColor="text1"/>
          <w:sz w:val="22"/>
        </w:rPr>
      </w:pPr>
    </w:p>
    <w:p w14:paraId="34967074" w14:textId="7AD48F50" w:rsidR="00AA0FDF" w:rsidRPr="00005062" w:rsidRDefault="00594D97" w:rsidP="00396A1A">
      <w:pPr>
        <w:pStyle w:val="GLAVA11"/>
      </w:pPr>
      <w:bookmarkStart w:id="8" w:name="_Toc42692274"/>
      <w:bookmarkStart w:id="9" w:name="_Toc42692275"/>
      <w:bookmarkStart w:id="10" w:name="_Toc42692276"/>
      <w:bookmarkStart w:id="11" w:name="_Toc42692277"/>
      <w:bookmarkStart w:id="12" w:name="_Toc42692278"/>
      <w:bookmarkStart w:id="13" w:name="_Toc42692279"/>
      <w:bookmarkStart w:id="14" w:name="_Toc100073473"/>
      <w:bookmarkEnd w:id="8"/>
      <w:bookmarkEnd w:id="9"/>
      <w:bookmarkEnd w:id="10"/>
      <w:bookmarkEnd w:id="11"/>
      <w:bookmarkEnd w:id="12"/>
      <w:bookmarkEnd w:id="13"/>
      <w:r w:rsidRPr="00005062">
        <w:t>DOKUMENTACIJA V ZVEZI Z ODDAJO JAVNEGA NAROČILA</w:t>
      </w:r>
      <w:bookmarkEnd w:id="14"/>
    </w:p>
    <w:p w14:paraId="0A64EAC9" w14:textId="77777777" w:rsidR="00AA0FDF" w:rsidRPr="00005062" w:rsidRDefault="00AA0FDF" w:rsidP="00527157">
      <w:pPr>
        <w:spacing w:line="260" w:lineRule="exact"/>
        <w:rPr>
          <w:rFonts w:ascii="Aptos" w:hAnsi="Aptos" w:cs="Arial"/>
          <w:color w:val="000000" w:themeColor="text1"/>
          <w:sz w:val="22"/>
        </w:rPr>
      </w:pPr>
    </w:p>
    <w:p w14:paraId="5C8FCFEC" w14:textId="6D3703FA" w:rsidR="00E123C4" w:rsidRPr="00396A1A" w:rsidRDefault="00E123C4">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 xml:space="preserve">Vsa </w:t>
      </w:r>
      <w:r w:rsidR="00594D97" w:rsidRPr="00396A1A">
        <w:rPr>
          <w:rFonts w:ascii="Aptos" w:hAnsi="Aptos" w:cs="Arial"/>
          <w:bCs/>
          <w:color w:val="000000" w:themeColor="text1"/>
          <w:sz w:val="22"/>
        </w:rPr>
        <w:t>dokumentacija v zvezi z oddajo javnega naročila</w:t>
      </w:r>
      <w:r w:rsidRPr="00396A1A">
        <w:rPr>
          <w:rFonts w:ascii="Aptos" w:hAnsi="Aptos" w:cs="Arial"/>
          <w:bCs/>
          <w:color w:val="000000" w:themeColor="text1"/>
          <w:sz w:val="22"/>
        </w:rPr>
        <w:t xml:space="preserve"> </w:t>
      </w:r>
      <w:r w:rsidR="007200DA" w:rsidRPr="00396A1A">
        <w:rPr>
          <w:rFonts w:ascii="Aptos" w:hAnsi="Aptos" w:cs="Arial"/>
          <w:bCs/>
          <w:color w:val="000000" w:themeColor="text1"/>
          <w:sz w:val="22"/>
        </w:rPr>
        <w:t xml:space="preserve">in dokumentacija, na osnovi katere je bila </w:t>
      </w:r>
      <w:r w:rsidR="00594D97" w:rsidRPr="00396A1A">
        <w:rPr>
          <w:rFonts w:ascii="Aptos" w:hAnsi="Aptos" w:cs="Arial"/>
          <w:bCs/>
          <w:color w:val="000000" w:themeColor="text1"/>
          <w:sz w:val="22"/>
        </w:rPr>
        <w:t>dokumentacija v zvezi z oddajo javnega naročila</w:t>
      </w:r>
      <w:r w:rsidR="007200DA" w:rsidRPr="00396A1A">
        <w:rPr>
          <w:rFonts w:ascii="Aptos" w:hAnsi="Aptos" w:cs="Arial"/>
          <w:bCs/>
          <w:color w:val="000000" w:themeColor="text1"/>
          <w:sz w:val="22"/>
        </w:rPr>
        <w:t xml:space="preserve"> izdelana, </w:t>
      </w:r>
      <w:r w:rsidRPr="00396A1A">
        <w:rPr>
          <w:rFonts w:ascii="Aptos" w:hAnsi="Aptos" w:cs="Arial"/>
          <w:bCs/>
          <w:color w:val="000000" w:themeColor="text1"/>
          <w:sz w:val="22"/>
        </w:rPr>
        <w:t xml:space="preserve">je </w:t>
      </w:r>
      <w:r w:rsidR="00ED371A" w:rsidRPr="00396A1A">
        <w:rPr>
          <w:rFonts w:ascii="Aptos" w:hAnsi="Aptos" w:cs="Arial"/>
          <w:bCs/>
          <w:color w:val="000000" w:themeColor="text1"/>
          <w:sz w:val="22"/>
        </w:rPr>
        <w:t>ponudniku na voljo v sistemu e-JN.</w:t>
      </w:r>
    </w:p>
    <w:p w14:paraId="142885B3" w14:textId="77777777" w:rsidR="00E123C4" w:rsidRPr="00005062" w:rsidRDefault="00E123C4" w:rsidP="00396A1A">
      <w:pPr>
        <w:pStyle w:val="GLAVA3"/>
        <w:numPr>
          <w:ilvl w:val="0"/>
          <w:numId w:val="0"/>
        </w:numPr>
        <w:ind w:left="567"/>
      </w:pPr>
    </w:p>
    <w:p w14:paraId="4B67A90A" w14:textId="5B82624E" w:rsidR="00E729DF" w:rsidRPr="00396A1A" w:rsidRDefault="00E729DF">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lastRenderedPageBreak/>
        <w:t xml:space="preserve">Z oddajo Ponudbe se Ponudnik obvezuje, da je z ustrezno pazljivostjo proučil dokumentacijo v zvezi z oddajo javnega naročila in projektno dokumentacijo ter morebitne dodatke k dokumentaciji v zvezi z oddajo javnega naročila, ki jih je naročnik izdal v zakonsko določenem roku. </w:t>
      </w:r>
    </w:p>
    <w:p w14:paraId="4294A5CA" w14:textId="77777777" w:rsidR="00FB1214" w:rsidRPr="00005062" w:rsidRDefault="00FB1214" w:rsidP="00527157">
      <w:pPr>
        <w:pStyle w:val="ColorfulList-Accent11"/>
        <w:spacing w:line="260" w:lineRule="exact"/>
        <w:rPr>
          <w:rFonts w:ascii="Aptos" w:hAnsi="Aptos" w:cs="Arial"/>
          <w:color w:val="000000" w:themeColor="text1"/>
          <w:sz w:val="22"/>
        </w:rPr>
      </w:pPr>
    </w:p>
    <w:p w14:paraId="0EEF8929" w14:textId="31C30523" w:rsidR="00E729DF" w:rsidRPr="00005062" w:rsidRDefault="00E729DF" w:rsidP="00396A1A">
      <w:pPr>
        <w:pStyle w:val="GLAVA11"/>
      </w:pPr>
      <w:bookmarkStart w:id="15" w:name="_Toc44344041"/>
      <w:bookmarkStart w:id="16" w:name="_Toc100073474"/>
      <w:r w:rsidRPr="00005062">
        <w:t>POJASNILA V ZVEZI Z DOKUMENTACIJO V ZVEZI Z ODDAJO JAVNEGA NAROČILA</w:t>
      </w:r>
      <w:bookmarkEnd w:id="15"/>
      <w:bookmarkEnd w:id="16"/>
    </w:p>
    <w:p w14:paraId="166DA82A" w14:textId="77777777" w:rsidR="00E729DF" w:rsidRPr="00005062" w:rsidRDefault="00E729DF" w:rsidP="008004C0">
      <w:pPr>
        <w:spacing w:line="260" w:lineRule="exact"/>
        <w:rPr>
          <w:rFonts w:ascii="Aptos" w:hAnsi="Aptos" w:cs="Arial"/>
          <w:color w:val="000000" w:themeColor="text1"/>
          <w:szCs w:val="20"/>
        </w:rPr>
      </w:pPr>
    </w:p>
    <w:p w14:paraId="599897A5" w14:textId="77777777" w:rsidR="00A15664" w:rsidRPr="00396A1A" w:rsidRDefault="00E729DF">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 xml:space="preserve">Ponudnik, ki potrebuje pojasnila k dokumentaciji v zvezi z oddajo javnega naročila, naj svojo zahtevo za pojasnilo oz. vprašanja Naročniku postavi preko </w:t>
      </w:r>
      <w:r w:rsidR="00A15664" w:rsidRPr="00396A1A">
        <w:rPr>
          <w:rFonts w:ascii="Aptos" w:hAnsi="Aptos" w:cs="Arial"/>
          <w:bCs/>
          <w:color w:val="000000" w:themeColor="text1"/>
          <w:sz w:val="22"/>
        </w:rPr>
        <w:t>Portala javnih naročil (</w:t>
      </w:r>
      <w:hyperlink r:id="rId8" w:history="1">
        <w:r w:rsidR="00A15664" w:rsidRPr="00396A1A">
          <w:rPr>
            <w:rFonts w:ascii="Aptos" w:hAnsi="Aptos" w:cs="Arial"/>
            <w:bCs/>
            <w:color w:val="000000" w:themeColor="text1"/>
            <w:sz w:val="22"/>
          </w:rPr>
          <w:t>http://www.enarocanje.si/</w:t>
        </w:r>
      </w:hyperlink>
      <w:r w:rsidR="00A15664" w:rsidRPr="00396A1A">
        <w:rPr>
          <w:rFonts w:ascii="Aptos" w:hAnsi="Aptos" w:cs="Arial"/>
          <w:bCs/>
          <w:color w:val="000000" w:themeColor="text1"/>
          <w:sz w:val="22"/>
        </w:rPr>
        <w:t>)</w:t>
      </w:r>
    </w:p>
    <w:p w14:paraId="2B90CFB9" w14:textId="77777777" w:rsidR="00E729DF" w:rsidRPr="00396A1A" w:rsidRDefault="00E729DF" w:rsidP="00396A1A">
      <w:pPr>
        <w:spacing w:line="260" w:lineRule="exact"/>
        <w:ind w:left="567"/>
        <w:rPr>
          <w:rFonts w:ascii="Aptos" w:hAnsi="Aptos" w:cs="Arial"/>
          <w:bCs/>
          <w:color w:val="000000" w:themeColor="text1"/>
          <w:sz w:val="22"/>
        </w:rPr>
      </w:pPr>
    </w:p>
    <w:p w14:paraId="6D7DA3A7" w14:textId="746F3FF4" w:rsidR="00E729DF" w:rsidRPr="00396A1A" w:rsidRDefault="00E729DF">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 xml:space="preserve">Naročnik bo odgovoril na vsako prošnjo za dodatno pojasnilo najpozneje </w:t>
      </w:r>
      <w:r w:rsidR="00A15664" w:rsidRPr="00396A1A">
        <w:rPr>
          <w:rFonts w:ascii="Aptos" w:hAnsi="Aptos" w:cs="Arial"/>
          <w:bCs/>
          <w:color w:val="000000" w:themeColor="text1"/>
          <w:sz w:val="22"/>
        </w:rPr>
        <w:t>štiri</w:t>
      </w:r>
      <w:r w:rsidR="00290955" w:rsidRPr="00396A1A">
        <w:rPr>
          <w:rFonts w:ascii="Aptos" w:hAnsi="Aptos" w:cs="Arial"/>
          <w:bCs/>
          <w:color w:val="000000" w:themeColor="text1"/>
          <w:sz w:val="22"/>
        </w:rPr>
        <w:t xml:space="preserve"> </w:t>
      </w:r>
      <w:r w:rsidRPr="00396A1A">
        <w:rPr>
          <w:rFonts w:ascii="Aptos" w:hAnsi="Aptos" w:cs="Arial"/>
          <w:bCs/>
          <w:color w:val="000000" w:themeColor="text1"/>
          <w:sz w:val="22"/>
        </w:rPr>
        <w:t>(</w:t>
      </w:r>
      <w:r w:rsidR="00A15664" w:rsidRPr="00396A1A">
        <w:rPr>
          <w:rFonts w:ascii="Aptos" w:hAnsi="Aptos" w:cs="Arial"/>
          <w:bCs/>
          <w:color w:val="000000" w:themeColor="text1"/>
          <w:sz w:val="22"/>
        </w:rPr>
        <w:t>4</w:t>
      </w:r>
      <w:r w:rsidRPr="00396A1A">
        <w:rPr>
          <w:rFonts w:ascii="Aptos" w:hAnsi="Aptos" w:cs="Arial"/>
          <w:bCs/>
          <w:color w:val="000000" w:themeColor="text1"/>
          <w:sz w:val="22"/>
        </w:rPr>
        <w:t>) dni pred iztekom roka za oddajo ponudb, pod pogojem, da je bila zahteva posredovana pravočasno. Za pravočasno bo štela vsaka zahteva, ki jo bo naročnik prejel do roka za sprejemanje ponudnikovih vprašanj.</w:t>
      </w:r>
    </w:p>
    <w:p w14:paraId="4F6ECC3D" w14:textId="77777777" w:rsidR="00BC45FB" w:rsidRPr="00005062" w:rsidRDefault="00BC45FB" w:rsidP="00527157">
      <w:pPr>
        <w:spacing w:line="260" w:lineRule="exact"/>
        <w:rPr>
          <w:rFonts w:ascii="Aptos" w:hAnsi="Aptos" w:cs="Arial"/>
          <w:color w:val="000000" w:themeColor="text1"/>
          <w:sz w:val="22"/>
        </w:rPr>
      </w:pPr>
    </w:p>
    <w:p w14:paraId="72968ADA" w14:textId="3AC4CA34" w:rsidR="00537C6F" w:rsidRPr="00005062" w:rsidRDefault="00537C6F" w:rsidP="00396A1A">
      <w:pPr>
        <w:pStyle w:val="GLAVA11"/>
      </w:pPr>
      <w:bookmarkStart w:id="17" w:name="_Toc100073475"/>
      <w:r w:rsidRPr="00005062">
        <w:t xml:space="preserve">SPREMEMBE </w:t>
      </w:r>
      <w:r w:rsidR="00594D97" w:rsidRPr="00005062">
        <w:t>DOKUMENTACIJE V ZVEZI Z ODDAJO JAVNEGA NAROČILA</w:t>
      </w:r>
      <w:bookmarkEnd w:id="17"/>
    </w:p>
    <w:p w14:paraId="1459D305" w14:textId="77777777" w:rsidR="00537C6F" w:rsidRPr="00005062" w:rsidRDefault="00537C6F" w:rsidP="00527157">
      <w:pPr>
        <w:spacing w:line="260" w:lineRule="exact"/>
        <w:rPr>
          <w:rFonts w:ascii="Aptos" w:hAnsi="Aptos" w:cs="Arial"/>
          <w:color w:val="000000" w:themeColor="text1"/>
          <w:sz w:val="22"/>
        </w:rPr>
      </w:pPr>
    </w:p>
    <w:p w14:paraId="293010C2" w14:textId="128DA391" w:rsidR="00A15664" w:rsidRPr="00396A1A" w:rsidRDefault="00E729DF">
      <w:pPr>
        <w:numPr>
          <w:ilvl w:val="1"/>
          <w:numId w:val="8"/>
        </w:numPr>
        <w:spacing w:line="260" w:lineRule="exact"/>
        <w:ind w:left="567" w:hanging="567"/>
        <w:rPr>
          <w:rFonts w:ascii="Aptos" w:hAnsi="Aptos" w:cs="Arial"/>
          <w:bCs/>
          <w:color w:val="000000" w:themeColor="text1"/>
          <w:sz w:val="22"/>
        </w:rPr>
      </w:pPr>
      <w:bookmarkStart w:id="18" w:name="_Toc215295738"/>
      <w:r w:rsidRPr="00396A1A">
        <w:rPr>
          <w:rFonts w:ascii="Aptos" w:hAnsi="Aptos" w:cs="Arial"/>
          <w:bCs/>
          <w:color w:val="000000" w:themeColor="text1"/>
          <w:sz w:val="22"/>
        </w:rPr>
        <w:t>Naročnik si pridržuje pravico</w:t>
      </w:r>
      <w:r w:rsidR="002767C3" w:rsidRPr="00396A1A">
        <w:rPr>
          <w:rFonts w:ascii="Aptos" w:hAnsi="Aptos" w:cs="Arial"/>
          <w:bCs/>
          <w:color w:val="000000" w:themeColor="text1"/>
          <w:sz w:val="22"/>
        </w:rPr>
        <w:t>,</w:t>
      </w:r>
      <w:r w:rsidRPr="00396A1A">
        <w:rPr>
          <w:rFonts w:ascii="Aptos" w:hAnsi="Aptos" w:cs="Arial"/>
          <w:bCs/>
          <w:color w:val="000000" w:themeColor="text1"/>
          <w:sz w:val="22"/>
        </w:rPr>
        <w:t xml:space="preserve"> ob vsakem času pred skrajnim datumom za oddajo Ponudbe, vendar ne pozneje kot </w:t>
      </w:r>
      <w:r w:rsidR="00A15664" w:rsidRPr="00396A1A">
        <w:rPr>
          <w:rFonts w:ascii="Aptos" w:hAnsi="Aptos" w:cs="Arial"/>
          <w:bCs/>
          <w:color w:val="000000" w:themeColor="text1"/>
          <w:sz w:val="22"/>
        </w:rPr>
        <w:t>štiri</w:t>
      </w:r>
      <w:r w:rsidR="00290955" w:rsidRPr="00396A1A">
        <w:rPr>
          <w:rFonts w:ascii="Aptos" w:hAnsi="Aptos" w:cs="Arial"/>
          <w:bCs/>
          <w:color w:val="000000" w:themeColor="text1"/>
          <w:sz w:val="22"/>
        </w:rPr>
        <w:t xml:space="preserve"> </w:t>
      </w:r>
      <w:r w:rsidRPr="00396A1A">
        <w:rPr>
          <w:rFonts w:ascii="Aptos" w:hAnsi="Aptos" w:cs="Arial"/>
          <w:bCs/>
          <w:color w:val="000000" w:themeColor="text1"/>
          <w:sz w:val="22"/>
        </w:rPr>
        <w:t>(</w:t>
      </w:r>
      <w:r w:rsidR="00A15664" w:rsidRPr="00396A1A">
        <w:rPr>
          <w:rFonts w:ascii="Aptos" w:hAnsi="Aptos" w:cs="Arial"/>
          <w:bCs/>
          <w:color w:val="000000" w:themeColor="text1"/>
          <w:sz w:val="22"/>
        </w:rPr>
        <w:t>4</w:t>
      </w:r>
      <w:r w:rsidRPr="00396A1A">
        <w:rPr>
          <w:rFonts w:ascii="Aptos" w:hAnsi="Aptos" w:cs="Arial"/>
          <w:bCs/>
          <w:color w:val="000000" w:themeColor="text1"/>
          <w:sz w:val="22"/>
        </w:rPr>
        <w:t xml:space="preserve">) dni pred iztekom roka za oddajo Ponudb, spremeniti ali dopolniti dokumentacijo v zvezi z oddajo javnega naročila. </w:t>
      </w:r>
      <w:r w:rsidR="00A15664" w:rsidRPr="00396A1A">
        <w:rPr>
          <w:rFonts w:ascii="Aptos" w:hAnsi="Aptos" w:cs="Arial"/>
          <w:bCs/>
          <w:color w:val="000000" w:themeColor="text1"/>
          <w:sz w:val="22"/>
        </w:rPr>
        <w:t xml:space="preserve">Tovrstne spremembe in dopolnitve naročnik objavi na Portalu javnih naročil. V kolikor bodo spremembe vezane na dokumentacijo, ki ni dostopna preko portala javnih naročil, bo v obvestilu pojasnjen način, kako potencialni ponudniki lahko pridobijo takšno dokumentacijo. </w:t>
      </w:r>
    </w:p>
    <w:p w14:paraId="636273E4" w14:textId="77777777" w:rsidR="00A15664" w:rsidRPr="00396A1A" w:rsidRDefault="00A15664" w:rsidP="00396A1A">
      <w:pPr>
        <w:spacing w:line="260" w:lineRule="exact"/>
        <w:ind w:left="567"/>
        <w:rPr>
          <w:rFonts w:ascii="Aptos" w:hAnsi="Aptos" w:cs="Arial"/>
          <w:bCs/>
          <w:color w:val="000000" w:themeColor="text1"/>
          <w:sz w:val="22"/>
        </w:rPr>
      </w:pPr>
    </w:p>
    <w:p w14:paraId="65E412C6" w14:textId="77777777" w:rsidR="00A15664" w:rsidRPr="00396A1A" w:rsidRDefault="00A15664">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Spremembe in dopolnitve razpisne dokumentacije se lahko podajo tudi v obliki odgovorov na vprašanja, posredovana na Portal javnih naročil.</w:t>
      </w:r>
    </w:p>
    <w:p w14:paraId="79B11E9A" w14:textId="2764274F" w:rsidR="00A15664" w:rsidRPr="00396A1A" w:rsidRDefault="00A15664" w:rsidP="00396A1A">
      <w:pPr>
        <w:spacing w:line="260" w:lineRule="exact"/>
        <w:ind w:left="567"/>
        <w:rPr>
          <w:rFonts w:ascii="Aptos" w:hAnsi="Aptos" w:cs="Arial"/>
          <w:bCs/>
          <w:color w:val="000000" w:themeColor="text1"/>
          <w:sz w:val="22"/>
        </w:rPr>
      </w:pPr>
    </w:p>
    <w:p w14:paraId="118512E4" w14:textId="393266BB" w:rsidR="00A15664" w:rsidRPr="00396A1A" w:rsidRDefault="00A15664">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Pojasnila, spremembe in odgovori na vprašanja so sestavni del razpisne dokumentacije in jih je treba upoštevati pri pripravi ponudbe.</w:t>
      </w:r>
    </w:p>
    <w:p w14:paraId="0BD5F64D" w14:textId="7DFFDD45" w:rsidR="006C5430" w:rsidRPr="00005062" w:rsidRDefault="006C5430" w:rsidP="00396A1A">
      <w:pPr>
        <w:pStyle w:val="GLAVA3"/>
        <w:numPr>
          <w:ilvl w:val="0"/>
          <w:numId w:val="0"/>
        </w:numPr>
      </w:pPr>
    </w:p>
    <w:p w14:paraId="1479B684" w14:textId="25E073B7" w:rsidR="00126FB4" w:rsidRPr="00005062" w:rsidRDefault="00126FB4" w:rsidP="00396A1A">
      <w:pPr>
        <w:pStyle w:val="GLAVA11"/>
      </w:pPr>
      <w:bookmarkStart w:id="19" w:name="_Toc529197057"/>
      <w:bookmarkStart w:id="20" w:name="_Toc100073476"/>
      <w:bookmarkEnd w:id="18"/>
      <w:r w:rsidRPr="00005062">
        <w:t>ETIČNE KLAVZULE</w:t>
      </w:r>
      <w:bookmarkEnd w:id="19"/>
      <w:bookmarkEnd w:id="20"/>
    </w:p>
    <w:p w14:paraId="1C5BA891" w14:textId="77777777" w:rsidR="00126FB4" w:rsidRPr="00005062" w:rsidRDefault="00126FB4" w:rsidP="00527157">
      <w:pPr>
        <w:spacing w:line="260" w:lineRule="exact"/>
        <w:rPr>
          <w:rFonts w:ascii="Aptos" w:hAnsi="Aptos" w:cs="Arial"/>
          <w:color w:val="000000" w:themeColor="text1"/>
          <w:sz w:val="22"/>
        </w:rPr>
      </w:pPr>
    </w:p>
    <w:p w14:paraId="3F82D233" w14:textId="77777777" w:rsidR="00E729DF" w:rsidRPr="00396A1A" w:rsidRDefault="00E729DF">
      <w:pPr>
        <w:numPr>
          <w:ilvl w:val="1"/>
          <w:numId w:val="8"/>
        </w:numPr>
        <w:spacing w:line="260" w:lineRule="exact"/>
        <w:ind w:left="567" w:hanging="567"/>
        <w:rPr>
          <w:rFonts w:ascii="Aptos" w:hAnsi="Aptos" w:cs="Arial"/>
          <w:bCs/>
          <w:color w:val="000000" w:themeColor="text1"/>
          <w:sz w:val="22"/>
        </w:rPr>
      </w:pPr>
      <w:r w:rsidRPr="00396A1A">
        <w:rPr>
          <w:rFonts w:ascii="Aptos" w:hAnsi="Aptos" w:cs="Arial"/>
          <w:bCs/>
          <w:color w:val="000000" w:themeColor="text1"/>
          <w:sz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379F5A0" w14:textId="77777777" w:rsidR="00E729DF" w:rsidRPr="00005062" w:rsidRDefault="00E729DF" w:rsidP="00527157">
      <w:pPr>
        <w:spacing w:line="260" w:lineRule="exact"/>
        <w:rPr>
          <w:rFonts w:ascii="Aptos" w:hAnsi="Aptos" w:cs="Arial"/>
          <w:color w:val="000000" w:themeColor="text1"/>
          <w:sz w:val="22"/>
        </w:rPr>
      </w:pPr>
    </w:p>
    <w:p w14:paraId="2BB673B5" w14:textId="317CBCE4" w:rsidR="00126FB4" w:rsidRPr="00005062" w:rsidRDefault="00126FB4" w:rsidP="00396A1A">
      <w:pPr>
        <w:pStyle w:val="GLAVA11"/>
      </w:pPr>
      <w:bookmarkStart w:id="21" w:name="_Toc529197058"/>
      <w:bookmarkStart w:id="22" w:name="_Toc100073477"/>
      <w:r w:rsidRPr="00005062">
        <w:t>SPLOŠNE KLAVZULE</w:t>
      </w:r>
      <w:bookmarkEnd w:id="21"/>
      <w:bookmarkEnd w:id="22"/>
    </w:p>
    <w:p w14:paraId="1181C40B" w14:textId="77777777" w:rsidR="00126FB4" w:rsidRPr="00005062" w:rsidRDefault="00126FB4" w:rsidP="00527157">
      <w:pPr>
        <w:spacing w:line="260" w:lineRule="exact"/>
        <w:rPr>
          <w:rFonts w:ascii="Aptos" w:hAnsi="Aptos" w:cs="Arial"/>
          <w:color w:val="000000" w:themeColor="text1"/>
          <w:sz w:val="22"/>
        </w:rPr>
      </w:pPr>
    </w:p>
    <w:p w14:paraId="41A7225A" w14:textId="77777777" w:rsidR="00E729DF" w:rsidRPr="00005062" w:rsidRDefault="00E729DF">
      <w:pPr>
        <w:numPr>
          <w:ilvl w:val="1"/>
          <w:numId w:val="8"/>
        </w:numPr>
        <w:spacing w:line="260" w:lineRule="exact"/>
        <w:ind w:left="567" w:hanging="567"/>
        <w:rPr>
          <w:rFonts w:ascii="Aptos" w:hAnsi="Aptos" w:cs="Arial"/>
          <w:bCs/>
          <w:color w:val="000000" w:themeColor="text1"/>
          <w:sz w:val="22"/>
        </w:rPr>
      </w:pPr>
      <w:r w:rsidRPr="00005062">
        <w:rPr>
          <w:rFonts w:ascii="Aptos" w:hAnsi="Aptos" w:cs="Arial"/>
          <w:bCs/>
          <w:color w:val="000000" w:themeColor="text1"/>
          <w:sz w:val="22"/>
        </w:rPr>
        <w:t xml:space="preserve">V času naročila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w:t>
      </w:r>
    </w:p>
    <w:p w14:paraId="43DD9DF4" w14:textId="77777777" w:rsidR="00E729DF" w:rsidRPr="00005062" w:rsidRDefault="00E729DF" w:rsidP="00527157">
      <w:pPr>
        <w:spacing w:line="260" w:lineRule="exact"/>
        <w:ind w:left="567"/>
        <w:rPr>
          <w:rFonts w:ascii="Aptos" w:hAnsi="Aptos" w:cs="Arial"/>
          <w:bCs/>
          <w:color w:val="000000" w:themeColor="text1"/>
          <w:sz w:val="22"/>
        </w:rPr>
      </w:pPr>
    </w:p>
    <w:p w14:paraId="28016984" w14:textId="77777777" w:rsidR="00E729DF" w:rsidRPr="00005062" w:rsidRDefault="00E729DF">
      <w:pPr>
        <w:numPr>
          <w:ilvl w:val="1"/>
          <w:numId w:val="8"/>
        </w:numPr>
        <w:spacing w:line="260" w:lineRule="exact"/>
        <w:ind w:left="567" w:hanging="567"/>
        <w:rPr>
          <w:rFonts w:ascii="Aptos" w:hAnsi="Aptos" w:cs="Arial"/>
          <w:bCs/>
          <w:color w:val="000000" w:themeColor="text1"/>
          <w:sz w:val="22"/>
        </w:rPr>
      </w:pPr>
      <w:r w:rsidRPr="00005062">
        <w:rPr>
          <w:rFonts w:ascii="Aptos" w:hAnsi="Aptos" w:cs="Arial"/>
          <w:bCs/>
          <w:color w:val="000000" w:themeColor="text1"/>
          <w:sz w:val="22"/>
        </w:rPr>
        <w:t>V primeru ustavitve postopka nobena stran ne sme pričenjati in izvajati postopkov, ki bi oteževali razveljavitev ali spremembo odločitve o izbiri izvajalca ali bi vplivali na nepristranskost revizijske komisije.</w:t>
      </w:r>
    </w:p>
    <w:p w14:paraId="3ECAA7F9" w14:textId="77777777" w:rsidR="00E8330D" w:rsidRDefault="00E8330D" w:rsidP="00E8330D">
      <w:pPr>
        <w:pStyle w:val="Odstavekseznama"/>
        <w:rPr>
          <w:rFonts w:ascii="Aptos" w:hAnsi="Aptos" w:cs="Arial"/>
          <w:bCs/>
          <w:color w:val="000000" w:themeColor="text1"/>
          <w:sz w:val="22"/>
        </w:rPr>
      </w:pPr>
    </w:p>
    <w:p w14:paraId="64E3BFCB" w14:textId="77777777" w:rsidR="00820C90" w:rsidRDefault="00820C90" w:rsidP="00E8330D">
      <w:pPr>
        <w:pStyle w:val="Odstavekseznama"/>
        <w:rPr>
          <w:rFonts w:ascii="Aptos" w:hAnsi="Aptos" w:cs="Arial"/>
          <w:bCs/>
          <w:color w:val="000000" w:themeColor="text1"/>
          <w:sz w:val="22"/>
        </w:rPr>
      </w:pPr>
    </w:p>
    <w:p w14:paraId="455CEC97" w14:textId="77777777" w:rsidR="00820C90" w:rsidRDefault="00820C90" w:rsidP="00E8330D">
      <w:pPr>
        <w:pStyle w:val="Odstavekseznama"/>
        <w:rPr>
          <w:rFonts w:ascii="Aptos" w:hAnsi="Aptos" w:cs="Arial"/>
          <w:bCs/>
          <w:color w:val="000000" w:themeColor="text1"/>
          <w:sz w:val="22"/>
        </w:rPr>
      </w:pPr>
    </w:p>
    <w:p w14:paraId="69C59F73" w14:textId="4B56B15D" w:rsidR="00E8330D" w:rsidRPr="00005062" w:rsidRDefault="00E8330D" w:rsidP="00396A1A">
      <w:pPr>
        <w:pStyle w:val="GLAVA11"/>
      </w:pPr>
      <w:r w:rsidRPr="00005062">
        <w:lastRenderedPageBreak/>
        <w:t>PRAVNO VARSTVO</w:t>
      </w:r>
    </w:p>
    <w:p w14:paraId="4122A94C" w14:textId="77777777" w:rsidR="00E8330D" w:rsidRPr="00005062" w:rsidRDefault="00E8330D" w:rsidP="00E8330D">
      <w:pPr>
        <w:spacing w:line="260" w:lineRule="exact"/>
        <w:ind w:left="567"/>
        <w:rPr>
          <w:rFonts w:ascii="Aptos" w:hAnsi="Aptos" w:cs="Arial"/>
          <w:bCs/>
          <w:color w:val="000000" w:themeColor="text1"/>
          <w:sz w:val="22"/>
        </w:rPr>
      </w:pPr>
    </w:p>
    <w:p w14:paraId="67A1A1D7" w14:textId="2CD79839" w:rsidR="00E8330D" w:rsidRDefault="00E8330D">
      <w:pPr>
        <w:numPr>
          <w:ilvl w:val="1"/>
          <w:numId w:val="8"/>
        </w:numPr>
        <w:spacing w:line="260" w:lineRule="exact"/>
        <w:ind w:left="567" w:hanging="567"/>
        <w:rPr>
          <w:rFonts w:ascii="Aptos" w:hAnsi="Aptos" w:cs="Arial"/>
          <w:bCs/>
          <w:color w:val="000000" w:themeColor="text1"/>
          <w:sz w:val="22"/>
        </w:rPr>
      </w:pPr>
      <w:r w:rsidRPr="00005062">
        <w:rPr>
          <w:rFonts w:ascii="Aptos" w:hAnsi="Aptos" w:cs="Arial"/>
          <w:bCs/>
          <w:color w:val="000000" w:themeColor="text1"/>
          <w:sz w:val="22"/>
        </w:rPr>
        <w:t>Ponudnikom je pravno varstvo zagotovljeno po Zakonu o pravnem varstvu v postopkih javnega naročanja.</w:t>
      </w:r>
    </w:p>
    <w:p w14:paraId="5823293E" w14:textId="77777777" w:rsidR="00820C90" w:rsidRPr="00005062" w:rsidRDefault="00820C90" w:rsidP="00820C90">
      <w:pPr>
        <w:spacing w:line="260" w:lineRule="exact"/>
        <w:ind w:left="567"/>
        <w:rPr>
          <w:rFonts w:ascii="Aptos" w:hAnsi="Aptos" w:cs="Arial"/>
          <w:bCs/>
          <w:color w:val="000000" w:themeColor="text1"/>
          <w:sz w:val="22"/>
        </w:rPr>
      </w:pPr>
    </w:p>
    <w:p w14:paraId="7F0A21E0" w14:textId="631302DB" w:rsidR="002700C2" w:rsidRPr="00005062" w:rsidRDefault="00140865" w:rsidP="001C1E75">
      <w:pPr>
        <w:pStyle w:val="GLAVA1"/>
        <w:shd w:val="clear" w:color="auto" w:fill="BAB69B"/>
        <w:spacing w:line="260" w:lineRule="exact"/>
        <w:ind w:left="567" w:hanging="567"/>
        <w:rPr>
          <w:rFonts w:ascii="Aptos" w:hAnsi="Aptos"/>
          <w:color w:val="000000" w:themeColor="text1"/>
        </w:rPr>
      </w:pPr>
      <w:bookmarkStart w:id="23" w:name="_Toc529197060"/>
      <w:bookmarkStart w:id="24" w:name="_Toc100073479"/>
      <w:r w:rsidRPr="00005062">
        <w:rPr>
          <w:rFonts w:ascii="Aptos" w:hAnsi="Aptos"/>
          <w:color w:val="000000" w:themeColor="text1"/>
        </w:rPr>
        <w:t>POGOJI IN MERILA ZA IZBOR PONUDB</w:t>
      </w:r>
      <w:bookmarkEnd w:id="23"/>
      <w:bookmarkEnd w:id="24"/>
    </w:p>
    <w:p w14:paraId="42C29C11" w14:textId="77777777" w:rsidR="002700C2" w:rsidRPr="00005062" w:rsidRDefault="002700C2" w:rsidP="00396A1A">
      <w:pPr>
        <w:pStyle w:val="GLAVA0"/>
        <w:rPr>
          <w:rStyle w:val="Nivo2Znak"/>
          <w:rFonts w:ascii="Aptos" w:eastAsia="Calibri" w:hAnsi="Aptos"/>
          <w:color w:val="000000" w:themeColor="text1"/>
          <w:szCs w:val="20"/>
        </w:rPr>
      </w:pPr>
    </w:p>
    <w:p w14:paraId="3EE9FE3C" w14:textId="0BE11384" w:rsidR="002700C2" w:rsidRPr="00005062" w:rsidRDefault="002700C2" w:rsidP="00396A1A">
      <w:pPr>
        <w:pStyle w:val="GLAVA11"/>
      </w:pPr>
      <w:bookmarkStart w:id="25" w:name="_Toc100073480"/>
      <w:r w:rsidRPr="00005062">
        <w:t>SPLOŠNO</w:t>
      </w:r>
      <w:bookmarkEnd w:id="25"/>
    </w:p>
    <w:p w14:paraId="31CB1745" w14:textId="77777777" w:rsidR="002700C2" w:rsidRPr="00005062" w:rsidRDefault="002700C2" w:rsidP="00527157">
      <w:pPr>
        <w:spacing w:line="260" w:lineRule="exact"/>
        <w:rPr>
          <w:rFonts w:ascii="Aptos" w:hAnsi="Aptos" w:cs="Arial"/>
          <w:color w:val="000000" w:themeColor="text1"/>
          <w:sz w:val="22"/>
        </w:rPr>
      </w:pPr>
    </w:p>
    <w:p w14:paraId="4F91E201" w14:textId="77777777" w:rsidR="004963D1" w:rsidRPr="00005062" w:rsidRDefault="004963D1">
      <w:pPr>
        <w:numPr>
          <w:ilvl w:val="1"/>
          <w:numId w:val="8"/>
        </w:numPr>
        <w:spacing w:line="260" w:lineRule="exact"/>
        <w:ind w:left="567" w:hanging="567"/>
        <w:rPr>
          <w:rFonts w:ascii="Aptos" w:hAnsi="Aptos" w:cs="Arial"/>
          <w:bCs/>
          <w:color w:val="000000" w:themeColor="text1"/>
          <w:sz w:val="22"/>
        </w:rPr>
      </w:pPr>
      <w:r w:rsidRPr="00005062">
        <w:rPr>
          <w:rFonts w:ascii="Aptos" w:hAnsi="Aptos" w:cs="Arial"/>
          <w:bCs/>
          <w:color w:val="000000" w:themeColor="text1"/>
          <w:sz w:val="22"/>
        </w:rPr>
        <w:t xml:space="preserve">Da bi bili Ponudniki upravičeni sodelovati v postopku oddaje javnega naročila, pri ponudniku ne smejo biti izpolnjeni razlogi za izključitev, hkrati pa morajo ponudniki izpolnjevati pogoje za ugotavljanje sposobnosti, kot so podani v nadaljevanju. Izkazovanje neobstoja razloga za izključitev in izpolnjevanje posameznega pogoja dokazujejo ponudniki na način, kot je naveden pri posameznem pogoju. </w:t>
      </w:r>
    </w:p>
    <w:p w14:paraId="2A983135" w14:textId="77777777" w:rsidR="004963D1" w:rsidRPr="00005062" w:rsidRDefault="004963D1" w:rsidP="00527157">
      <w:pPr>
        <w:spacing w:line="260" w:lineRule="exact"/>
        <w:ind w:left="567"/>
        <w:rPr>
          <w:rFonts w:ascii="Aptos" w:hAnsi="Aptos" w:cs="Arial"/>
          <w:color w:val="000000" w:themeColor="text1"/>
          <w:sz w:val="22"/>
        </w:rPr>
      </w:pPr>
    </w:p>
    <w:p w14:paraId="33E35378" w14:textId="0CAD0384" w:rsidR="004963D1" w:rsidRPr="00005062" w:rsidRDefault="004963D1">
      <w:pPr>
        <w:numPr>
          <w:ilvl w:val="1"/>
          <w:numId w:val="8"/>
        </w:numPr>
        <w:spacing w:line="260" w:lineRule="exact"/>
        <w:ind w:left="567" w:hanging="567"/>
        <w:rPr>
          <w:rFonts w:ascii="Aptos" w:hAnsi="Aptos" w:cs="Arial"/>
          <w:color w:val="000000" w:themeColor="text1"/>
          <w:sz w:val="22"/>
        </w:rPr>
      </w:pPr>
      <w:r w:rsidRPr="00005062">
        <w:rPr>
          <w:rFonts w:ascii="Aptos" w:hAnsi="Aptos" w:cs="Arial"/>
          <w:color w:val="000000" w:themeColor="text1"/>
          <w:sz w:val="22"/>
        </w:rPr>
        <w:t xml:space="preserve">Za ponudbe s podizvajalci je potrebno upoštevati točko </w:t>
      </w:r>
      <w:r w:rsidR="005A4133">
        <w:rPr>
          <w:rFonts w:ascii="Aptos" w:hAnsi="Aptos" w:cs="Arial"/>
          <w:color w:val="000000" w:themeColor="text1"/>
          <w:sz w:val="22"/>
        </w:rPr>
        <w:t>14</w:t>
      </w:r>
      <w:r w:rsidRPr="00005062">
        <w:rPr>
          <w:rFonts w:ascii="Aptos" w:hAnsi="Aptos" w:cs="Arial"/>
          <w:color w:val="000000" w:themeColor="text1"/>
          <w:sz w:val="22"/>
        </w:rPr>
        <w:t xml:space="preserve"> teh navodil. V primeru predložitve skupne ponudbe je potrebno upoštevati točko </w:t>
      </w:r>
      <w:r w:rsidR="005A4133">
        <w:rPr>
          <w:rFonts w:ascii="Aptos" w:hAnsi="Aptos" w:cs="Arial"/>
          <w:color w:val="000000" w:themeColor="text1"/>
          <w:sz w:val="22"/>
        </w:rPr>
        <w:t>15</w:t>
      </w:r>
      <w:r w:rsidRPr="00005062">
        <w:rPr>
          <w:rFonts w:ascii="Aptos" w:hAnsi="Aptos" w:cs="Arial"/>
          <w:color w:val="000000" w:themeColor="text1"/>
          <w:sz w:val="22"/>
        </w:rPr>
        <w:t xml:space="preserve"> teh navodil.</w:t>
      </w:r>
    </w:p>
    <w:p w14:paraId="0CF70AA0" w14:textId="77777777" w:rsidR="007E378C" w:rsidRPr="00005062" w:rsidRDefault="007E378C" w:rsidP="00466BF9">
      <w:pPr>
        <w:pStyle w:val="Odstavekseznama"/>
        <w:rPr>
          <w:rFonts w:ascii="Aptos" w:hAnsi="Aptos" w:cs="Arial"/>
          <w:color w:val="000000" w:themeColor="text1"/>
          <w:sz w:val="22"/>
        </w:rPr>
      </w:pPr>
    </w:p>
    <w:p w14:paraId="3EE1D5B8" w14:textId="04B2639D" w:rsidR="002700C2" w:rsidRPr="00005062" w:rsidRDefault="00CD550A" w:rsidP="00396A1A">
      <w:pPr>
        <w:pStyle w:val="GLAVA11"/>
      </w:pPr>
      <w:bookmarkStart w:id="26" w:name="_Toc100073481"/>
      <w:r w:rsidRPr="00005062">
        <w:t>RAZLOGI ZA IZKLJUČITEV</w:t>
      </w:r>
      <w:bookmarkEnd w:id="26"/>
    </w:p>
    <w:p w14:paraId="78D0CD15" w14:textId="77777777" w:rsidR="002700C2" w:rsidRPr="00005062" w:rsidRDefault="002700C2" w:rsidP="00527157">
      <w:pPr>
        <w:pStyle w:val="ColorfulList-Accent11"/>
        <w:spacing w:line="260" w:lineRule="exact"/>
        <w:rPr>
          <w:rFonts w:ascii="Aptos" w:hAnsi="Aptos" w:cs="Arial"/>
          <w:color w:val="000000" w:themeColor="text1"/>
          <w:sz w:val="22"/>
        </w:rPr>
      </w:pPr>
    </w:p>
    <w:p w14:paraId="7D588547" w14:textId="3B1231C1" w:rsidR="00140865" w:rsidRPr="00005062" w:rsidRDefault="00140865">
      <w:pPr>
        <w:numPr>
          <w:ilvl w:val="1"/>
          <w:numId w:val="8"/>
        </w:numPr>
        <w:spacing w:line="260" w:lineRule="exact"/>
        <w:ind w:left="567" w:hanging="567"/>
        <w:rPr>
          <w:rStyle w:val="Nivo2Znak"/>
          <w:rFonts w:ascii="Aptos" w:eastAsia="Calibri" w:hAnsi="Aptos"/>
          <w:color w:val="000000" w:themeColor="text1"/>
          <w:sz w:val="22"/>
          <w:szCs w:val="22"/>
        </w:rPr>
      </w:pPr>
      <w:bookmarkStart w:id="27" w:name="_Hlk160801189"/>
      <w:r w:rsidRPr="00005062">
        <w:rPr>
          <w:rStyle w:val="Nivo2Znak"/>
          <w:rFonts w:ascii="Aptos" w:eastAsia="Calibri" w:hAnsi="Aptos"/>
          <w:color w:val="000000" w:themeColor="text1"/>
          <w:sz w:val="22"/>
          <w:szCs w:val="22"/>
        </w:rPr>
        <w:t>Gospodarsk</w:t>
      </w:r>
      <w:r w:rsidR="00790845" w:rsidRPr="00005062">
        <w:rPr>
          <w:rStyle w:val="Nivo2Znak"/>
          <w:rFonts w:ascii="Aptos" w:eastAsia="Calibri" w:hAnsi="Aptos"/>
          <w:color w:val="000000" w:themeColor="text1"/>
          <w:sz w:val="22"/>
          <w:szCs w:val="22"/>
        </w:rPr>
        <w:t>i</w:t>
      </w:r>
      <w:r w:rsidRPr="00005062">
        <w:rPr>
          <w:rStyle w:val="Nivo2Znak"/>
          <w:rFonts w:ascii="Aptos" w:eastAsia="Calibri" w:hAnsi="Aptos"/>
          <w:color w:val="000000" w:themeColor="text1"/>
          <w:sz w:val="22"/>
          <w:szCs w:val="22"/>
        </w:rPr>
        <w:t xml:space="preserve"> subjekt ali oseb</w:t>
      </w:r>
      <w:r w:rsidR="00790845" w:rsidRPr="00005062">
        <w:rPr>
          <w:rStyle w:val="Nivo2Znak"/>
          <w:rFonts w:ascii="Aptos" w:eastAsia="Calibri" w:hAnsi="Aptos"/>
          <w:color w:val="000000" w:themeColor="text1"/>
          <w:sz w:val="22"/>
          <w:szCs w:val="22"/>
        </w:rPr>
        <w:t>a</w:t>
      </w:r>
      <w:r w:rsidRPr="00005062">
        <w:rPr>
          <w:rStyle w:val="Nivo2Znak"/>
          <w:rFonts w:ascii="Aptos" w:eastAsia="Calibri" w:hAnsi="Aptos"/>
          <w:color w:val="000000" w:themeColor="text1"/>
          <w:sz w:val="22"/>
          <w:szCs w:val="22"/>
        </w:rPr>
        <w:t xml:space="preserve">, ki je članica upravnega, vodstvenega ali nadzornega organa tega gospodarskega subjekta ali ki ima pooblastilo za njegovo zastopanje ali odločanje ali nadzor v </w:t>
      </w:r>
      <w:r w:rsidRPr="001C1E75">
        <w:rPr>
          <w:rFonts w:cs="Arial"/>
          <w:bCs/>
        </w:rPr>
        <w:t>njem</w:t>
      </w:r>
      <w:r w:rsidRPr="00005062">
        <w:rPr>
          <w:rStyle w:val="Nivo2Znak"/>
          <w:rFonts w:ascii="Aptos" w:eastAsia="Calibri" w:hAnsi="Aptos"/>
          <w:color w:val="000000" w:themeColor="text1"/>
          <w:sz w:val="22"/>
          <w:szCs w:val="22"/>
        </w:rPr>
        <w:t xml:space="preserve"> je bil pravnomočno obsojen zaradi kaznivih dejanj iz 1. odstavka 75. člena Zakona o javnem naročanju (ZJN-3)</w:t>
      </w:r>
      <w:r w:rsidR="00466BF9" w:rsidRPr="00005062">
        <w:t xml:space="preserve"> </w:t>
      </w:r>
      <w:r w:rsidR="00466BF9" w:rsidRPr="00005062">
        <w:rPr>
          <w:rStyle w:val="Nivo2Znak"/>
          <w:rFonts w:ascii="Aptos" w:eastAsia="Calibri" w:hAnsi="Aptos"/>
          <w:color w:val="000000" w:themeColor="text1"/>
          <w:sz w:val="22"/>
          <w:szCs w:val="22"/>
        </w:rPr>
        <w:t>ali za primerljiva kazniva dejanja, ki so jih izrekla tuja sodišča</w:t>
      </w:r>
      <w:r w:rsidRPr="00005062">
        <w:rPr>
          <w:rStyle w:val="Nivo2Znak"/>
          <w:rFonts w:ascii="Aptos" w:eastAsia="Calibri" w:hAnsi="Aptos"/>
          <w:color w:val="000000" w:themeColor="text1"/>
          <w:sz w:val="22"/>
          <w:szCs w:val="22"/>
        </w:rPr>
        <w:t>.</w:t>
      </w:r>
    </w:p>
    <w:p w14:paraId="47FDEF4D" w14:textId="77777777" w:rsidR="00140865" w:rsidRPr="00005062" w:rsidRDefault="00140865" w:rsidP="00396A1A">
      <w:pPr>
        <w:pStyle w:val="GLAVA3"/>
        <w:numPr>
          <w:ilvl w:val="0"/>
          <w:numId w:val="0"/>
        </w:numPr>
        <w:ind w:left="567"/>
        <w:rPr>
          <w:rStyle w:val="Nivo2Znak"/>
          <w:rFonts w:ascii="Aptos" w:eastAsia="Calibri" w:hAnsi="Aptos"/>
          <w:szCs w:val="22"/>
        </w:rPr>
      </w:pPr>
    </w:p>
    <w:p w14:paraId="73D23636" w14:textId="04241735" w:rsidR="00140865" w:rsidRPr="00005062" w:rsidRDefault="00140865">
      <w:pPr>
        <w:numPr>
          <w:ilvl w:val="1"/>
          <w:numId w:val="8"/>
        </w:numPr>
        <w:spacing w:line="260" w:lineRule="exact"/>
        <w:ind w:left="567" w:hanging="567"/>
        <w:rPr>
          <w:rStyle w:val="Nivo2Znak"/>
          <w:rFonts w:ascii="Aptos" w:eastAsia="Calibri" w:hAnsi="Aptos"/>
          <w:color w:val="000000" w:themeColor="text1"/>
          <w:sz w:val="22"/>
          <w:szCs w:val="22"/>
        </w:rPr>
      </w:pPr>
      <w:r w:rsidRPr="00005062">
        <w:rPr>
          <w:rStyle w:val="Nivo2Znak"/>
          <w:rFonts w:ascii="Aptos" w:eastAsia="Calibri" w:hAnsi="Aptos"/>
          <w:color w:val="000000" w:themeColor="text1"/>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w:t>
      </w:r>
      <w:bookmarkStart w:id="28" w:name="_Hlk160801619"/>
      <w:r w:rsidRPr="00005062">
        <w:rPr>
          <w:rStyle w:val="Nivo2Znak"/>
          <w:rFonts w:ascii="Aptos" w:eastAsia="Calibri" w:hAnsi="Aptos"/>
          <w:color w:val="000000" w:themeColor="text1"/>
          <w:sz w:val="22"/>
          <w:szCs w:val="22"/>
        </w:rPr>
        <w:t xml:space="preserve">Šteje se, da gospodarski subjekt ne </w:t>
      </w:r>
      <w:r w:rsidRPr="001C1E75">
        <w:rPr>
          <w:rFonts w:cs="Arial"/>
          <w:bCs/>
        </w:rPr>
        <w:t>izpolnjuje</w:t>
      </w:r>
      <w:r w:rsidRPr="00005062">
        <w:rPr>
          <w:rStyle w:val="Nivo2Znak"/>
          <w:rFonts w:ascii="Aptos" w:eastAsia="Calibri" w:hAnsi="Aptos"/>
          <w:color w:val="000000" w:themeColor="text1"/>
          <w:sz w:val="22"/>
          <w:szCs w:val="22"/>
        </w:rPr>
        <w:t xml:space="preserve"> obveznosti iz prejšnjega stavka, </w:t>
      </w:r>
      <w:r w:rsidR="00466BF9" w:rsidRPr="00005062">
        <w:rPr>
          <w:rStyle w:val="Nivo2Znak"/>
          <w:rFonts w:ascii="Aptos" w:eastAsia="Calibri" w:hAnsi="Aptos"/>
          <w:color w:val="000000" w:themeColor="text1"/>
          <w:sz w:val="22"/>
          <w:szCs w:val="22"/>
        </w:rPr>
        <w:t xml:space="preserve">če nima predloženih vseh obračunov davčnih odtegljajev za dohodke iz delovnega razmerja za obdobje zadnjih petih let do roka za oddajo ponudbe ali prijave. </w:t>
      </w:r>
      <w:bookmarkEnd w:id="28"/>
      <w:r w:rsidR="00466BF9" w:rsidRPr="00005062">
        <w:rPr>
          <w:rStyle w:val="Nivo2Znak"/>
          <w:rFonts w:ascii="Aptos" w:eastAsia="Calibri" w:hAnsi="Aptos"/>
          <w:color w:val="000000" w:themeColor="text1"/>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769C44" w14:textId="77777777" w:rsidR="00140865" w:rsidRPr="00005062" w:rsidRDefault="00140865" w:rsidP="00527157">
      <w:pPr>
        <w:pStyle w:val="Odstavekseznama"/>
        <w:spacing w:line="260" w:lineRule="exact"/>
        <w:rPr>
          <w:rStyle w:val="Nivo2Znak"/>
          <w:rFonts w:ascii="Aptos" w:eastAsia="Calibri" w:hAnsi="Aptos" w:cs="Arial"/>
          <w:color w:val="000000" w:themeColor="text1"/>
          <w:sz w:val="22"/>
          <w:szCs w:val="22"/>
        </w:rPr>
      </w:pPr>
    </w:p>
    <w:p w14:paraId="7B55D735" w14:textId="3521864B" w:rsidR="00140865" w:rsidRPr="00005062" w:rsidRDefault="00140865">
      <w:pPr>
        <w:numPr>
          <w:ilvl w:val="1"/>
          <w:numId w:val="8"/>
        </w:numPr>
        <w:spacing w:line="260" w:lineRule="exact"/>
        <w:ind w:left="567" w:hanging="567"/>
        <w:rPr>
          <w:rStyle w:val="Nivo2Znak"/>
          <w:rFonts w:ascii="Aptos" w:eastAsia="Calibri" w:hAnsi="Aptos"/>
          <w:color w:val="000000" w:themeColor="text1"/>
          <w:sz w:val="22"/>
          <w:szCs w:val="22"/>
        </w:rPr>
      </w:pPr>
      <w:r w:rsidRPr="00005062">
        <w:rPr>
          <w:rStyle w:val="Nivo2Znak"/>
          <w:rFonts w:ascii="Aptos" w:eastAsia="Calibri" w:hAnsi="Aptos"/>
          <w:color w:val="000000" w:themeColor="text1"/>
          <w:sz w:val="22"/>
          <w:szCs w:val="22"/>
        </w:rPr>
        <w:t xml:space="preserve">Gospodarski subjekt je na dan, ko poteče rok za oddajo ponudb, izločen iz postopkov oddaje javnih </w:t>
      </w:r>
      <w:r w:rsidRPr="001C1E75">
        <w:rPr>
          <w:rFonts w:cs="Arial"/>
          <w:bCs/>
        </w:rPr>
        <w:t>naročil</w:t>
      </w:r>
      <w:r w:rsidRPr="00005062">
        <w:rPr>
          <w:rStyle w:val="Nivo2Znak"/>
          <w:rFonts w:ascii="Aptos" w:eastAsia="Calibri" w:hAnsi="Aptos"/>
          <w:color w:val="000000" w:themeColor="text1"/>
          <w:sz w:val="22"/>
          <w:szCs w:val="22"/>
        </w:rPr>
        <w:t xml:space="preserve"> zaradi uvrstitve v evidenco gospodarskih subjektov z </w:t>
      </w:r>
      <w:r w:rsidR="00195806" w:rsidRPr="00005062">
        <w:rPr>
          <w:rStyle w:val="Nivo2Znak"/>
          <w:rFonts w:ascii="Aptos" w:eastAsia="Calibri" w:hAnsi="Aptos"/>
          <w:color w:val="000000" w:themeColor="text1"/>
          <w:sz w:val="22"/>
          <w:szCs w:val="22"/>
        </w:rPr>
        <w:t>izrečenimi stranskimi sankcijami izločitve iz postopkov javnega naročanja</w:t>
      </w:r>
      <w:r w:rsidRPr="00005062">
        <w:rPr>
          <w:rStyle w:val="Nivo2Znak"/>
          <w:rFonts w:ascii="Aptos" w:eastAsia="Calibri" w:hAnsi="Aptos"/>
          <w:color w:val="000000" w:themeColor="text1"/>
          <w:sz w:val="22"/>
          <w:szCs w:val="22"/>
        </w:rPr>
        <w:t>.</w:t>
      </w:r>
    </w:p>
    <w:p w14:paraId="727723DF" w14:textId="77777777" w:rsidR="00527157" w:rsidRPr="00005062" w:rsidRDefault="00527157" w:rsidP="008004C0">
      <w:pPr>
        <w:pStyle w:val="Odstavekseznama"/>
        <w:rPr>
          <w:rStyle w:val="Nivo2Znak"/>
          <w:rFonts w:ascii="Aptos" w:eastAsia="Calibri" w:hAnsi="Aptos"/>
          <w:color w:val="000000" w:themeColor="text1"/>
          <w:sz w:val="22"/>
          <w:szCs w:val="22"/>
        </w:rPr>
      </w:pPr>
    </w:p>
    <w:p w14:paraId="2C86D77E" w14:textId="73FD4FD3" w:rsidR="00140865" w:rsidRPr="00005062" w:rsidRDefault="00E875BE">
      <w:pPr>
        <w:numPr>
          <w:ilvl w:val="1"/>
          <w:numId w:val="8"/>
        </w:numPr>
        <w:spacing w:line="260" w:lineRule="exact"/>
        <w:ind w:left="567" w:hanging="567"/>
        <w:rPr>
          <w:rStyle w:val="Nivo2Znak"/>
          <w:rFonts w:ascii="Aptos" w:eastAsia="Calibri" w:hAnsi="Aptos"/>
          <w:color w:val="000000" w:themeColor="text1"/>
          <w:sz w:val="22"/>
          <w:szCs w:val="22"/>
        </w:rPr>
      </w:pPr>
      <w:r w:rsidRPr="00005062">
        <w:rPr>
          <w:rStyle w:val="Nivo2Znak"/>
          <w:rFonts w:ascii="Aptos" w:eastAsia="Calibri" w:hAnsi="Aptos"/>
          <w:color w:val="000000" w:themeColor="text1"/>
          <w:sz w:val="22"/>
          <w:szCs w:val="22"/>
        </w:rPr>
        <w:t xml:space="preserve">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w:t>
      </w:r>
      <w:r w:rsidRPr="001C1E75">
        <w:rPr>
          <w:rFonts w:cs="Arial"/>
          <w:bCs/>
        </w:rPr>
        <w:t>pogodb</w:t>
      </w:r>
      <w:r w:rsidRPr="00005062">
        <w:rPr>
          <w:rStyle w:val="Nivo2Znak"/>
          <w:rFonts w:ascii="Aptos" w:eastAsia="Calibri" w:hAnsi="Aptos"/>
          <w:color w:val="000000" w:themeColor="text1"/>
          <w:sz w:val="22"/>
          <w:szCs w:val="22"/>
        </w:rPr>
        <w:t xml:space="preserve"> civilnega prava kljub obstoju elementov delovnega razmerja ali v zvezi z zaposlovanjem na črno, za kateri mu je bila s pravnomočno odločitvijo ali več pravnomočnimi odločitvami izrečena globa za prekršek</w:t>
      </w:r>
    </w:p>
    <w:p w14:paraId="4C05BC76" w14:textId="77777777" w:rsidR="00140865" w:rsidRPr="00005062" w:rsidRDefault="00140865" w:rsidP="00396A1A">
      <w:pPr>
        <w:pStyle w:val="GLAVA3"/>
        <w:numPr>
          <w:ilvl w:val="0"/>
          <w:numId w:val="0"/>
        </w:numPr>
        <w:ind w:left="567"/>
        <w:rPr>
          <w:rStyle w:val="Nivo2Znak"/>
          <w:rFonts w:ascii="Aptos" w:eastAsia="Calibri" w:hAnsi="Aptos"/>
          <w:szCs w:val="22"/>
        </w:rPr>
      </w:pPr>
    </w:p>
    <w:p w14:paraId="131BE3D8" w14:textId="77777777" w:rsidR="00140865" w:rsidRPr="00005062" w:rsidRDefault="00140865">
      <w:pPr>
        <w:numPr>
          <w:ilvl w:val="1"/>
          <w:numId w:val="8"/>
        </w:numPr>
        <w:spacing w:line="260" w:lineRule="exact"/>
        <w:ind w:left="567" w:hanging="567"/>
        <w:rPr>
          <w:rStyle w:val="Nivo2Znak"/>
          <w:rFonts w:ascii="Aptos" w:eastAsia="Calibri" w:hAnsi="Aptos"/>
          <w:color w:val="000000" w:themeColor="text1"/>
          <w:sz w:val="22"/>
          <w:szCs w:val="22"/>
        </w:rPr>
      </w:pPr>
      <w:r w:rsidRPr="00005062">
        <w:rPr>
          <w:rStyle w:val="Nivo2Znak"/>
          <w:rFonts w:ascii="Aptos" w:eastAsia="Calibri" w:hAnsi="Aptos"/>
          <w:color w:val="000000" w:themeColor="text1"/>
          <w:sz w:val="22"/>
          <w:szCs w:val="22"/>
        </w:rPr>
        <w:t xml:space="preserve">Nad gospodarskim subjektom se je začel postopek zaradi insolventnosti ali prisilnega prenehanja po zakonu, ki ureja postopek zaradi insolventnosti in prisilnega prenehanja, ali postopek </w:t>
      </w:r>
      <w:r w:rsidRPr="001C1E75">
        <w:rPr>
          <w:rFonts w:cs="Arial"/>
          <w:bCs/>
        </w:rPr>
        <w:t>likvidacije</w:t>
      </w:r>
      <w:r w:rsidRPr="00005062">
        <w:rPr>
          <w:rStyle w:val="Nivo2Znak"/>
          <w:rFonts w:ascii="Aptos" w:eastAsia="Calibri" w:hAnsi="Aptos"/>
          <w:color w:val="000000" w:themeColor="text1"/>
          <w:sz w:val="22"/>
          <w:szCs w:val="22"/>
        </w:rPr>
        <w:t xml:space="preserv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0009B4E" w14:textId="77777777" w:rsidR="00140865" w:rsidRPr="00005062" w:rsidRDefault="00140865" w:rsidP="00527157">
      <w:pPr>
        <w:pStyle w:val="Odstavekseznama"/>
        <w:spacing w:line="260" w:lineRule="exact"/>
        <w:rPr>
          <w:rStyle w:val="Nivo2Znak"/>
          <w:rFonts w:ascii="Aptos" w:eastAsia="Calibri" w:hAnsi="Aptos" w:cs="Arial"/>
          <w:color w:val="000000" w:themeColor="text1"/>
          <w:sz w:val="22"/>
          <w:szCs w:val="22"/>
        </w:rPr>
      </w:pPr>
    </w:p>
    <w:p w14:paraId="2252BDE7" w14:textId="1423D3B8" w:rsidR="00140865" w:rsidRDefault="00140865">
      <w:pPr>
        <w:numPr>
          <w:ilvl w:val="1"/>
          <w:numId w:val="8"/>
        </w:numPr>
        <w:spacing w:line="260" w:lineRule="exact"/>
        <w:ind w:left="567" w:hanging="567"/>
        <w:rPr>
          <w:rStyle w:val="Nivo2Znak"/>
          <w:rFonts w:ascii="Aptos" w:eastAsia="Calibri" w:hAnsi="Aptos"/>
          <w:color w:val="000000" w:themeColor="text1"/>
          <w:sz w:val="22"/>
          <w:szCs w:val="22"/>
        </w:rPr>
      </w:pPr>
      <w:r w:rsidRPr="00005062">
        <w:rPr>
          <w:rStyle w:val="Nivo2Znak"/>
          <w:rFonts w:ascii="Aptos" w:eastAsia="Calibri" w:hAnsi="Aptos"/>
          <w:color w:val="000000" w:themeColor="text1"/>
          <w:sz w:val="22"/>
          <w:szCs w:val="22"/>
        </w:rPr>
        <w:t>V zadnjih treh letih pred rokom za oddajo ponudbe so se pri pogodbi o izvedbi javnega naročila</w:t>
      </w:r>
      <w:r w:rsidR="00466BF9" w:rsidRPr="00005062">
        <w:t xml:space="preserve"> </w:t>
      </w:r>
      <w:r w:rsidR="00466BF9" w:rsidRPr="00005062">
        <w:rPr>
          <w:rStyle w:val="Nivo2Znak"/>
          <w:rFonts w:ascii="Aptos" w:eastAsia="Calibri" w:hAnsi="Aptos"/>
          <w:color w:val="000000" w:themeColor="text1"/>
          <w:sz w:val="22"/>
          <w:szCs w:val="22"/>
        </w:rPr>
        <w:t>ali prejšnji koncesijski pogodbi</w:t>
      </w:r>
      <w:r w:rsidRPr="00005062">
        <w:rPr>
          <w:rStyle w:val="Nivo2Znak"/>
          <w:rFonts w:ascii="Aptos" w:eastAsia="Calibri" w:hAnsi="Aptos"/>
          <w:color w:val="000000" w:themeColor="text1"/>
          <w:sz w:val="22"/>
          <w:szCs w:val="22"/>
        </w:rPr>
        <w:t xml:space="preserve">, sklenjeni z naročnikom, pri gospodarskem subjektu </w:t>
      </w:r>
      <w:r w:rsidRPr="001C1E75">
        <w:rPr>
          <w:rFonts w:cs="Arial"/>
          <w:bCs/>
        </w:rPr>
        <w:t>pokazale</w:t>
      </w:r>
      <w:r w:rsidRPr="00005062">
        <w:rPr>
          <w:rStyle w:val="Nivo2Znak"/>
          <w:rFonts w:ascii="Aptos" w:eastAsia="Calibri" w:hAnsi="Aptos"/>
          <w:color w:val="000000" w:themeColor="text1"/>
          <w:sz w:val="22"/>
          <w:szCs w:val="22"/>
        </w:rPr>
        <w:t xml:space="preserve"> precejšnje ali stalne pomanjkljivosti pri izpolnjevanju ključne obveznosti, zaradi česar je naročnik </w:t>
      </w:r>
      <w:r w:rsidRPr="00005062">
        <w:rPr>
          <w:rStyle w:val="Nivo2Znak"/>
          <w:rFonts w:ascii="Aptos" w:eastAsia="Calibri" w:hAnsi="Aptos"/>
          <w:color w:val="000000" w:themeColor="text1"/>
          <w:sz w:val="22"/>
          <w:szCs w:val="22"/>
        </w:rPr>
        <w:lastRenderedPageBreak/>
        <w:t>predčasno odstopil od naročila oziroma pogodbe ali uveljavljal odškodnino ali so bile izvedene druge primerljive sankcije.</w:t>
      </w:r>
    </w:p>
    <w:p w14:paraId="572C780D" w14:textId="77777777" w:rsidR="00820C90" w:rsidRDefault="00820C90" w:rsidP="00820C90">
      <w:pPr>
        <w:pStyle w:val="Odstavekseznama"/>
        <w:rPr>
          <w:rStyle w:val="Nivo2Znak"/>
          <w:rFonts w:ascii="Aptos" w:eastAsia="Calibri" w:hAnsi="Aptos"/>
          <w:color w:val="000000" w:themeColor="text1"/>
          <w:sz w:val="22"/>
          <w:szCs w:val="22"/>
        </w:rPr>
      </w:pPr>
    </w:p>
    <w:p w14:paraId="4FB48B4B" w14:textId="77777777" w:rsidR="00820C90" w:rsidRDefault="00820C90">
      <w:pPr>
        <w:numPr>
          <w:ilvl w:val="1"/>
          <w:numId w:val="8"/>
        </w:numPr>
        <w:spacing w:line="260" w:lineRule="exact"/>
        <w:ind w:left="567" w:hanging="567"/>
        <w:rPr>
          <w:rStyle w:val="Nivo2Znak"/>
          <w:rFonts w:ascii="Aptos" w:eastAsia="Calibri" w:hAnsi="Aptos"/>
          <w:bCs w:val="0"/>
          <w:sz w:val="22"/>
          <w:szCs w:val="22"/>
        </w:rPr>
      </w:pPr>
      <w:r w:rsidRPr="00005062">
        <w:rPr>
          <w:rStyle w:val="Nivo2Znak"/>
          <w:rFonts w:ascii="Aptos" w:eastAsia="Calibri" w:hAnsi="Aptos"/>
          <w:sz w:val="22"/>
          <w:szCs w:val="22"/>
        </w:rPr>
        <w:t xml:space="preserve">Naročnik bo na podlagi petnajstega odstavka 1. člena Uredbe Sveta (EU) 2022/1269 o spremembi Uredbe (EU) št. 833/2014 o omejevalnih ukrepih zaradi delovanja Rusije, ki povzroča </w:t>
      </w:r>
      <w:r w:rsidRPr="005A4133">
        <w:rPr>
          <w:rStyle w:val="Nivo2Znak"/>
          <w:rFonts w:ascii="Aptos" w:eastAsia="Calibri" w:hAnsi="Aptos"/>
          <w:color w:val="000000" w:themeColor="text1"/>
          <w:sz w:val="22"/>
          <w:szCs w:val="22"/>
        </w:rPr>
        <w:t>destabilizacijo</w:t>
      </w:r>
      <w:r w:rsidRPr="00005062">
        <w:rPr>
          <w:rStyle w:val="Nivo2Znak"/>
          <w:rFonts w:ascii="Aptos" w:eastAsia="Calibri" w:hAnsi="Aptos"/>
          <w:sz w:val="22"/>
          <w:szCs w:val="22"/>
        </w:rPr>
        <w:t xml:space="preserve"> razmer v Ukrajini in Sklepa (SZVP) 2022/578 o spremembi Sklepa 2014/512/SZVP o omejevalnih ukrepih zaradi delovanja Rusije, ki povzroča destabilizacijo razmer v Ukrajini, iz postopka javnega naročila izključil </w:t>
      </w:r>
      <w:r>
        <w:rPr>
          <w:rStyle w:val="Nivo2Znak"/>
          <w:rFonts w:ascii="Aptos" w:eastAsia="Calibri" w:hAnsi="Aptos"/>
          <w:sz w:val="22"/>
          <w:szCs w:val="22"/>
        </w:rPr>
        <w:t>ponudnika</w:t>
      </w:r>
      <w:r w:rsidRPr="00005062">
        <w:rPr>
          <w:rStyle w:val="Nivo2Znak"/>
          <w:rFonts w:ascii="Aptos" w:eastAsia="Calibri" w:hAnsi="Aptos"/>
          <w:sz w:val="22"/>
          <w:szCs w:val="22"/>
        </w:rPr>
        <w:t>, če se nanj ali na osebe, subjekte ali organe iz prvega odstavka člena 5.k Uredbe (EU) št. 833/2014, nanaša prepoved iz prvega odstavka člena 5.k Uredbe (EU) št. 833/2014.</w:t>
      </w:r>
      <w:r>
        <w:rPr>
          <w:rStyle w:val="Nivo2Znak"/>
          <w:rFonts w:ascii="Aptos" w:eastAsia="Calibri" w:hAnsi="Aptos"/>
          <w:sz w:val="22"/>
          <w:szCs w:val="22"/>
        </w:rPr>
        <w:t xml:space="preserve"> </w:t>
      </w:r>
    </w:p>
    <w:p w14:paraId="5C50A824" w14:textId="77777777" w:rsidR="00820C90" w:rsidRDefault="00820C90" w:rsidP="00820C90">
      <w:pPr>
        <w:pStyle w:val="Odstavekseznama"/>
        <w:rPr>
          <w:rStyle w:val="Nivo2Znak"/>
          <w:rFonts w:ascii="Aptos" w:eastAsia="Calibri" w:hAnsi="Aptos"/>
          <w:bCs w:val="0"/>
          <w:szCs w:val="22"/>
        </w:rPr>
      </w:pPr>
    </w:p>
    <w:p w14:paraId="36A532A8" w14:textId="4EF95EBE" w:rsidR="00820C90" w:rsidRPr="00820C90" w:rsidRDefault="00820C90" w:rsidP="00820C90">
      <w:pPr>
        <w:spacing w:line="260" w:lineRule="exact"/>
        <w:ind w:left="567"/>
        <w:rPr>
          <w:rStyle w:val="Nivo2Znak"/>
          <w:rFonts w:ascii="Aptos" w:eastAsia="Calibri" w:hAnsi="Aptos"/>
          <w:sz w:val="22"/>
          <w:szCs w:val="22"/>
        </w:rPr>
      </w:pPr>
      <w:r w:rsidRPr="00820C90">
        <w:rPr>
          <w:rStyle w:val="Nivo2Znak"/>
          <w:rFonts w:ascii="Aptos" w:eastAsia="Calibri" w:hAnsi="Aptos"/>
          <w:sz w:val="22"/>
          <w:szCs w:val="22"/>
        </w:rPr>
        <w:t>Enako velja za podizvajalca, če izvaja več kot 10 % vrednosti predmetnega naročila.</w:t>
      </w:r>
    </w:p>
    <w:p w14:paraId="3D45B7B3" w14:textId="77777777" w:rsidR="00820C90" w:rsidRDefault="00820C90" w:rsidP="00820C90">
      <w:pPr>
        <w:pStyle w:val="Odstavekseznama"/>
        <w:rPr>
          <w:rStyle w:val="Nivo2Znak"/>
          <w:rFonts w:ascii="Aptos" w:eastAsia="Calibri" w:hAnsi="Aptos"/>
          <w:bCs w:val="0"/>
          <w:sz w:val="22"/>
          <w:szCs w:val="22"/>
        </w:rPr>
      </w:pPr>
    </w:p>
    <w:p w14:paraId="3739B21D" w14:textId="77777777" w:rsidR="00820C90" w:rsidRPr="00005062" w:rsidRDefault="00820C90">
      <w:pPr>
        <w:numPr>
          <w:ilvl w:val="1"/>
          <w:numId w:val="8"/>
        </w:numPr>
        <w:spacing w:line="260" w:lineRule="exact"/>
        <w:ind w:left="567" w:hanging="567"/>
        <w:rPr>
          <w:rStyle w:val="Nivo2Znak"/>
          <w:rFonts w:ascii="Aptos" w:eastAsia="Calibri" w:hAnsi="Aptos"/>
          <w:sz w:val="22"/>
          <w:szCs w:val="22"/>
        </w:rPr>
      </w:pPr>
      <w:r w:rsidRPr="00005062">
        <w:rPr>
          <w:rStyle w:val="Nivo2Znak"/>
          <w:rFonts w:ascii="Aptos" w:eastAsia="Calibri" w:hAnsi="Aptos"/>
          <w:sz w:val="22"/>
          <w:szCs w:val="22"/>
        </w:rPr>
        <w:t>Gospodarski subjekt ni uvrščen v evidenco poslovnih  subjektov iz 35. člena Zakona o integriteti in  preprečevanju korupcije (Uradni list RS, št. 69/11 – uradno prečiščeno besedilo, 158/20, 3/22 – ZDeb in 16/23 – ZZPri) in mu ni na podlagi tega člena prepovedano poslovanje z naročnikom.</w:t>
      </w:r>
    </w:p>
    <w:p w14:paraId="47E21A8F" w14:textId="77777777" w:rsidR="00820C90" w:rsidRDefault="00820C90" w:rsidP="00820C90">
      <w:pPr>
        <w:pStyle w:val="Odstavekseznama"/>
        <w:rPr>
          <w:rStyle w:val="Nivo2Znak"/>
          <w:rFonts w:ascii="Aptos" w:eastAsia="Calibri" w:hAnsi="Aptos"/>
          <w:color w:val="000000" w:themeColor="text1"/>
          <w:sz w:val="22"/>
          <w:szCs w:val="22"/>
        </w:rPr>
      </w:pPr>
    </w:p>
    <w:tbl>
      <w:tblPr>
        <w:tblStyle w:val="Tabelamrea"/>
        <w:tblW w:w="0" w:type="auto"/>
        <w:tblInd w:w="567" w:type="dxa"/>
        <w:tblLook w:val="04A0" w:firstRow="1" w:lastRow="0" w:firstColumn="1" w:lastColumn="0" w:noHBand="0" w:noVBand="1"/>
      </w:tblPr>
      <w:tblGrid>
        <w:gridCol w:w="9061"/>
      </w:tblGrid>
      <w:tr w:rsidR="00820C90" w14:paraId="1D557964" w14:textId="77777777" w:rsidTr="00820C90">
        <w:tc>
          <w:tcPr>
            <w:tcW w:w="9628" w:type="dxa"/>
          </w:tcPr>
          <w:p w14:paraId="0EA82EF9" w14:textId="77777777" w:rsidR="00820C90" w:rsidRPr="00005062" w:rsidRDefault="00820C90" w:rsidP="00820C90">
            <w:pPr>
              <w:pStyle w:val="ColorfulList-Accent11"/>
              <w:spacing w:line="260" w:lineRule="exact"/>
              <w:ind w:left="0"/>
              <w:rPr>
                <w:rFonts w:ascii="Aptos" w:hAnsi="Aptos" w:cs="Arial"/>
                <w:b/>
                <w:bCs/>
                <w:color w:val="000000" w:themeColor="text1"/>
                <w:sz w:val="22"/>
              </w:rPr>
            </w:pPr>
            <w:r w:rsidRPr="00005062">
              <w:rPr>
                <w:rFonts w:ascii="Aptos" w:hAnsi="Aptos" w:cs="Arial"/>
                <w:b/>
                <w:bCs/>
                <w:color w:val="000000" w:themeColor="text1"/>
                <w:sz w:val="22"/>
              </w:rPr>
              <w:t>Dokazilo</w:t>
            </w:r>
          </w:p>
          <w:p w14:paraId="651EBF53" w14:textId="70AD96BC" w:rsidR="00820C90" w:rsidRPr="004B57AB" w:rsidRDefault="00820C90">
            <w:pPr>
              <w:pStyle w:val="ColorfulList-Accent11"/>
              <w:numPr>
                <w:ilvl w:val="0"/>
                <w:numId w:val="10"/>
              </w:numPr>
              <w:spacing w:line="260" w:lineRule="exact"/>
              <w:ind w:left="317" w:hanging="284"/>
              <w:rPr>
                <w:rFonts w:ascii="Aptos" w:hAnsi="Aptos" w:cs="Calibri"/>
                <w:bCs/>
                <w:color w:val="000000" w:themeColor="text1"/>
                <w:sz w:val="22"/>
              </w:rPr>
            </w:pPr>
            <w:r w:rsidRPr="004B57AB">
              <w:rPr>
                <w:rFonts w:ascii="Aptos" w:hAnsi="Aptos" w:cs="Arial"/>
                <w:bCs/>
                <w:color w:val="000000" w:themeColor="text1"/>
                <w:sz w:val="22"/>
              </w:rPr>
              <w:t xml:space="preserve">Izpolnjen in podpisan </w:t>
            </w:r>
            <w:r w:rsidRPr="004B57AB">
              <w:rPr>
                <w:rFonts w:ascii="Aptos" w:hAnsi="Aptos" w:cs="Arial"/>
                <w:b/>
                <w:color w:val="000000" w:themeColor="text1"/>
                <w:sz w:val="22"/>
              </w:rPr>
              <w:t xml:space="preserve">Izjava 1 </w:t>
            </w:r>
            <w:r w:rsidR="004A69F1">
              <w:rPr>
                <w:rFonts w:ascii="Aptos" w:hAnsi="Aptos" w:cs="Arial"/>
                <w:b/>
                <w:color w:val="000000" w:themeColor="text1"/>
                <w:sz w:val="22"/>
              </w:rPr>
              <w:t xml:space="preserve">- </w:t>
            </w:r>
            <w:r w:rsidRPr="004B57AB">
              <w:rPr>
                <w:rFonts w:ascii="Aptos" w:hAnsi="Aptos" w:cs="Arial"/>
                <w:b/>
                <w:color w:val="000000" w:themeColor="text1"/>
                <w:sz w:val="22"/>
              </w:rPr>
              <w:t>Izjava gospodarskega subjekt</w:t>
            </w:r>
            <w:r w:rsidR="004A69F1">
              <w:rPr>
                <w:rFonts w:ascii="Aptos" w:hAnsi="Aptos" w:cs="Arial"/>
                <w:b/>
                <w:color w:val="000000" w:themeColor="text1"/>
                <w:sz w:val="22"/>
              </w:rPr>
              <w:t>a</w:t>
            </w:r>
            <w:r w:rsidRPr="004B57AB">
              <w:rPr>
                <w:rFonts w:ascii="Aptos" w:hAnsi="Aptos" w:cs="Arial"/>
                <w:b/>
                <w:color w:val="000000" w:themeColor="text1"/>
                <w:sz w:val="22"/>
              </w:rPr>
              <w:t xml:space="preserve"> </w:t>
            </w:r>
            <w:r w:rsidRPr="004B57AB">
              <w:rPr>
                <w:rFonts w:ascii="Aptos" w:hAnsi="Aptos" w:cs="Arial"/>
                <w:bCs/>
                <w:color w:val="000000" w:themeColor="text1"/>
                <w:sz w:val="22"/>
              </w:rPr>
              <w:t>za vsak gospodarski subjekt, ki nastopa v ponudbi</w:t>
            </w:r>
          </w:p>
          <w:p w14:paraId="679ECE2F" w14:textId="42E01D69" w:rsidR="00820C90" w:rsidRPr="004B57AB" w:rsidRDefault="00820C90">
            <w:pPr>
              <w:pStyle w:val="ColorfulList-Accent11"/>
              <w:numPr>
                <w:ilvl w:val="0"/>
                <w:numId w:val="10"/>
              </w:numPr>
              <w:spacing w:line="260" w:lineRule="exact"/>
              <w:ind w:left="317" w:hanging="284"/>
              <w:rPr>
                <w:rFonts w:ascii="Aptos" w:hAnsi="Aptos" w:cs="Arial"/>
                <w:bCs/>
                <w:color w:val="000000" w:themeColor="text1"/>
                <w:sz w:val="22"/>
              </w:rPr>
            </w:pPr>
            <w:r w:rsidRPr="004B57AB">
              <w:rPr>
                <w:rFonts w:ascii="Aptos" w:hAnsi="Aptos" w:cs="Arial"/>
                <w:bCs/>
                <w:color w:val="000000" w:themeColor="text1"/>
                <w:sz w:val="22"/>
              </w:rPr>
              <w:t xml:space="preserve">Izpolnjen in podpisan </w:t>
            </w:r>
            <w:r w:rsidRPr="004B57AB">
              <w:rPr>
                <w:rFonts w:ascii="Aptos" w:hAnsi="Aptos" w:cs="Arial"/>
                <w:b/>
                <w:color w:val="000000" w:themeColor="text1"/>
                <w:sz w:val="22"/>
              </w:rPr>
              <w:t xml:space="preserve">Obrazec </w:t>
            </w:r>
            <w:r w:rsidR="00DB18FA">
              <w:rPr>
                <w:rFonts w:ascii="Aptos" w:hAnsi="Aptos" w:cs="Arial"/>
                <w:b/>
                <w:color w:val="000000" w:themeColor="text1"/>
                <w:sz w:val="22"/>
              </w:rPr>
              <w:t>2</w:t>
            </w:r>
            <w:r w:rsidRPr="004B57AB">
              <w:rPr>
                <w:rFonts w:ascii="Aptos" w:hAnsi="Aptos" w:cs="Arial"/>
                <w:b/>
                <w:color w:val="000000" w:themeColor="text1"/>
                <w:sz w:val="22"/>
              </w:rPr>
              <w:t xml:space="preserve"> </w:t>
            </w:r>
            <w:r w:rsidR="004A69F1">
              <w:rPr>
                <w:rFonts w:ascii="Aptos" w:hAnsi="Aptos" w:cs="Arial"/>
                <w:b/>
                <w:color w:val="000000" w:themeColor="text1"/>
                <w:sz w:val="22"/>
              </w:rPr>
              <w:t xml:space="preserve">- </w:t>
            </w:r>
            <w:r w:rsidRPr="004B57AB">
              <w:rPr>
                <w:rFonts w:ascii="Aptos" w:hAnsi="Aptos" w:cs="Arial"/>
                <w:b/>
                <w:color w:val="000000" w:themeColor="text1"/>
                <w:sz w:val="22"/>
              </w:rPr>
              <w:t>Podatki o gospodarskem subjektu</w:t>
            </w:r>
            <w:r w:rsidRPr="004B57AB">
              <w:rPr>
                <w:rFonts w:ascii="Aptos" w:hAnsi="Aptos" w:cs="Arial"/>
                <w:bCs/>
                <w:color w:val="000000" w:themeColor="text1"/>
                <w:sz w:val="22"/>
              </w:rPr>
              <w:t xml:space="preserve"> za vsak gospodarski subjekt, ki nastopa v ponudbi</w:t>
            </w:r>
          </w:p>
          <w:p w14:paraId="5258C4A7" w14:textId="77777777" w:rsidR="00820C90" w:rsidRPr="00005062" w:rsidRDefault="00820C90" w:rsidP="00820C90">
            <w:pPr>
              <w:pStyle w:val="ColorfulList-Accent11"/>
              <w:tabs>
                <w:tab w:val="left" w:pos="851"/>
              </w:tabs>
              <w:spacing w:line="260" w:lineRule="exact"/>
              <w:ind w:left="567"/>
              <w:rPr>
                <w:rFonts w:ascii="Aptos" w:hAnsi="Aptos" w:cs="Arial"/>
                <w:bCs/>
                <w:color w:val="000000" w:themeColor="text1"/>
                <w:sz w:val="22"/>
              </w:rPr>
            </w:pPr>
          </w:p>
          <w:p w14:paraId="327D23DE" w14:textId="77777777" w:rsidR="00820C90" w:rsidRPr="00005062" w:rsidRDefault="00820C90" w:rsidP="00820C90">
            <w:pPr>
              <w:pStyle w:val="ColorfulList-Accent11"/>
              <w:tabs>
                <w:tab w:val="left" w:pos="851"/>
              </w:tabs>
              <w:spacing w:line="260" w:lineRule="exact"/>
              <w:ind w:left="0"/>
              <w:rPr>
                <w:rFonts w:ascii="Aptos" w:hAnsi="Aptos" w:cs="Arial"/>
                <w:bCs/>
                <w:i/>
                <w:iCs/>
                <w:color w:val="000000" w:themeColor="text1"/>
                <w:sz w:val="22"/>
              </w:rPr>
            </w:pPr>
            <w:r w:rsidRPr="00005062">
              <w:rPr>
                <w:rFonts w:ascii="Aptos" w:hAnsi="Aptos" w:cs="Arial"/>
                <w:bCs/>
                <w:i/>
                <w:iCs/>
                <w:color w:val="000000" w:themeColor="text1"/>
                <w:sz w:val="22"/>
              </w:rPr>
              <w:t>Opomba:</w:t>
            </w:r>
          </w:p>
          <w:p w14:paraId="05D5D664" w14:textId="77777777" w:rsidR="00820C90" w:rsidRPr="00005062" w:rsidRDefault="00820C90" w:rsidP="00820C90">
            <w:pPr>
              <w:pStyle w:val="ColorfulList-Accent11"/>
              <w:tabs>
                <w:tab w:val="left" w:pos="851"/>
              </w:tabs>
              <w:spacing w:line="260" w:lineRule="exact"/>
              <w:ind w:left="0"/>
              <w:rPr>
                <w:rFonts w:ascii="Aptos" w:hAnsi="Aptos" w:cs="Arial"/>
                <w:bCs/>
                <w:i/>
                <w:iCs/>
                <w:color w:val="000000" w:themeColor="text1"/>
                <w:sz w:val="22"/>
              </w:rPr>
            </w:pPr>
            <w:r w:rsidRPr="00005062">
              <w:rPr>
                <w:rFonts w:ascii="Aptos" w:hAnsi="Aptos" w:cs="Arial"/>
                <w:bCs/>
                <w:i/>
                <w:iCs/>
                <w:color w:val="000000" w:themeColor="text1"/>
                <w:sz w:val="22"/>
              </w:rPr>
              <w:t>V kolikor je gospodarski subjekt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w:t>
            </w:r>
          </w:p>
          <w:p w14:paraId="778E6C87" w14:textId="77777777" w:rsidR="00820C90" w:rsidRPr="00005062" w:rsidRDefault="00820C90" w:rsidP="00820C90">
            <w:pPr>
              <w:pStyle w:val="ColorfulList-Accent11"/>
              <w:tabs>
                <w:tab w:val="left" w:pos="851"/>
              </w:tabs>
              <w:spacing w:line="260" w:lineRule="exact"/>
              <w:ind w:left="567"/>
              <w:rPr>
                <w:rFonts w:ascii="Aptos" w:hAnsi="Aptos" w:cs="Arial"/>
                <w:bCs/>
                <w:i/>
                <w:iCs/>
                <w:color w:val="000000" w:themeColor="text1"/>
                <w:sz w:val="22"/>
              </w:rPr>
            </w:pPr>
          </w:p>
          <w:p w14:paraId="27DE7C5B" w14:textId="3654B5AA" w:rsidR="00820C90" w:rsidRDefault="00820C90" w:rsidP="00820C90">
            <w:pPr>
              <w:pStyle w:val="ColorfulList-Accent11"/>
              <w:tabs>
                <w:tab w:val="left" w:pos="851"/>
              </w:tabs>
              <w:spacing w:line="260" w:lineRule="exact"/>
              <w:ind w:left="0"/>
              <w:rPr>
                <w:rStyle w:val="Nivo2Znak"/>
                <w:rFonts w:ascii="Aptos" w:eastAsia="Calibri" w:hAnsi="Aptos"/>
                <w:color w:val="000000" w:themeColor="text1"/>
                <w:sz w:val="22"/>
                <w:szCs w:val="22"/>
              </w:rPr>
            </w:pPr>
            <w:r w:rsidRPr="00005062">
              <w:rPr>
                <w:rFonts w:ascii="Aptos" w:hAnsi="Aptos" w:cs="Arial"/>
                <w:bCs/>
                <w:i/>
                <w:iCs/>
                <w:color w:val="000000" w:themeColor="text1"/>
                <w:sz w:val="22"/>
              </w:rPr>
              <w:t>Naročnik bo na podlagi devetega odstavka 75. člena ZJN-3 ocenil, ali dokazi, ki jih je predložil gospodarski subjekt v okviru instituta popravnega mehanizma, zadoščajo, da se gospodarskega subjekta ne izključi iz postopka javnega naročanja. Če naročnik oceni, da ukrepi ne zadoščajo, gospodarskemu subjektu pošlje utemeljitev takšne odločitve.</w:t>
            </w:r>
          </w:p>
        </w:tc>
      </w:tr>
    </w:tbl>
    <w:p w14:paraId="25E29822" w14:textId="77777777" w:rsidR="00820C90" w:rsidRPr="00005062" w:rsidRDefault="00820C90" w:rsidP="00820C90">
      <w:pPr>
        <w:spacing w:line="260" w:lineRule="exact"/>
        <w:ind w:left="567"/>
        <w:rPr>
          <w:rStyle w:val="Nivo2Znak"/>
          <w:rFonts w:ascii="Aptos" w:eastAsia="Calibri" w:hAnsi="Aptos"/>
          <w:color w:val="000000" w:themeColor="text1"/>
          <w:sz w:val="22"/>
          <w:szCs w:val="22"/>
        </w:rPr>
      </w:pPr>
    </w:p>
    <w:p w14:paraId="6F103353" w14:textId="77777777" w:rsidR="00616AFD" w:rsidRPr="00005062" w:rsidRDefault="00616AFD" w:rsidP="008004C0">
      <w:pPr>
        <w:spacing w:line="260" w:lineRule="exact"/>
        <w:jc w:val="left"/>
        <w:rPr>
          <w:rFonts w:ascii="Aptos" w:hAnsi="Aptos"/>
          <w:color w:val="000000" w:themeColor="text1"/>
          <w:sz w:val="22"/>
        </w:rPr>
      </w:pPr>
      <w:bookmarkStart w:id="29" w:name="_Toc450051266"/>
      <w:bookmarkStart w:id="30" w:name="_Toc100073483"/>
      <w:bookmarkEnd w:id="27"/>
    </w:p>
    <w:p w14:paraId="3D8B8362" w14:textId="77777777" w:rsidR="00E8330D" w:rsidRPr="00005062" w:rsidRDefault="00E8330D" w:rsidP="00396A1A">
      <w:pPr>
        <w:pStyle w:val="GLAVA11"/>
      </w:pPr>
      <w:bookmarkStart w:id="31" w:name="_Toc100073482"/>
      <w:r w:rsidRPr="00005062">
        <w:t>POGOJI ZA SODELOVANJE</w:t>
      </w:r>
      <w:bookmarkEnd w:id="31"/>
    </w:p>
    <w:p w14:paraId="2C3C2CA8" w14:textId="77777777" w:rsidR="00E8330D" w:rsidRPr="00005062" w:rsidRDefault="00E8330D" w:rsidP="00E8330D">
      <w:pPr>
        <w:pStyle w:val="ColorfulList-Accent11"/>
        <w:spacing w:line="260" w:lineRule="exact"/>
        <w:rPr>
          <w:rFonts w:ascii="Aptos" w:hAnsi="Aptos" w:cs="Arial"/>
          <w:color w:val="000000" w:themeColor="text1"/>
          <w:sz w:val="22"/>
        </w:rPr>
      </w:pPr>
    </w:p>
    <w:p w14:paraId="50DE2E5B" w14:textId="77777777" w:rsidR="00FB6A5C" w:rsidRPr="00005062" w:rsidRDefault="00FB6A5C" w:rsidP="00FB6A5C">
      <w:pPr>
        <w:pStyle w:val="ColorfulList-Accent11"/>
        <w:spacing w:line="260" w:lineRule="exact"/>
        <w:ind w:left="0"/>
        <w:rPr>
          <w:rFonts w:ascii="Aptos" w:hAnsi="Aptos" w:cs="Calibri"/>
          <w:b/>
          <w:bCs/>
          <w:color w:val="000000" w:themeColor="text1"/>
          <w:sz w:val="22"/>
          <w:u w:val="single"/>
        </w:rPr>
      </w:pPr>
      <w:r w:rsidRPr="00005062">
        <w:rPr>
          <w:rFonts w:ascii="Aptos" w:hAnsi="Aptos" w:cs="Calibri"/>
          <w:b/>
          <w:bCs/>
          <w:color w:val="000000" w:themeColor="text1"/>
          <w:sz w:val="22"/>
          <w:u w:val="single"/>
        </w:rPr>
        <w:t>Ustreznost za opravljanje poklicne dejavnosti</w:t>
      </w:r>
    </w:p>
    <w:p w14:paraId="3FA5A600" w14:textId="77777777" w:rsidR="00FB6A5C" w:rsidRPr="00005062" w:rsidRDefault="00FB6A5C" w:rsidP="00E8330D">
      <w:pPr>
        <w:pStyle w:val="ColorfulList-Accent11"/>
        <w:spacing w:line="260" w:lineRule="exact"/>
        <w:rPr>
          <w:rFonts w:ascii="Aptos" w:hAnsi="Aptos" w:cs="Arial"/>
          <w:color w:val="000000" w:themeColor="text1"/>
          <w:sz w:val="22"/>
        </w:rPr>
      </w:pPr>
    </w:p>
    <w:p w14:paraId="697ED35A" w14:textId="77777777" w:rsidR="00FB6A5C" w:rsidRPr="00005062" w:rsidRDefault="00FB6A5C">
      <w:pPr>
        <w:numPr>
          <w:ilvl w:val="1"/>
          <w:numId w:val="8"/>
        </w:numPr>
        <w:spacing w:line="260" w:lineRule="exact"/>
        <w:ind w:left="567" w:hanging="567"/>
        <w:rPr>
          <w:rStyle w:val="Nivo2Znak"/>
          <w:rFonts w:ascii="Aptos" w:eastAsia="Calibri" w:hAnsi="Aptos"/>
          <w:sz w:val="22"/>
          <w:szCs w:val="22"/>
        </w:rPr>
      </w:pPr>
      <w:r w:rsidRPr="00005062">
        <w:rPr>
          <w:rStyle w:val="Nivo2Znak"/>
          <w:rFonts w:ascii="Aptos" w:eastAsia="Calibri" w:hAnsi="Aptos"/>
          <w:sz w:val="22"/>
          <w:szCs w:val="22"/>
        </w:rPr>
        <w:t>Gospodarski subjekt je</w:t>
      </w:r>
      <w:bookmarkStart w:id="32" w:name="_Hlk174448914"/>
      <w:r w:rsidRPr="00005062">
        <w:rPr>
          <w:rStyle w:val="Nivo2Znak"/>
          <w:rFonts w:ascii="Aptos" w:eastAsia="Calibri" w:hAnsi="Aptos"/>
          <w:sz w:val="22"/>
          <w:szCs w:val="22"/>
        </w:rPr>
        <w:t xml:space="preserve"> vpisan v enega od poklicnih ali poslovnih registrov, ki se vodijo v državi članici, v </w:t>
      </w:r>
      <w:r w:rsidRPr="005A4133">
        <w:rPr>
          <w:rStyle w:val="Nivo2Znak"/>
          <w:rFonts w:ascii="Aptos" w:eastAsia="Calibri" w:hAnsi="Aptos"/>
          <w:color w:val="000000" w:themeColor="text1"/>
          <w:sz w:val="22"/>
          <w:szCs w:val="22"/>
        </w:rPr>
        <w:t>kateri</w:t>
      </w:r>
      <w:r w:rsidRPr="00005062">
        <w:rPr>
          <w:rStyle w:val="Nivo2Znak"/>
          <w:rFonts w:ascii="Aptos" w:eastAsia="Calibri" w:hAnsi="Aptos"/>
          <w:sz w:val="22"/>
          <w:szCs w:val="22"/>
        </w:rPr>
        <w:t xml:space="preserve"> ima gospodarski subjekt sedež. Seznam poklicnih ali poslovnih registrov v državah članicah Evropske unije določa Priloga XI Direktive 2014/24/EU.</w:t>
      </w:r>
      <w:bookmarkEnd w:id="32"/>
    </w:p>
    <w:p w14:paraId="417F1C68" w14:textId="77777777" w:rsidR="00FB6A5C" w:rsidRPr="00005062" w:rsidRDefault="00FB6A5C" w:rsidP="00396A1A">
      <w:pPr>
        <w:pStyle w:val="GLAVA3"/>
        <w:numPr>
          <w:ilvl w:val="0"/>
          <w:numId w:val="0"/>
        </w:numPr>
        <w:ind w:left="567"/>
        <w:rPr>
          <w:rStyle w:val="Nivo2Znak"/>
          <w:rFonts w:ascii="Aptos" w:eastAsia="Calibri" w:hAnsi="Aptos"/>
          <w:szCs w:val="22"/>
        </w:rPr>
      </w:pPr>
    </w:p>
    <w:p w14:paraId="4EAB17D5" w14:textId="77777777" w:rsidR="005A4133" w:rsidRDefault="00FB6A5C" w:rsidP="004B57AB">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Calibri"/>
          <w:b/>
          <w:bCs/>
          <w:color w:val="000000" w:themeColor="text1"/>
          <w:sz w:val="22"/>
        </w:rPr>
      </w:pPr>
      <w:r w:rsidRPr="00005062">
        <w:rPr>
          <w:rFonts w:ascii="Aptos" w:hAnsi="Aptos" w:cs="Calibri"/>
          <w:b/>
          <w:bCs/>
          <w:color w:val="000000" w:themeColor="text1"/>
          <w:sz w:val="22"/>
        </w:rPr>
        <w:t>Dokazilo:</w:t>
      </w:r>
    </w:p>
    <w:p w14:paraId="781D156A" w14:textId="3CA1E67B" w:rsidR="005A4133" w:rsidRDefault="005A4133">
      <w:pPr>
        <w:pStyle w:val="ColorfulList-Accent11"/>
        <w:numPr>
          <w:ilvl w:val="0"/>
          <w:numId w:val="13"/>
        </w:numPr>
        <w:pBdr>
          <w:top w:val="single" w:sz="4" w:space="1" w:color="auto"/>
          <w:left w:val="single" w:sz="4" w:space="4" w:color="auto"/>
          <w:bottom w:val="single" w:sz="4" w:space="1" w:color="auto"/>
          <w:right w:val="single" w:sz="4" w:space="4" w:color="auto"/>
        </w:pBdr>
        <w:spacing w:line="260" w:lineRule="exact"/>
        <w:ind w:left="851" w:hanging="284"/>
        <w:rPr>
          <w:rFonts w:ascii="Aptos" w:hAnsi="Aptos" w:cs="Arial"/>
          <w:bCs/>
          <w:color w:val="000000" w:themeColor="text1"/>
          <w:sz w:val="22"/>
        </w:rPr>
      </w:pPr>
      <w:r w:rsidRPr="00005062">
        <w:rPr>
          <w:rFonts w:ascii="Aptos" w:hAnsi="Aptos" w:cs="Arial"/>
          <w:bCs/>
          <w:color w:val="000000" w:themeColor="text1"/>
          <w:sz w:val="22"/>
        </w:rPr>
        <w:t xml:space="preserve">Izpolnjen in podpisan </w:t>
      </w:r>
      <w:r w:rsidRPr="004B57AB">
        <w:rPr>
          <w:rFonts w:ascii="Aptos" w:hAnsi="Aptos" w:cs="Arial"/>
          <w:b/>
          <w:color w:val="000000" w:themeColor="text1"/>
          <w:sz w:val="22"/>
        </w:rPr>
        <w:t xml:space="preserve">Obrazec </w:t>
      </w:r>
      <w:r w:rsidR="00DB18FA">
        <w:rPr>
          <w:rFonts w:ascii="Aptos" w:hAnsi="Aptos" w:cs="Arial"/>
          <w:b/>
          <w:color w:val="000000" w:themeColor="text1"/>
          <w:sz w:val="22"/>
        </w:rPr>
        <w:t>2</w:t>
      </w:r>
      <w:r w:rsidRPr="004B57AB">
        <w:rPr>
          <w:rFonts w:ascii="Aptos" w:hAnsi="Aptos" w:cs="Arial"/>
          <w:b/>
          <w:color w:val="000000" w:themeColor="text1"/>
          <w:sz w:val="22"/>
        </w:rPr>
        <w:t xml:space="preserve"> </w:t>
      </w:r>
      <w:r w:rsidR="004A69F1">
        <w:rPr>
          <w:rFonts w:ascii="Aptos" w:hAnsi="Aptos" w:cs="Arial"/>
          <w:b/>
          <w:color w:val="000000" w:themeColor="text1"/>
          <w:sz w:val="22"/>
        </w:rPr>
        <w:t xml:space="preserve">- </w:t>
      </w:r>
      <w:r w:rsidRPr="004B57AB">
        <w:rPr>
          <w:rFonts w:ascii="Aptos" w:hAnsi="Aptos" w:cs="Arial"/>
          <w:b/>
          <w:color w:val="000000" w:themeColor="text1"/>
          <w:sz w:val="22"/>
        </w:rPr>
        <w:t>Podatki o gospodarskem subjektu</w:t>
      </w:r>
      <w:r w:rsidRPr="004B57AB">
        <w:rPr>
          <w:rFonts w:ascii="Aptos" w:hAnsi="Aptos" w:cs="Arial"/>
          <w:bCs/>
          <w:color w:val="000000" w:themeColor="text1"/>
          <w:sz w:val="22"/>
        </w:rPr>
        <w:t xml:space="preserve"> za vsak gospodarski subjekt, ki nastopa v ponudbi</w:t>
      </w:r>
    </w:p>
    <w:p w14:paraId="06774AD2" w14:textId="77777777" w:rsidR="00FB6A5C" w:rsidRPr="00005062" w:rsidRDefault="00FB6A5C" w:rsidP="00396A1A">
      <w:pPr>
        <w:pStyle w:val="GLAVA3"/>
        <w:numPr>
          <w:ilvl w:val="0"/>
          <w:numId w:val="0"/>
        </w:numPr>
        <w:rPr>
          <w:rStyle w:val="Nivo2Znak"/>
          <w:rFonts w:ascii="Aptos" w:eastAsia="Calibri" w:hAnsi="Aptos"/>
          <w:szCs w:val="22"/>
        </w:rPr>
      </w:pPr>
    </w:p>
    <w:p w14:paraId="297E0693" w14:textId="77777777" w:rsidR="00FB6A5C" w:rsidRPr="00005062" w:rsidRDefault="00FB6A5C" w:rsidP="00FB6A5C">
      <w:pPr>
        <w:pStyle w:val="ColorfulList-Accent11"/>
        <w:spacing w:line="260" w:lineRule="exact"/>
        <w:ind w:left="0"/>
        <w:rPr>
          <w:rFonts w:ascii="Aptos" w:hAnsi="Aptos" w:cs="Calibri"/>
          <w:b/>
          <w:bCs/>
          <w:color w:val="000000" w:themeColor="text1"/>
          <w:sz w:val="22"/>
          <w:u w:val="single"/>
        </w:rPr>
      </w:pPr>
      <w:r w:rsidRPr="00005062">
        <w:rPr>
          <w:rFonts w:ascii="Aptos" w:hAnsi="Aptos" w:cs="Calibri"/>
          <w:b/>
          <w:bCs/>
          <w:color w:val="000000" w:themeColor="text1"/>
          <w:sz w:val="22"/>
          <w:u w:val="single"/>
        </w:rPr>
        <w:t>Ekonomski in finančni položaj</w:t>
      </w:r>
    </w:p>
    <w:p w14:paraId="62CEF64A" w14:textId="77777777" w:rsidR="00FB6A5C" w:rsidRPr="00005062" w:rsidRDefault="00FB6A5C" w:rsidP="00396A1A">
      <w:pPr>
        <w:pStyle w:val="GLAVA3"/>
        <w:numPr>
          <w:ilvl w:val="0"/>
          <w:numId w:val="0"/>
        </w:numPr>
        <w:rPr>
          <w:rStyle w:val="Nivo2Znak"/>
          <w:rFonts w:ascii="Aptos" w:eastAsia="Calibri" w:hAnsi="Aptos"/>
          <w:szCs w:val="22"/>
        </w:rPr>
      </w:pPr>
    </w:p>
    <w:p w14:paraId="04B320EB" w14:textId="6D18BA33" w:rsidR="00820C90" w:rsidRPr="00820C90" w:rsidRDefault="00820C90">
      <w:pPr>
        <w:numPr>
          <w:ilvl w:val="1"/>
          <w:numId w:val="8"/>
        </w:numPr>
        <w:spacing w:line="260" w:lineRule="exact"/>
        <w:ind w:left="567" w:hanging="567"/>
        <w:rPr>
          <w:rStyle w:val="Nivo2Znak"/>
          <w:rFonts w:ascii="Aptos" w:eastAsia="Calibri" w:hAnsi="Aptos"/>
          <w:color w:val="000000" w:themeColor="text1"/>
          <w:sz w:val="22"/>
          <w:szCs w:val="22"/>
        </w:rPr>
      </w:pPr>
      <w:r w:rsidRPr="00820C90">
        <w:rPr>
          <w:rStyle w:val="Nivo2Znak"/>
          <w:rFonts w:ascii="Aptos" w:eastAsia="Calibri" w:hAnsi="Aptos"/>
          <w:color w:val="000000" w:themeColor="text1"/>
          <w:sz w:val="22"/>
          <w:szCs w:val="22"/>
        </w:rPr>
        <w:t xml:space="preserve">Ponudnik je imel v zadnjih treh poslovnih letih (če posluje manj kot 3 leta, v obdobju, odkar posluje) povprečen letni promet v višini vsaj </w:t>
      </w:r>
      <w:r>
        <w:rPr>
          <w:rStyle w:val="Nivo2Znak"/>
          <w:rFonts w:ascii="Aptos" w:eastAsia="Calibri" w:hAnsi="Aptos"/>
          <w:color w:val="000000" w:themeColor="text1"/>
          <w:sz w:val="22"/>
          <w:szCs w:val="22"/>
        </w:rPr>
        <w:t>200.</w:t>
      </w:r>
      <w:r w:rsidRPr="00820C90">
        <w:rPr>
          <w:rStyle w:val="Nivo2Znak"/>
          <w:rFonts w:ascii="Aptos" w:eastAsia="Calibri" w:hAnsi="Aptos"/>
          <w:color w:val="000000" w:themeColor="text1"/>
          <w:sz w:val="22"/>
          <w:szCs w:val="22"/>
        </w:rPr>
        <w:t>000 EUR ali več. Kot zadnja tri poslovna leta štejejo tista, za katera so izdelani in dostopni računovodski izkazi v uradnih evidencah.</w:t>
      </w:r>
    </w:p>
    <w:p w14:paraId="61BF2EB5" w14:textId="77777777" w:rsidR="00820C90" w:rsidRDefault="00820C90" w:rsidP="00820C90">
      <w:pPr>
        <w:spacing w:line="260" w:lineRule="exact"/>
        <w:ind w:left="567"/>
        <w:rPr>
          <w:rStyle w:val="Nivo2Znak"/>
          <w:rFonts w:ascii="Aptos" w:eastAsia="Calibri" w:hAnsi="Aptos"/>
          <w:sz w:val="22"/>
          <w:szCs w:val="22"/>
        </w:rPr>
      </w:pPr>
    </w:p>
    <w:p w14:paraId="3F67D47E" w14:textId="77777777" w:rsidR="00820C90" w:rsidRDefault="00820C90" w:rsidP="00820C90">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Calibri"/>
          <w:b/>
          <w:bCs/>
          <w:color w:val="000000" w:themeColor="text1"/>
          <w:sz w:val="22"/>
        </w:rPr>
      </w:pPr>
      <w:r w:rsidRPr="00005062">
        <w:rPr>
          <w:rFonts w:ascii="Aptos" w:hAnsi="Aptos" w:cs="Calibri"/>
          <w:b/>
          <w:bCs/>
          <w:color w:val="000000" w:themeColor="text1"/>
          <w:sz w:val="22"/>
        </w:rPr>
        <w:t>Dokazilo:</w:t>
      </w:r>
    </w:p>
    <w:p w14:paraId="0D4FC0E4" w14:textId="38D350CE" w:rsidR="00820C90" w:rsidRDefault="00820C90">
      <w:pPr>
        <w:pStyle w:val="ColorfulList-Accent11"/>
        <w:numPr>
          <w:ilvl w:val="0"/>
          <w:numId w:val="13"/>
        </w:numPr>
        <w:pBdr>
          <w:top w:val="single" w:sz="4" w:space="1" w:color="auto"/>
          <w:left w:val="single" w:sz="4" w:space="4" w:color="auto"/>
          <w:bottom w:val="single" w:sz="4" w:space="1" w:color="auto"/>
          <w:right w:val="single" w:sz="4" w:space="4" w:color="auto"/>
        </w:pBdr>
        <w:spacing w:line="260" w:lineRule="exact"/>
        <w:ind w:left="851" w:hanging="284"/>
        <w:rPr>
          <w:rFonts w:ascii="Aptos" w:hAnsi="Aptos" w:cs="Arial"/>
          <w:bCs/>
          <w:color w:val="000000" w:themeColor="text1"/>
          <w:sz w:val="22"/>
        </w:rPr>
      </w:pPr>
      <w:r w:rsidRPr="00005062">
        <w:rPr>
          <w:rFonts w:ascii="Aptos" w:hAnsi="Aptos" w:cs="Arial"/>
          <w:bCs/>
          <w:color w:val="000000" w:themeColor="text1"/>
          <w:sz w:val="22"/>
        </w:rPr>
        <w:lastRenderedPageBreak/>
        <w:t xml:space="preserve">Izpolnjen in podpisan </w:t>
      </w:r>
      <w:r w:rsidRPr="004B57AB">
        <w:rPr>
          <w:rFonts w:ascii="Aptos" w:hAnsi="Aptos" w:cs="Arial"/>
          <w:b/>
          <w:color w:val="000000" w:themeColor="text1"/>
          <w:sz w:val="22"/>
        </w:rPr>
        <w:t xml:space="preserve">Obrazec </w:t>
      </w:r>
      <w:r w:rsidR="00DB18FA">
        <w:rPr>
          <w:rFonts w:ascii="Aptos" w:hAnsi="Aptos" w:cs="Arial"/>
          <w:b/>
          <w:color w:val="000000" w:themeColor="text1"/>
          <w:sz w:val="22"/>
        </w:rPr>
        <w:t>2</w:t>
      </w:r>
      <w:r w:rsidRPr="004B57AB">
        <w:rPr>
          <w:rFonts w:ascii="Aptos" w:hAnsi="Aptos" w:cs="Arial"/>
          <w:b/>
          <w:color w:val="000000" w:themeColor="text1"/>
          <w:sz w:val="22"/>
        </w:rPr>
        <w:t xml:space="preserve"> </w:t>
      </w:r>
      <w:r w:rsidR="004A69F1">
        <w:rPr>
          <w:rFonts w:ascii="Aptos" w:hAnsi="Aptos" w:cs="Arial"/>
          <w:b/>
          <w:color w:val="000000" w:themeColor="text1"/>
          <w:sz w:val="22"/>
        </w:rPr>
        <w:t xml:space="preserve">- </w:t>
      </w:r>
      <w:r w:rsidRPr="004B57AB">
        <w:rPr>
          <w:rFonts w:ascii="Aptos" w:hAnsi="Aptos" w:cs="Arial"/>
          <w:b/>
          <w:color w:val="000000" w:themeColor="text1"/>
          <w:sz w:val="22"/>
        </w:rPr>
        <w:t>Podatki o gospodarskem subjektu</w:t>
      </w:r>
      <w:r w:rsidRPr="004B57AB">
        <w:rPr>
          <w:rFonts w:ascii="Aptos" w:hAnsi="Aptos" w:cs="Arial"/>
          <w:bCs/>
          <w:color w:val="000000" w:themeColor="text1"/>
          <w:sz w:val="22"/>
        </w:rPr>
        <w:t xml:space="preserve"> </w:t>
      </w:r>
      <w:r w:rsidRPr="00820C90">
        <w:rPr>
          <w:rFonts w:ascii="Aptos" w:hAnsi="Aptos" w:cs="Arial"/>
          <w:bCs/>
          <w:color w:val="000000" w:themeColor="text1"/>
          <w:sz w:val="22"/>
        </w:rPr>
        <w:t>za ponudnika oz. vodilnega partnerja in vse partnerje v ponudbi oz. subjekte katerih zmogljivosti uporablja ponudnik</w:t>
      </w:r>
    </w:p>
    <w:p w14:paraId="11757467" w14:textId="77777777" w:rsidR="00820C90" w:rsidRDefault="00820C90" w:rsidP="00820C90">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Cs/>
          <w:color w:val="000000" w:themeColor="text1"/>
          <w:sz w:val="22"/>
        </w:rPr>
      </w:pPr>
    </w:p>
    <w:p w14:paraId="1C7A09C9" w14:textId="77777777" w:rsidR="00820C90" w:rsidRDefault="00820C90" w:rsidP="00820C90">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Cs/>
          <w:i/>
          <w:iCs/>
          <w:color w:val="000000" w:themeColor="text1"/>
          <w:sz w:val="22"/>
        </w:rPr>
      </w:pPr>
      <w:r>
        <w:rPr>
          <w:rFonts w:ascii="Aptos" w:hAnsi="Aptos" w:cs="Arial"/>
          <w:bCs/>
          <w:i/>
          <w:iCs/>
          <w:color w:val="000000" w:themeColor="text1"/>
          <w:sz w:val="22"/>
        </w:rPr>
        <w:t xml:space="preserve">Opomba: </w:t>
      </w:r>
    </w:p>
    <w:p w14:paraId="1ADF1EE4" w14:textId="127137E5" w:rsidR="00820C90" w:rsidRPr="00820C90" w:rsidRDefault="00820C90" w:rsidP="00820C90">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Cs/>
          <w:i/>
          <w:iCs/>
          <w:color w:val="000000" w:themeColor="text1"/>
          <w:sz w:val="22"/>
        </w:rPr>
      </w:pPr>
      <w:r w:rsidRPr="00820C90">
        <w:rPr>
          <w:rFonts w:ascii="Aptos" w:hAnsi="Aptos" w:cs="Arial"/>
          <w:bCs/>
          <w:i/>
          <w:iCs/>
          <w:color w:val="000000" w:themeColor="text1"/>
          <w:sz w:val="22"/>
        </w:rPr>
        <w:t>Gospodarski subjekti v ponudbi lahko skupno izpolnjujejo zgoraj navedeni pogoj. Če gospodarski subjekt uporabi zmogljivosti drugih subjektov glede pogojev v zvezi z ekonomskim in finančnim položajem, naročnik zahteva, da so gospodarski subjekt in navedeni subjekti skupaj odgovorni za izvedbo javnega naročila. Pod enakimi pogoji lahko skupina gospodarskih subjektov uporabi zmogljivosti sodelujočih v tej skupini ali drugih subjektov.</w:t>
      </w:r>
    </w:p>
    <w:p w14:paraId="1160C154" w14:textId="77777777" w:rsidR="00820C90" w:rsidRPr="00820C90" w:rsidRDefault="00820C90" w:rsidP="00820C90">
      <w:pPr>
        <w:spacing w:line="260" w:lineRule="exact"/>
        <w:ind w:left="567"/>
        <w:rPr>
          <w:rStyle w:val="Nivo2Znak"/>
          <w:rFonts w:ascii="Aptos" w:eastAsia="Calibri" w:hAnsi="Aptos"/>
          <w:sz w:val="22"/>
          <w:szCs w:val="22"/>
        </w:rPr>
      </w:pPr>
    </w:p>
    <w:p w14:paraId="35EC5BC2" w14:textId="6AC9FB6B" w:rsidR="00FB6A5C" w:rsidRPr="00005062" w:rsidRDefault="00FB6A5C">
      <w:pPr>
        <w:numPr>
          <w:ilvl w:val="1"/>
          <w:numId w:val="8"/>
        </w:numPr>
        <w:spacing w:line="260" w:lineRule="exact"/>
        <w:ind w:left="567" w:hanging="567"/>
        <w:rPr>
          <w:rStyle w:val="Nivo2Znak"/>
          <w:rFonts w:ascii="Aptos" w:eastAsia="Calibri" w:hAnsi="Aptos"/>
          <w:sz w:val="22"/>
          <w:szCs w:val="22"/>
        </w:rPr>
      </w:pPr>
      <w:r w:rsidRPr="005A4133">
        <w:rPr>
          <w:rStyle w:val="Nivo2Znak"/>
          <w:rFonts w:ascii="Aptos" w:eastAsia="Calibri" w:hAnsi="Aptos"/>
          <w:color w:val="000000" w:themeColor="text1"/>
          <w:sz w:val="22"/>
          <w:szCs w:val="22"/>
        </w:rPr>
        <w:t>Gospodarski</w:t>
      </w:r>
      <w:r w:rsidRPr="00005062">
        <w:rPr>
          <w:rStyle w:val="Nivo2Znak"/>
          <w:rFonts w:ascii="Aptos" w:eastAsia="Calibri" w:hAnsi="Aptos"/>
          <w:sz w:val="22"/>
          <w:szCs w:val="22"/>
        </w:rPr>
        <w:t xml:space="preserve"> subjekt v zadnjih stoosemdesetih (180) dneh pred rokom za oddajo ponudb ni imel blokiranega kateregakoli poslovnega računa pri katerikoli poslovni banki.</w:t>
      </w:r>
    </w:p>
    <w:p w14:paraId="4788F04D" w14:textId="77777777" w:rsidR="00FB6A5C" w:rsidRPr="00005062" w:rsidRDefault="00FB6A5C" w:rsidP="00396A1A">
      <w:pPr>
        <w:pStyle w:val="GLAVA3"/>
        <w:numPr>
          <w:ilvl w:val="0"/>
          <w:numId w:val="0"/>
        </w:numPr>
        <w:ind w:left="567"/>
        <w:rPr>
          <w:rStyle w:val="Nivo2Znak"/>
          <w:rFonts w:ascii="Aptos" w:eastAsia="Calibri" w:hAnsi="Aptos"/>
          <w:szCs w:val="22"/>
        </w:rPr>
      </w:pPr>
    </w:p>
    <w:p w14:paraId="6B77971B" w14:textId="77777777" w:rsidR="00FB6A5C" w:rsidRPr="00005062" w:rsidRDefault="00FB6A5C" w:rsidP="00FB6A5C">
      <w:pPr>
        <w:pStyle w:val="ColorfulList-Accent11"/>
        <w:pBdr>
          <w:top w:val="single" w:sz="4" w:space="1" w:color="auto"/>
          <w:left w:val="single" w:sz="4" w:space="0" w:color="auto"/>
          <w:bottom w:val="single" w:sz="4" w:space="0" w:color="auto"/>
          <w:right w:val="single" w:sz="4" w:space="4" w:color="auto"/>
        </w:pBdr>
        <w:spacing w:line="260" w:lineRule="exact"/>
        <w:ind w:left="567"/>
        <w:rPr>
          <w:rFonts w:ascii="Aptos" w:hAnsi="Aptos" w:cs="Calibri"/>
          <w:b/>
          <w:bCs/>
          <w:sz w:val="22"/>
        </w:rPr>
      </w:pPr>
      <w:r w:rsidRPr="00005062">
        <w:rPr>
          <w:rFonts w:ascii="Aptos" w:hAnsi="Aptos" w:cs="Calibri"/>
          <w:b/>
          <w:bCs/>
          <w:sz w:val="22"/>
        </w:rPr>
        <w:t>Dokazilo:</w:t>
      </w:r>
    </w:p>
    <w:p w14:paraId="4B225E86" w14:textId="18BB6260" w:rsidR="00FB6A5C" w:rsidRPr="00005062" w:rsidRDefault="00FB6A5C">
      <w:pPr>
        <w:pStyle w:val="ColorfulList-Accent11"/>
        <w:numPr>
          <w:ilvl w:val="0"/>
          <w:numId w:val="10"/>
        </w:numPr>
        <w:pBdr>
          <w:top w:val="single" w:sz="4" w:space="1" w:color="auto"/>
          <w:left w:val="single" w:sz="4" w:space="0" w:color="auto"/>
          <w:bottom w:val="single" w:sz="4" w:space="0" w:color="auto"/>
          <w:right w:val="single" w:sz="4" w:space="4" w:color="auto"/>
        </w:pBdr>
        <w:tabs>
          <w:tab w:val="left" w:pos="851"/>
        </w:tabs>
        <w:spacing w:line="260" w:lineRule="exact"/>
        <w:ind w:left="851" w:hanging="284"/>
        <w:rPr>
          <w:rFonts w:ascii="Aptos" w:hAnsi="Aptos" w:cs="Calibri"/>
          <w:bCs/>
          <w:sz w:val="22"/>
        </w:rPr>
      </w:pPr>
      <w:r w:rsidRPr="00005062">
        <w:rPr>
          <w:rFonts w:ascii="Aptos" w:hAnsi="Aptos" w:cs="Calibri"/>
          <w:bCs/>
          <w:sz w:val="22"/>
        </w:rPr>
        <w:t xml:space="preserve">Izpolnjena in podpisana </w:t>
      </w:r>
      <w:r w:rsidRPr="00005062">
        <w:rPr>
          <w:rFonts w:ascii="Aptos" w:hAnsi="Aptos" w:cs="Calibri"/>
          <w:b/>
          <w:bCs/>
          <w:sz w:val="22"/>
        </w:rPr>
        <w:t xml:space="preserve">Izjava 1 </w:t>
      </w:r>
      <w:r w:rsidR="004A69F1">
        <w:rPr>
          <w:rFonts w:ascii="Aptos" w:hAnsi="Aptos" w:cs="Calibri"/>
          <w:b/>
          <w:bCs/>
          <w:sz w:val="22"/>
        </w:rPr>
        <w:t xml:space="preserve">- </w:t>
      </w:r>
      <w:r w:rsidRPr="00005062">
        <w:rPr>
          <w:rFonts w:ascii="Aptos" w:hAnsi="Aptos" w:cs="Calibri"/>
          <w:b/>
          <w:bCs/>
          <w:sz w:val="22"/>
        </w:rPr>
        <w:t xml:space="preserve">Izjava gospodarskega subjekta </w:t>
      </w:r>
      <w:r w:rsidRPr="00005062">
        <w:rPr>
          <w:rFonts w:ascii="Aptos" w:hAnsi="Aptos" w:cs="Calibri"/>
          <w:bCs/>
          <w:sz w:val="22"/>
        </w:rPr>
        <w:t>za vsak gospodarski subjekt, ki nastopa v ponudbi</w:t>
      </w:r>
    </w:p>
    <w:p w14:paraId="4CF837BB" w14:textId="77777777" w:rsidR="00FB6A5C" w:rsidRPr="00005062" w:rsidRDefault="00FB6A5C" w:rsidP="00E8330D">
      <w:pPr>
        <w:pStyle w:val="ColorfulList-Accent11"/>
        <w:spacing w:line="260" w:lineRule="exact"/>
        <w:rPr>
          <w:rFonts w:ascii="Aptos" w:hAnsi="Aptos" w:cs="Arial"/>
          <w:color w:val="000000" w:themeColor="text1"/>
          <w:sz w:val="22"/>
        </w:rPr>
      </w:pPr>
    </w:p>
    <w:p w14:paraId="20875A17" w14:textId="0E801194" w:rsidR="00820C90" w:rsidRPr="000427BA" w:rsidRDefault="00820C90">
      <w:pPr>
        <w:numPr>
          <w:ilvl w:val="1"/>
          <w:numId w:val="8"/>
        </w:numPr>
        <w:spacing w:line="260" w:lineRule="exact"/>
        <w:ind w:left="567" w:hanging="567"/>
        <w:rPr>
          <w:rStyle w:val="Nivo2Znak"/>
          <w:rFonts w:ascii="Aptos" w:eastAsia="Calibri" w:hAnsi="Aptos"/>
          <w:color w:val="000000" w:themeColor="text1"/>
          <w:sz w:val="22"/>
          <w:szCs w:val="22"/>
        </w:rPr>
      </w:pPr>
      <w:r w:rsidRPr="000427BA">
        <w:rPr>
          <w:rStyle w:val="Nivo2Znak"/>
          <w:rFonts w:ascii="Aptos" w:eastAsia="Calibri" w:hAnsi="Aptos"/>
          <w:color w:val="000000" w:themeColor="text1"/>
          <w:sz w:val="22"/>
          <w:szCs w:val="22"/>
        </w:rPr>
        <w:t xml:space="preserve">Ponudnik je v zadnjih petih (5) letih pred rokom za prejem ponudb po pravilih stroke, pravočasno in kakovostno izvedel vsaj </w:t>
      </w:r>
      <w:r w:rsidR="000427BA">
        <w:rPr>
          <w:rStyle w:val="Nivo2Znak"/>
          <w:rFonts w:ascii="Aptos" w:eastAsia="Calibri" w:hAnsi="Aptos"/>
          <w:color w:val="000000" w:themeColor="text1"/>
          <w:sz w:val="22"/>
          <w:szCs w:val="22"/>
        </w:rPr>
        <w:t>tri</w:t>
      </w:r>
      <w:r w:rsidRPr="000427BA">
        <w:rPr>
          <w:rStyle w:val="Nivo2Znak"/>
          <w:rFonts w:ascii="Aptos" w:eastAsia="Calibri" w:hAnsi="Aptos"/>
          <w:color w:val="000000" w:themeColor="text1"/>
          <w:sz w:val="22"/>
          <w:szCs w:val="22"/>
        </w:rPr>
        <w:t xml:space="preserve"> (</w:t>
      </w:r>
      <w:r w:rsidR="000427BA">
        <w:rPr>
          <w:rStyle w:val="Nivo2Znak"/>
          <w:rFonts w:ascii="Aptos" w:eastAsia="Calibri" w:hAnsi="Aptos"/>
          <w:color w:val="000000" w:themeColor="text1"/>
          <w:sz w:val="22"/>
          <w:szCs w:val="22"/>
        </w:rPr>
        <w:t>3</w:t>
      </w:r>
      <w:r w:rsidRPr="000427BA">
        <w:rPr>
          <w:rStyle w:val="Nivo2Znak"/>
          <w:rFonts w:ascii="Aptos" w:eastAsia="Calibri" w:hAnsi="Aptos"/>
          <w:color w:val="000000" w:themeColor="text1"/>
          <w:sz w:val="22"/>
          <w:szCs w:val="22"/>
        </w:rPr>
        <w:t>) istovrst</w:t>
      </w:r>
      <w:r w:rsidR="000427BA">
        <w:rPr>
          <w:rStyle w:val="Nivo2Znak"/>
          <w:rFonts w:ascii="Aptos" w:eastAsia="Calibri" w:hAnsi="Aptos"/>
          <w:color w:val="000000" w:themeColor="text1"/>
          <w:sz w:val="22"/>
          <w:szCs w:val="22"/>
        </w:rPr>
        <w:t>ne</w:t>
      </w:r>
      <w:r w:rsidRPr="000427BA">
        <w:rPr>
          <w:rStyle w:val="Nivo2Znak"/>
          <w:rFonts w:ascii="Aptos" w:eastAsia="Calibri" w:hAnsi="Aptos"/>
          <w:color w:val="000000" w:themeColor="text1"/>
          <w:sz w:val="22"/>
          <w:szCs w:val="22"/>
        </w:rPr>
        <w:t xml:space="preserve"> pos</w:t>
      </w:r>
      <w:r w:rsidR="000427BA">
        <w:rPr>
          <w:rStyle w:val="Nivo2Znak"/>
          <w:rFonts w:ascii="Aptos" w:eastAsia="Calibri" w:hAnsi="Aptos"/>
          <w:color w:val="000000" w:themeColor="text1"/>
          <w:sz w:val="22"/>
          <w:szCs w:val="22"/>
        </w:rPr>
        <w:t>le</w:t>
      </w:r>
      <w:r w:rsidRPr="000427BA">
        <w:rPr>
          <w:rStyle w:val="Nivo2Znak"/>
          <w:rFonts w:ascii="Aptos" w:eastAsia="Calibri" w:hAnsi="Aptos"/>
          <w:color w:val="000000" w:themeColor="text1"/>
          <w:sz w:val="22"/>
          <w:szCs w:val="22"/>
        </w:rPr>
        <w:t xml:space="preserve"> dobave amfibijskega vozila</w:t>
      </w:r>
      <w:r w:rsidR="00466C43">
        <w:rPr>
          <w:rStyle w:val="Nivo2Znak"/>
          <w:rFonts w:ascii="Aptos" w:eastAsia="Calibri" w:hAnsi="Aptos"/>
          <w:color w:val="000000" w:themeColor="text1"/>
          <w:sz w:val="22"/>
          <w:szCs w:val="22"/>
        </w:rPr>
        <w:t xml:space="preserve"> s priključku v skupni</w:t>
      </w:r>
      <w:r w:rsidRPr="000427BA">
        <w:rPr>
          <w:rStyle w:val="Nivo2Znak"/>
          <w:rFonts w:ascii="Aptos" w:eastAsia="Calibri" w:hAnsi="Aptos"/>
          <w:color w:val="000000" w:themeColor="text1"/>
          <w:sz w:val="22"/>
          <w:szCs w:val="22"/>
        </w:rPr>
        <w:t xml:space="preserve"> vrednosti vsaj </w:t>
      </w:r>
      <w:r w:rsidR="00466C43">
        <w:rPr>
          <w:rStyle w:val="Nivo2Znak"/>
          <w:rFonts w:ascii="Aptos" w:eastAsia="Calibri" w:hAnsi="Aptos"/>
          <w:color w:val="000000" w:themeColor="text1"/>
          <w:sz w:val="22"/>
          <w:szCs w:val="22"/>
        </w:rPr>
        <w:t>4</w:t>
      </w:r>
      <w:r w:rsidRPr="000427BA">
        <w:rPr>
          <w:rStyle w:val="Nivo2Znak"/>
          <w:rFonts w:ascii="Aptos" w:eastAsia="Calibri" w:hAnsi="Aptos"/>
          <w:color w:val="000000" w:themeColor="text1"/>
          <w:sz w:val="22"/>
          <w:szCs w:val="22"/>
        </w:rPr>
        <w:t>50.000 EUR brez DDV. Kot datum zaključka posla se upošteva datum prevzema vozila.</w:t>
      </w:r>
    </w:p>
    <w:p w14:paraId="7AA8F88B" w14:textId="77777777" w:rsidR="004B2262" w:rsidRPr="00005062" w:rsidRDefault="004B2262" w:rsidP="00396A1A">
      <w:pPr>
        <w:pStyle w:val="GLAVA3"/>
        <w:numPr>
          <w:ilvl w:val="0"/>
          <w:numId w:val="0"/>
        </w:numPr>
        <w:ind w:left="567"/>
        <w:rPr>
          <w:rStyle w:val="Nivo2Znak"/>
          <w:rFonts w:ascii="Aptos" w:eastAsia="Calibri" w:hAnsi="Aptos"/>
        </w:rPr>
      </w:pPr>
    </w:p>
    <w:p w14:paraId="47DCFB20" w14:textId="77777777" w:rsidR="004B2262" w:rsidRPr="00005062" w:rsidRDefault="004B2262" w:rsidP="00A35323">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
          <w:bCs/>
          <w:color w:val="000000" w:themeColor="text1"/>
          <w:sz w:val="22"/>
        </w:rPr>
      </w:pPr>
      <w:r w:rsidRPr="00005062">
        <w:rPr>
          <w:rFonts w:ascii="Aptos" w:hAnsi="Aptos" w:cs="Arial"/>
          <w:b/>
          <w:bCs/>
          <w:color w:val="000000" w:themeColor="text1"/>
          <w:sz w:val="22"/>
        </w:rPr>
        <w:t>Dokazilo:</w:t>
      </w:r>
    </w:p>
    <w:p w14:paraId="675C9950" w14:textId="0202926D" w:rsidR="004B2262" w:rsidRPr="00005062" w:rsidRDefault="004B2262">
      <w:pPr>
        <w:pStyle w:val="ColorfulList-Accent11"/>
        <w:numPr>
          <w:ilvl w:val="0"/>
          <w:numId w:val="11"/>
        </w:numPr>
        <w:pBdr>
          <w:top w:val="single" w:sz="4" w:space="1" w:color="auto"/>
          <w:left w:val="single" w:sz="4" w:space="4" w:color="auto"/>
          <w:bottom w:val="single" w:sz="4" w:space="1" w:color="auto"/>
          <w:right w:val="single" w:sz="4" w:space="4" w:color="auto"/>
        </w:pBdr>
        <w:spacing w:line="260" w:lineRule="exact"/>
        <w:ind w:left="851" w:hanging="284"/>
        <w:rPr>
          <w:rFonts w:ascii="Aptos" w:hAnsi="Aptos" w:cs="Arial"/>
          <w:bCs/>
          <w:color w:val="000000" w:themeColor="text1"/>
          <w:sz w:val="22"/>
        </w:rPr>
      </w:pPr>
      <w:r w:rsidRPr="00005062">
        <w:rPr>
          <w:rFonts w:ascii="Aptos" w:hAnsi="Aptos" w:cs="Arial"/>
          <w:bCs/>
          <w:color w:val="000000" w:themeColor="text1"/>
          <w:sz w:val="22"/>
        </w:rPr>
        <w:t xml:space="preserve">Za vsako referenco izpolnjen in podpisan </w:t>
      </w:r>
      <w:r w:rsidRPr="00005062">
        <w:rPr>
          <w:rFonts w:ascii="Aptos" w:hAnsi="Aptos" w:cs="Arial"/>
          <w:b/>
          <w:bCs/>
          <w:color w:val="000000" w:themeColor="text1"/>
          <w:sz w:val="22"/>
        </w:rPr>
        <w:t xml:space="preserve">Obrazec </w:t>
      </w:r>
      <w:r w:rsidR="00DB18FA">
        <w:rPr>
          <w:rFonts w:ascii="Aptos" w:hAnsi="Aptos" w:cs="Arial"/>
          <w:b/>
          <w:bCs/>
          <w:color w:val="000000" w:themeColor="text1"/>
          <w:sz w:val="22"/>
        </w:rPr>
        <w:t>3</w:t>
      </w:r>
      <w:r w:rsidRPr="00820C90">
        <w:rPr>
          <w:rFonts w:ascii="Aptos" w:hAnsi="Aptos" w:cs="Arial"/>
          <w:b/>
          <w:bCs/>
          <w:color w:val="000000" w:themeColor="text1"/>
          <w:sz w:val="22"/>
        </w:rPr>
        <w:t xml:space="preserve"> </w:t>
      </w:r>
      <w:r w:rsidR="004A69F1">
        <w:rPr>
          <w:rFonts w:ascii="Aptos" w:hAnsi="Aptos" w:cs="Arial"/>
          <w:b/>
          <w:bCs/>
          <w:color w:val="000000" w:themeColor="text1"/>
          <w:sz w:val="22"/>
        </w:rPr>
        <w:t xml:space="preserve">- </w:t>
      </w:r>
      <w:r w:rsidRPr="00820C90">
        <w:rPr>
          <w:rFonts w:ascii="Aptos" w:hAnsi="Aptos" w:cs="Arial"/>
          <w:b/>
          <w:bCs/>
          <w:color w:val="000000" w:themeColor="text1"/>
          <w:sz w:val="22"/>
        </w:rPr>
        <w:t>Referenčno potrdilo</w:t>
      </w:r>
    </w:p>
    <w:p w14:paraId="66727A70" w14:textId="77777777" w:rsidR="004B2262" w:rsidRPr="00005062" w:rsidRDefault="004B2262" w:rsidP="00A35323">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Cs/>
          <w:color w:val="000000" w:themeColor="text1"/>
          <w:sz w:val="22"/>
        </w:rPr>
      </w:pPr>
    </w:p>
    <w:p w14:paraId="50CFF580" w14:textId="77777777" w:rsidR="004B2262" w:rsidRPr="00005062" w:rsidRDefault="004B2262" w:rsidP="00A35323">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Cs/>
          <w:i/>
          <w:color w:val="000000" w:themeColor="text1"/>
          <w:sz w:val="22"/>
        </w:rPr>
      </w:pPr>
      <w:r w:rsidRPr="00005062">
        <w:rPr>
          <w:rFonts w:ascii="Aptos" w:hAnsi="Aptos" w:cs="Arial"/>
          <w:bCs/>
          <w:i/>
          <w:color w:val="000000" w:themeColor="text1"/>
          <w:sz w:val="22"/>
        </w:rPr>
        <w:t xml:space="preserve">Opomba: </w:t>
      </w:r>
      <w:r w:rsidRPr="00005062">
        <w:rPr>
          <w:rFonts w:ascii="Aptos" w:hAnsi="Aptos" w:cs="Arial"/>
          <w:bCs/>
          <w:i/>
          <w:color w:val="000000" w:themeColor="text1"/>
          <w:sz w:val="22"/>
        </w:rPr>
        <w:tab/>
      </w:r>
    </w:p>
    <w:p w14:paraId="6B6B8CDF" w14:textId="2D5E7EF4" w:rsidR="004B2262" w:rsidRPr="00005062" w:rsidRDefault="004B2262" w:rsidP="00A35323">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Cs/>
          <w:i/>
          <w:color w:val="000000" w:themeColor="text1"/>
          <w:sz w:val="22"/>
        </w:rPr>
      </w:pPr>
      <w:r w:rsidRPr="00005062">
        <w:rPr>
          <w:rFonts w:ascii="Aptos" w:hAnsi="Aptos" w:cs="Arial"/>
          <w:bCs/>
          <w:i/>
          <w:color w:val="000000" w:themeColor="text1"/>
          <w:sz w:val="22"/>
        </w:rPr>
        <w:t>Zaželeno je, da je referenčno potrdilo podpisano s strani naročnika.</w:t>
      </w:r>
      <w:r w:rsidR="00820C90">
        <w:rPr>
          <w:rFonts w:ascii="Aptos" w:hAnsi="Aptos" w:cs="Arial"/>
          <w:bCs/>
          <w:i/>
          <w:color w:val="000000" w:themeColor="text1"/>
          <w:sz w:val="22"/>
        </w:rPr>
        <w:t xml:space="preserve"> </w:t>
      </w:r>
      <w:r w:rsidRPr="00005062">
        <w:rPr>
          <w:rFonts w:ascii="Aptos" w:hAnsi="Aptos" w:cs="Arial"/>
          <w:bCs/>
          <w:i/>
          <w:color w:val="000000" w:themeColor="text1"/>
          <w:sz w:val="22"/>
        </w:rPr>
        <w:t>Zadostitev pogoju se ugotavlja kot zbir zadostitev pogoja ponudnik</w:t>
      </w:r>
      <w:r w:rsidR="00820C90">
        <w:rPr>
          <w:rFonts w:ascii="Aptos" w:hAnsi="Aptos" w:cs="Arial"/>
          <w:bCs/>
          <w:i/>
          <w:color w:val="000000" w:themeColor="text1"/>
          <w:sz w:val="22"/>
        </w:rPr>
        <w:t>a</w:t>
      </w:r>
      <w:r w:rsidRPr="00005062">
        <w:rPr>
          <w:rFonts w:ascii="Aptos" w:hAnsi="Aptos" w:cs="Arial"/>
          <w:bCs/>
          <w:i/>
          <w:color w:val="000000" w:themeColor="text1"/>
          <w:sz w:val="22"/>
        </w:rPr>
        <w:t xml:space="preserve"> in/ali partnerj</w:t>
      </w:r>
      <w:r w:rsidR="00820C90">
        <w:rPr>
          <w:rFonts w:ascii="Aptos" w:hAnsi="Aptos" w:cs="Arial"/>
          <w:bCs/>
          <w:i/>
          <w:color w:val="000000" w:themeColor="text1"/>
          <w:sz w:val="22"/>
        </w:rPr>
        <w:t xml:space="preserve">ev </w:t>
      </w:r>
      <w:r w:rsidRPr="00005062">
        <w:rPr>
          <w:rFonts w:ascii="Aptos" w:hAnsi="Aptos" w:cs="Arial"/>
          <w:bCs/>
          <w:i/>
          <w:color w:val="000000" w:themeColor="text1"/>
          <w:sz w:val="22"/>
        </w:rPr>
        <w:t>v skupnem nastopanju</w:t>
      </w:r>
      <w:r w:rsidR="00820C90">
        <w:rPr>
          <w:rFonts w:ascii="Aptos" w:hAnsi="Aptos" w:cs="Arial"/>
          <w:bCs/>
          <w:i/>
          <w:color w:val="000000" w:themeColor="text1"/>
          <w:sz w:val="22"/>
        </w:rPr>
        <w:t>.</w:t>
      </w:r>
    </w:p>
    <w:p w14:paraId="180831CA" w14:textId="77777777" w:rsidR="004B2262" w:rsidRPr="00005062" w:rsidRDefault="004B2262" w:rsidP="00A35323">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
          <w:i/>
          <w:color w:val="000000" w:themeColor="text1"/>
          <w:sz w:val="22"/>
          <w:u w:val="single"/>
        </w:rPr>
      </w:pPr>
    </w:p>
    <w:p w14:paraId="4B536793" w14:textId="77777777" w:rsidR="004B2262" w:rsidRPr="00005062" w:rsidRDefault="004B2262" w:rsidP="00A35323">
      <w:pPr>
        <w:pBdr>
          <w:top w:val="single" w:sz="4" w:space="1" w:color="auto"/>
          <w:left w:val="single" w:sz="4" w:space="4" w:color="auto"/>
          <w:bottom w:val="single" w:sz="4" w:space="1" w:color="auto"/>
          <w:right w:val="single" w:sz="4" w:space="4" w:color="auto"/>
        </w:pBdr>
        <w:spacing w:line="260" w:lineRule="exact"/>
        <w:ind w:left="567"/>
        <w:rPr>
          <w:rFonts w:ascii="Aptos" w:hAnsi="Aptos" w:cs="Arial"/>
          <w:i/>
          <w:color w:val="000000" w:themeColor="text1"/>
          <w:sz w:val="22"/>
        </w:rPr>
      </w:pPr>
      <w:r w:rsidRPr="00005062">
        <w:rPr>
          <w:rFonts w:ascii="Aptos" w:hAnsi="Aptos" w:cs="Arial"/>
          <w:i/>
          <w:color w:val="000000" w:themeColor="text1"/>
          <w:sz w:val="22"/>
        </w:rPr>
        <w:t>Naročnik si pridržuje pravico, da navedbo preveri ter zahteva potrdila, izjave in druga dokazila, kot jih določa 77. člen ZJN-3 iz katerih je razvidno izpolnjevanje tega pogoja.</w:t>
      </w:r>
    </w:p>
    <w:p w14:paraId="02D698DA" w14:textId="77777777" w:rsidR="00820C90" w:rsidRDefault="00820C90" w:rsidP="00396A1A">
      <w:pPr>
        <w:pStyle w:val="GLAVA3"/>
        <w:numPr>
          <w:ilvl w:val="0"/>
          <w:numId w:val="0"/>
        </w:numPr>
        <w:ind w:left="567"/>
        <w:rPr>
          <w:rStyle w:val="Nivo2Znak"/>
          <w:rFonts w:ascii="Aptos" w:eastAsia="Calibri" w:hAnsi="Aptos"/>
        </w:rPr>
      </w:pPr>
    </w:p>
    <w:p w14:paraId="4659F9D3" w14:textId="4B1A2115" w:rsidR="00820C90" w:rsidRPr="00820C90" w:rsidRDefault="00820C90">
      <w:pPr>
        <w:numPr>
          <w:ilvl w:val="1"/>
          <w:numId w:val="8"/>
        </w:numPr>
        <w:spacing w:line="260" w:lineRule="exact"/>
        <w:ind w:left="567" w:hanging="567"/>
        <w:rPr>
          <w:rStyle w:val="Nivo2Znak"/>
          <w:rFonts w:ascii="Aptos" w:eastAsia="Calibri" w:hAnsi="Aptos"/>
          <w:bCs w:val="0"/>
          <w:color w:val="000000" w:themeColor="text1"/>
          <w:sz w:val="22"/>
        </w:rPr>
      </w:pPr>
      <w:r w:rsidRPr="00820C90">
        <w:rPr>
          <w:rStyle w:val="Nivo2Znak"/>
          <w:rFonts w:ascii="Aptos" w:eastAsia="Calibri" w:hAnsi="Aptos"/>
          <w:color w:val="000000" w:themeColor="text1"/>
          <w:sz w:val="22"/>
        </w:rPr>
        <w:t xml:space="preserve">Ponujeno vozilo mora izpolnjevati tehnične zahteve, navedene v </w:t>
      </w:r>
      <w:r w:rsidR="004A69F1">
        <w:rPr>
          <w:rStyle w:val="Nivo2Znak"/>
          <w:rFonts w:ascii="Aptos" w:eastAsia="Calibri" w:hAnsi="Aptos"/>
          <w:color w:val="000000" w:themeColor="text1"/>
          <w:sz w:val="22"/>
        </w:rPr>
        <w:t xml:space="preserve">Izjava 2 - </w:t>
      </w:r>
      <w:r w:rsidRPr="00DB18FA">
        <w:rPr>
          <w:rStyle w:val="Nivo2Znak"/>
          <w:rFonts w:ascii="Aptos" w:eastAsia="Calibri" w:hAnsi="Aptos"/>
          <w:color w:val="000000" w:themeColor="text1"/>
          <w:sz w:val="22"/>
        </w:rPr>
        <w:t>Izjava</w:t>
      </w:r>
      <w:r w:rsidRPr="00820C90">
        <w:rPr>
          <w:rStyle w:val="Nivo2Znak"/>
          <w:rFonts w:ascii="Aptos" w:eastAsia="Calibri" w:hAnsi="Aptos"/>
          <w:color w:val="000000" w:themeColor="text1"/>
          <w:sz w:val="22"/>
        </w:rPr>
        <w:t xml:space="preserve"> o izpolnjevanju tehničnih zahtev). Ponujeno vozilo mora odgovarjati vsem tehničnim predpisom, normativom in standardom, ki veljajo za tovrstna vozila v Republiki Sloveniji in v EU, ustrezati deklariranim tehničnim navedbam ter kvaliteti in zahtevam naročnika iz dokumentacije v zvezi z oddajo javnega naročila in mednarodnim predpisom. </w:t>
      </w:r>
    </w:p>
    <w:p w14:paraId="04D1E601" w14:textId="77777777" w:rsidR="00820C90" w:rsidRPr="00820C90" w:rsidRDefault="00820C90" w:rsidP="00820C90">
      <w:pPr>
        <w:spacing w:line="260" w:lineRule="exact"/>
        <w:ind w:left="567"/>
        <w:rPr>
          <w:rStyle w:val="Nivo2Znak"/>
          <w:rFonts w:ascii="Aptos" w:eastAsia="Calibri" w:hAnsi="Aptos"/>
          <w:bCs w:val="0"/>
          <w:color w:val="000000" w:themeColor="text1"/>
          <w:sz w:val="22"/>
        </w:rPr>
      </w:pPr>
    </w:p>
    <w:p w14:paraId="03715962" w14:textId="77777777" w:rsidR="00820C90" w:rsidRPr="00820C90" w:rsidRDefault="00820C90" w:rsidP="00820C90">
      <w:pPr>
        <w:spacing w:line="260" w:lineRule="exact"/>
        <w:ind w:left="567"/>
        <w:rPr>
          <w:rStyle w:val="Nivo2Znak"/>
          <w:rFonts w:ascii="Aptos" w:eastAsia="Calibri" w:hAnsi="Aptos"/>
          <w:bCs w:val="0"/>
          <w:color w:val="000000" w:themeColor="text1"/>
          <w:sz w:val="22"/>
        </w:rPr>
      </w:pPr>
      <w:r w:rsidRPr="00820C90">
        <w:rPr>
          <w:rStyle w:val="Nivo2Znak"/>
          <w:rFonts w:ascii="Aptos" w:eastAsia="Calibri" w:hAnsi="Aptos"/>
          <w:color w:val="000000" w:themeColor="text1"/>
          <w:sz w:val="22"/>
        </w:rPr>
        <w:t xml:space="preserve">Ponudnik mora za vozilo zagotavljati pooblaščen servis v maksimalnem radiju 500 kilometrov od sedeža naročnika. Zaposleni morajo biti ustrezno usposobljeni za vzdrževanje ponujenega vozila. </w:t>
      </w:r>
    </w:p>
    <w:p w14:paraId="2E7EADBD" w14:textId="77777777" w:rsidR="00820C90" w:rsidRPr="00820C90" w:rsidRDefault="00820C90" w:rsidP="00820C90">
      <w:pPr>
        <w:spacing w:line="260" w:lineRule="exact"/>
        <w:ind w:left="567"/>
        <w:rPr>
          <w:rStyle w:val="Nivo2Znak"/>
          <w:rFonts w:ascii="Aptos" w:eastAsia="Calibri" w:hAnsi="Aptos"/>
          <w:color w:val="000000" w:themeColor="text1"/>
          <w:sz w:val="22"/>
        </w:rPr>
      </w:pPr>
    </w:p>
    <w:p w14:paraId="4CDBFAC9" w14:textId="77777777" w:rsidR="00820C90" w:rsidRPr="00820C90" w:rsidRDefault="00820C90" w:rsidP="00820C90">
      <w:pPr>
        <w:spacing w:line="260" w:lineRule="exact"/>
        <w:ind w:left="567"/>
        <w:rPr>
          <w:rStyle w:val="Nivo2Znak"/>
          <w:rFonts w:ascii="Aptos" w:eastAsia="Calibri" w:hAnsi="Aptos"/>
          <w:color w:val="000000" w:themeColor="text1"/>
          <w:sz w:val="22"/>
        </w:rPr>
      </w:pPr>
      <w:r w:rsidRPr="00820C90">
        <w:rPr>
          <w:rStyle w:val="Nivo2Znak"/>
          <w:rFonts w:ascii="Aptos" w:eastAsia="Calibri" w:hAnsi="Aptos"/>
          <w:color w:val="000000" w:themeColor="text1"/>
          <w:sz w:val="22"/>
        </w:rPr>
        <w:t>Ponudnik mora zagotavljati originalne nadomestne dele za dobavljeno vozilo, za čas trajanja garancije oz. še vsaj 10 let.</w:t>
      </w:r>
    </w:p>
    <w:p w14:paraId="49EBB7E5" w14:textId="77777777" w:rsidR="00820C90" w:rsidRDefault="00820C90" w:rsidP="00396A1A">
      <w:pPr>
        <w:pStyle w:val="GLAVA3"/>
        <w:numPr>
          <w:ilvl w:val="0"/>
          <w:numId w:val="0"/>
        </w:numPr>
        <w:ind w:left="567"/>
        <w:rPr>
          <w:rStyle w:val="Nivo2Znak"/>
          <w:rFonts w:ascii="Aptos" w:eastAsia="Calibri" w:hAnsi="Aptos"/>
        </w:rPr>
      </w:pPr>
    </w:p>
    <w:p w14:paraId="0408F3EE" w14:textId="77777777" w:rsidR="00820C90" w:rsidRPr="00005062" w:rsidRDefault="00820C90" w:rsidP="00820C90">
      <w:pPr>
        <w:pStyle w:val="ColorfulList-Accent11"/>
        <w:pBdr>
          <w:top w:val="single" w:sz="4" w:space="1" w:color="auto"/>
          <w:left w:val="single" w:sz="4" w:space="0" w:color="auto"/>
          <w:bottom w:val="single" w:sz="4" w:space="0" w:color="auto"/>
          <w:right w:val="single" w:sz="4" w:space="4" w:color="auto"/>
        </w:pBdr>
        <w:spacing w:line="260" w:lineRule="exact"/>
        <w:ind w:left="567"/>
        <w:rPr>
          <w:rFonts w:ascii="Aptos" w:hAnsi="Aptos" w:cs="Calibri"/>
          <w:b/>
          <w:bCs/>
          <w:sz w:val="22"/>
        </w:rPr>
      </w:pPr>
      <w:r w:rsidRPr="00005062">
        <w:rPr>
          <w:rFonts w:ascii="Aptos" w:hAnsi="Aptos" w:cs="Calibri"/>
          <w:b/>
          <w:bCs/>
          <w:sz w:val="22"/>
        </w:rPr>
        <w:t>Dokazilo:</w:t>
      </w:r>
    </w:p>
    <w:p w14:paraId="6682AD67" w14:textId="13FEB850" w:rsidR="00820C90" w:rsidRPr="00466C43" w:rsidRDefault="00820C90">
      <w:pPr>
        <w:pStyle w:val="ColorfulList-Accent11"/>
        <w:numPr>
          <w:ilvl w:val="0"/>
          <w:numId w:val="10"/>
        </w:numPr>
        <w:pBdr>
          <w:top w:val="single" w:sz="4" w:space="1" w:color="auto"/>
          <w:left w:val="single" w:sz="4" w:space="0" w:color="auto"/>
          <w:bottom w:val="single" w:sz="4" w:space="0" w:color="auto"/>
          <w:right w:val="single" w:sz="4" w:space="4" w:color="auto"/>
        </w:pBdr>
        <w:tabs>
          <w:tab w:val="left" w:pos="851"/>
        </w:tabs>
        <w:spacing w:line="260" w:lineRule="exact"/>
        <w:ind w:left="851" w:hanging="284"/>
        <w:rPr>
          <w:rFonts w:ascii="Aptos" w:hAnsi="Aptos" w:cs="Calibri"/>
          <w:bCs/>
          <w:sz w:val="22"/>
        </w:rPr>
      </w:pPr>
      <w:r w:rsidRPr="00005062">
        <w:rPr>
          <w:rFonts w:ascii="Aptos" w:hAnsi="Aptos" w:cs="Calibri"/>
          <w:bCs/>
          <w:sz w:val="22"/>
        </w:rPr>
        <w:t>Izpolnjen in podpisan</w:t>
      </w:r>
      <w:r w:rsidR="004A69F1">
        <w:rPr>
          <w:rFonts w:ascii="Aptos" w:hAnsi="Aptos" w:cs="Calibri"/>
          <w:bCs/>
          <w:sz w:val="22"/>
        </w:rPr>
        <w:t xml:space="preserve"> </w:t>
      </w:r>
      <w:r w:rsidR="004A69F1" w:rsidRPr="004A69F1">
        <w:rPr>
          <w:rFonts w:ascii="Aptos" w:hAnsi="Aptos" w:cs="Calibri"/>
          <w:b/>
          <w:sz w:val="22"/>
        </w:rPr>
        <w:t xml:space="preserve">Izjava 2 - </w:t>
      </w:r>
      <w:r w:rsidRPr="004A69F1">
        <w:rPr>
          <w:rFonts w:ascii="Aptos" w:hAnsi="Aptos" w:cs="Calibri"/>
          <w:b/>
          <w:sz w:val="22"/>
        </w:rPr>
        <w:t>Izjava o izpolnjevanju tehničnih zahtev</w:t>
      </w:r>
    </w:p>
    <w:p w14:paraId="7DFB2918" w14:textId="0DBC578E" w:rsidR="00466C43" w:rsidRDefault="00466C43">
      <w:pPr>
        <w:pStyle w:val="ColorfulList-Accent11"/>
        <w:numPr>
          <w:ilvl w:val="0"/>
          <w:numId w:val="10"/>
        </w:numPr>
        <w:pBdr>
          <w:top w:val="single" w:sz="4" w:space="1" w:color="auto"/>
          <w:left w:val="single" w:sz="4" w:space="0" w:color="auto"/>
          <w:bottom w:val="single" w:sz="4" w:space="0" w:color="auto"/>
          <w:right w:val="single" w:sz="4" w:space="4" w:color="auto"/>
        </w:pBdr>
        <w:tabs>
          <w:tab w:val="left" w:pos="851"/>
        </w:tabs>
        <w:spacing w:line="260" w:lineRule="exact"/>
        <w:ind w:left="851" w:hanging="284"/>
        <w:rPr>
          <w:rFonts w:ascii="Aptos" w:hAnsi="Aptos" w:cs="Calibri"/>
          <w:bCs/>
          <w:sz w:val="22"/>
        </w:rPr>
      </w:pPr>
      <w:r>
        <w:rPr>
          <w:rFonts w:ascii="Aptos" w:hAnsi="Aptos" w:cs="Calibri"/>
          <w:b/>
          <w:sz w:val="22"/>
        </w:rPr>
        <w:t xml:space="preserve">Tehnični prospekt proizvajalca </w:t>
      </w:r>
      <w:r>
        <w:rPr>
          <w:rFonts w:ascii="Aptos" w:hAnsi="Aptos" w:cs="Calibri"/>
          <w:bCs/>
          <w:sz w:val="22"/>
        </w:rPr>
        <w:t>(lahko v tujem jeziku)</w:t>
      </w:r>
    </w:p>
    <w:p w14:paraId="45BF077C" w14:textId="7D200C07" w:rsidR="00466C43" w:rsidRPr="00466C43" w:rsidRDefault="00466C43" w:rsidP="00466C43">
      <w:pPr>
        <w:pStyle w:val="ColorfulList-Accent11"/>
        <w:numPr>
          <w:ilvl w:val="0"/>
          <w:numId w:val="10"/>
        </w:numPr>
        <w:pBdr>
          <w:top w:val="single" w:sz="4" w:space="1" w:color="auto"/>
          <w:left w:val="single" w:sz="4" w:space="0" w:color="auto"/>
          <w:bottom w:val="single" w:sz="4" w:space="0" w:color="auto"/>
          <w:right w:val="single" w:sz="4" w:space="4" w:color="auto"/>
        </w:pBdr>
        <w:tabs>
          <w:tab w:val="left" w:pos="851"/>
        </w:tabs>
        <w:spacing w:line="260" w:lineRule="exact"/>
        <w:ind w:left="851" w:hanging="284"/>
        <w:rPr>
          <w:rFonts w:ascii="Aptos" w:hAnsi="Aptos" w:cs="Calibri"/>
          <w:bCs/>
          <w:sz w:val="22"/>
        </w:rPr>
      </w:pPr>
      <w:r>
        <w:rPr>
          <w:rFonts w:ascii="Aptos" w:hAnsi="Aptos" w:cs="Calibri"/>
          <w:b/>
          <w:sz w:val="22"/>
        </w:rPr>
        <w:t>Tehnični podatki o masi, motorju, hidravličnem sistemu in priključkih</w:t>
      </w:r>
    </w:p>
    <w:p w14:paraId="7F4646C1" w14:textId="77777777" w:rsidR="00466C43" w:rsidRDefault="00466C43" w:rsidP="00396A1A">
      <w:pPr>
        <w:pStyle w:val="GLAVA3"/>
        <w:numPr>
          <w:ilvl w:val="0"/>
          <w:numId w:val="0"/>
        </w:numPr>
        <w:ind w:left="567"/>
        <w:rPr>
          <w:rStyle w:val="Nivo2Znak"/>
          <w:rFonts w:ascii="Aptos" w:eastAsia="Calibri" w:hAnsi="Aptos"/>
        </w:rPr>
      </w:pPr>
    </w:p>
    <w:p w14:paraId="32811FDB" w14:textId="58DFC41C" w:rsidR="00D652F2" w:rsidRPr="00005062" w:rsidRDefault="00D652F2" w:rsidP="00396A1A">
      <w:pPr>
        <w:pStyle w:val="GLAVA11"/>
      </w:pPr>
      <w:r w:rsidRPr="00005062">
        <w:t>MERILA</w:t>
      </w:r>
      <w:bookmarkEnd w:id="29"/>
      <w:bookmarkEnd w:id="30"/>
    </w:p>
    <w:p w14:paraId="1EAFEAE1" w14:textId="77777777" w:rsidR="00D652F2" w:rsidRPr="00005062" w:rsidRDefault="00D652F2" w:rsidP="00527157">
      <w:pPr>
        <w:spacing w:line="260" w:lineRule="exact"/>
        <w:ind w:left="567"/>
        <w:rPr>
          <w:rFonts w:ascii="Aptos" w:hAnsi="Aptos" w:cs="Arial"/>
          <w:bCs/>
          <w:color w:val="000000" w:themeColor="text1"/>
          <w:sz w:val="22"/>
        </w:rPr>
      </w:pPr>
    </w:p>
    <w:p w14:paraId="5DD276CE" w14:textId="6F2C28BD" w:rsidR="00D652F2" w:rsidRDefault="00820C90">
      <w:pPr>
        <w:numPr>
          <w:ilvl w:val="1"/>
          <w:numId w:val="8"/>
        </w:numPr>
        <w:spacing w:line="260" w:lineRule="exact"/>
        <w:ind w:left="567" w:hanging="567"/>
        <w:rPr>
          <w:rFonts w:ascii="Aptos" w:hAnsi="Aptos" w:cs="Arial"/>
          <w:bCs/>
          <w:color w:val="000000" w:themeColor="text1"/>
          <w:sz w:val="22"/>
        </w:rPr>
      </w:pPr>
      <w:r w:rsidRPr="00820C90">
        <w:rPr>
          <w:rFonts w:ascii="Aptos" w:hAnsi="Aptos" w:cs="Arial"/>
          <w:bCs/>
          <w:color w:val="000000" w:themeColor="text1"/>
          <w:sz w:val="22"/>
        </w:rPr>
        <w:t xml:space="preserve">Merilo za oddajo javnega naročila je ekonomsko najugodnejša ponudba. Naročnik bo kot ekonomsko najugodnejšo ponudbo upošteval tisto ponudbo, ki bo ob izpolnjevanju vseh zahtev </w:t>
      </w:r>
      <w:r w:rsidRPr="00820C90">
        <w:rPr>
          <w:rFonts w:ascii="Aptos" w:hAnsi="Aptos" w:cs="Arial"/>
          <w:bCs/>
          <w:color w:val="000000" w:themeColor="text1"/>
          <w:sz w:val="22"/>
        </w:rPr>
        <w:lastRenderedPageBreak/>
        <w:t>iz dokumentacije v zvezi z oddajo javnega naročila vsebovala najnižjo ponudbeno ceno v EUR brez DDV.</w:t>
      </w:r>
    </w:p>
    <w:p w14:paraId="58E913E4" w14:textId="77777777" w:rsidR="004A69F1" w:rsidRPr="00005062" w:rsidRDefault="004A69F1" w:rsidP="004A69F1">
      <w:pPr>
        <w:spacing w:line="260" w:lineRule="exact"/>
        <w:ind w:left="567"/>
        <w:rPr>
          <w:rFonts w:ascii="Aptos" w:hAnsi="Aptos" w:cs="Arial"/>
          <w:bCs/>
          <w:color w:val="000000" w:themeColor="text1"/>
          <w:sz w:val="22"/>
        </w:rPr>
      </w:pPr>
    </w:p>
    <w:p w14:paraId="1DDF28B4" w14:textId="4C1B6CFA" w:rsidR="002700C2" w:rsidRPr="00005062" w:rsidRDefault="002700C2" w:rsidP="00396A1A">
      <w:pPr>
        <w:pStyle w:val="GLAVA11"/>
      </w:pPr>
      <w:bookmarkStart w:id="33" w:name="_Toc100073484"/>
      <w:r w:rsidRPr="00005062">
        <w:t>PODIZVAJALCI</w:t>
      </w:r>
      <w:bookmarkEnd w:id="33"/>
    </w:p>
    <w:p w14:paraId="152952D7" w14:textId="77777777" w:rsidR="002700C2" w:rsidRPr="00005062" w:rsidRDefault="002700C2" w:rsidP="00527157">
      <w:pPr>
        <w:pStyle w:val="ColorfulList-Accent11"/>
        <w:spacing w:line="260" w:lineRule="exact"/>
        <w:rPr>
          <w:rFonts w:ascii="Aptos" w:hAnsi="Aptos" w:cs="Arial"/>
          <w:color w:val="000000" w:themeColor="text1"/>
          <w:sz w:val="22"/>
        </w:rPr>
      </w:pPr>
    </w:p>
    <w:p w14:paraId="3AAD378B" w14:textId="31472FA9" w:rsidR="007C356F" w:rsidRPr="007C356F" w:rsidRDefault="007C356F">
      <w:pPr>
        <w:numPr>
          <w:ilvl w:val="1"/>
          <w:numId w:val="8"/>
        </w:numPr>
        <w:spacing w:line="260" w:lineRule="exact"/>
        <w:ind w:left="567" w:hanging="567"/>
        <w:rPr>
          <w:rStyle w:val="Nivo2Znak"/>
          <w:rFonts w:ascii="Aptos" w:eastAsia="Calibri" w:hAnsi="Aptos"/>
          <w:color w:val="000000" w:themeColor="text1"/>
          <w:sz w:val="22"/>
          <w:szCs w:val="22"/>
        </w:rPr>
      </w:pPr>
      <w:r w:rsidRPr="007C356F">
        <w:rPr>
          <w:rStyle w:val="Nivo2Znak"/>
          <w:rFonts w:ascii="Aptos" w:eastAsia="Calibri" w:hAnsi="Aptos"/>
          <w:color w:val="000000" w:themeColor="text1"/>
          <w:sz w:val="22"/>
          <w:szCs w:val="22"/>
        </w:rPr>
        <w:t xml:space="preserve">V primeru da bo ponudnik izvedel javno naročilo s podizvajalci, mora za vsakega podizvajalca predložiti izpolnjen Obrazec 3 (Podatki o gospodarskem subjektu) v katerem navede vsa dela po vsebini, ki jih prevzema, ter vrednost teh del. Gospodarski subjekt mora ponudbi priložiti izpolnjeno </w:t>
      </w:r>
      <w:r w:rsidRPr="007C356F">
        <w:rPr>
          <w:rStyle w:val="Nivo2Znak"/>
          <w:rFonts w:ascii="Aptos" w:eastAsia="Calibri" w:hAnsi="Aptos"/>
          <w:bCs w:val="0"/>
          <w:sz w:val="22"/>
          <w:szCs w:val="22"/>
        </w:rPr>
        <w:t>Izjav</w:t>
      </w:r>
      <w:r w:rsidRPr="007C356F">
        <w:rPr>
          <w:rStyle w:val="Nivo2Znak"/>
          <w:rFonts w:ascii="Aptos" w:eastAsia="Calibri" w:hAnsi="Aptos"/>
          <w:bCs w:val="0"/>
          <w:color w:val="000000" w:themeColor="text1"/>
          <w:sz w:val="22"/>
          <w:szCs w:val="22"/>
        </w:rPr>
        <w:t>o</w:t>
      </w:r>
      <w:r w:rsidRPr="007C356F">
        <w:rPr>
          <w:rStyle w:val="Nivo2Znak"/>
          <w:rFonts w:ascii="Aptos" w:eastAsia="Calibri" w:hAnsi="Aptos"/>
          <w:bCs w:val="0"/>
          <w:sz w:val="22"/>
          <w:szCs w:val="22"/>
        </w:rPr>
        <w:t xml:space="preserve"> 1 (Izjava gospodarskega subjekta) </w:t>
      </w:r>
      <w:r w:rsidRPr="007C356F">
        <w:rPr>
          <w:rStyle w:val="Nivo2Znak"/>
          <w:rFonts w:ascii="Aptos" w:eastAsia="Calibri" w:hAnsi="Aptos"/>
          <w:color w:val="000000" w:themeColor="text1"/>
          <w:sz w:val="22"/>
          <w:szCs w:val="22"/>
        </w:rPr>
        <w:t xml:space="preserve">za vsakega podizvajalca in </w:t>
      </w:r>
      <w:r w:rsidRPr="007C356F">
        <w:rPr>
          <w:rStyle w:val="Nivo2Znak"/>
          <w:rFonts w:ascii="Aptos" w:eastAsia="Calibri" w:hAnsi="Aptos"/>
          <w:sz w:val="22"/>
          <w:szCs w:val="22"/>
        </w:rPr>
        <w:t>Izjav</w:t>
      </w:r>
      <w:r w:rsidRPr="007C356F">
        <w:rPr>
          <w:rStyle w:val="Nivo2Znak"/>
          <w:rFonts w:ascii="Aptos" w:eastAsia="Calibri" w:hAnsi="Aptos"/>
          <w:color w:val="000000" w:themeColor="text1"/>
          <w:sz w:val="22"/>
          <w:szCs w:val="22"/>
        </w:rPr>
        <w:t>o</w:t>
      </w:r>
      <w:r w:rsidRPr="007C356F">
        <w:rPr>
          <w:rStyle w:val="Nivo2Znak"/>
          <w:rFonts w:ascii="Aptos" w:eastAsia="Calibri" w:hAnsi="Aptos"/>
          <w:sz w:val="22"/>
          <w:szCs w:val="22"/>
        </w:rPr>
        <w:t xml:space="preserve"> 2 (Zahteva za neposredno plačilo)</w:t>
      </w:r>
      <w:r w:rsidRPr="007C356F">
        <w:rPr>
          <w:rStyle w:val="Nivo2Znak"/>
          <w:rFonts w:ascii="Aptos" w:eastAsia="Calibri" w:hAnsi="Aptos"/>
          <w:color w:val="000000" w:themeColor="text1"/>
          <w:sz w:val="22"/>
          <w:szCs w:val="22"/>
        </w:rPr>
        <w:t>, če podizvajalec zahteva neposredno plačilo.</w:t>
      </w:r>
    </w:p>
    <w:p w14:paraId="2238A9F0" w14:textId="77777777" w:rsidR="007C356F" w:rsidRPr="007C356F" w:rsidRDefault="007C356F" w:rsidP="007C356F">
      <w:pPr>
        <w:spacing w:line="260" w:lineRule="exact"/>
        <w:ind w:left="567"/>
        <w:rPr>
          <w:rStyle w:val="Nivo2Znak"/>
          <w:rFonts w:ascii="Aptos" w:eastAsia="Calibri" w:hAnsi="Aptos"/>
          <w:color w:val="000000" w:themeColor="text1"/>
          <w:sz w:val="22"/>
          <w:szCs w:val="22"/>
        </w:rPr>
      </w:pPr>
    </w:p>
    <w:p w14:paraId="72DC18E0" w14:textId="77777777" w:rsidR="007C356F" w:rsidRPr="007C356F" w:rsidRDefault="007C356F">
      <w:pPr>
        <w:numPr>
          <w:ilvl w:val="1"/>
          <w:numId w:val="8"/>
        </w:numPr>
        <w:spacing w:line="260" w:lineRule="exact"/>
        <w:ind w:left="567" w:hanging="567"/>
        <w:rPr>
          <w:rStyle w:val="Nivo2Znak"/>
          <w:rFonts w:ascii="Aptos" w:eastAsia="Calibri" w:hAnsi="Aptos"/>
          <w:color w:val="000000" w:themeColor="text1"/>
          <w:sz w:val="22"/>
          <w:szCs w:val="22"/>
        </w:rPr>
      </w:pPr>
      <w:r w:rsidRPr="007C356F">
        <w:rPr>
          <w:rStyle w:val="Nivo2Znak"/>
          <w:rFonts w:ascii="Aptos" w:eastAsia="Calibri" w:hAnsi="Aptos"/>
          <w:color w:val="000000" w:themeColor="text1"/>
          <w:sz w:val="22"/>
          <w:szCs w:val="22"/>
        </w:rPr>
        <w:t>Neposredno plačilo podizvajalcu je obvezno le, če podizvajalec to zahteva. Če neposredno plačilo podizvajalcu ni obvezno, mora glavni izvajalec (dobavitelj) najpozneje v 60 dneh od plačila končnega računa poslati svojo pisno izjavo in pisno izjavo podizvajalca, da je podizvajalec prejel plačilo za opravljene dobave ali izvedene storitve, neposredno povezane s predmetom javnega naročila. Če glavni izvajalec (dobavitelj) ne ravna v skladu s tem, naročnik Državni revizijski komisiji poda predlog za uvedbo postopka o prekršku.</w:t>
      </w:r>
    </w:p>
    <w:p w14:paraId="00B34E87" w14:textId="77777777" w:rsidR="007C356F" w:rsidRPr="007C356F" w:rsidRDefault="007C356F" w:rsidP="007C356F">
      <w:pPr>
        <w:spacing w:line="260" w:lineRule="exact"/>
        <w:ind w:left="567"/>
        <w:rPr>
          <w:rStyle w:val="Nivo2Znak"/>
          <w:rFonts w:ascii="Aptos" w:eastAsia="Calibri" w:hAnsi="Aptos"/>
          <w:color w:val="000000" w:themeColor="text1"/>
          <w:sz w:val="22"/>
          <w:szCs w:val="22"/>
        </w:rPr>
      </w:pPr>
    </w:p>
    <w:p w14:paraId="7FA09FDD" w14:textId="47400A50" w:rsidR="007C356F" w:rsidRPr="007C356F" w:rsidRDefault="007C356F">
      <w:pPr>
        <w:numPr>
          <w:ilvl w:val="1"/>
          <w:numId w:val="8"/>
        </w:numPr>
        <w:spacing w:line="260" w:lineRule="exact"/>
        <w:ind w:left="567" w:hanging="567"/>
        <w:rPr>
          <w:rStyle w:val="Nivo2Znak"/>
          <w:rFonts w:ascii="Aptos" w:eastAsia="Calibri" w:hAnsi="Aptos"/>
          <w:color w:val="000000" w:themeColor="text1"/>
          <w:sz w:val="22"/>
          <w:szCs w:val="22"/>
        </w:rPr>
      </w:pPr>
      <w:r w:rsidRPr="007C356F">
        <w:rPr>
          <w:rStyle w:val="Nivo2Znak"/>
          <w:rFonts w:ascii="Aptos" w:eastAsia="Calibri" w:hAnsi="Aptos"/>
          <w:color w:val="000000" w:themeColor="text1"/>
          <w:sz w:val="22"/>
          <w:szCs w:val="22"/>
        </w:rPr>
        <w:t>V kolikor bodo pri podizvajalcu obstajali razlogi za izključitev iz točke 11 teh navodil, bo naročnik podizvajalca zavrnil.</w:t>
      </w:r>
    </w:p>
    <w:p w14:paraId="34605B0A" w14:textId="77777777" w:rsidR="007C356F" w:rsidRPr="007C356F" w:rsidRDefault="007C356F" w:rsidP="007C356F">
      <w:pPr>
        <w:pStyle w:val="GLAVA3"/>
        <w:numPr>
          <w:ilvl w:val="0"/>
          <w:numId w:val="0"/>
        </w:numPr>
        <w:ind w:left="1002"/>
        <w:rPr>
          <w:rStyle w:val="Nivo2Znak"/>
          <w:rFonts w:ascii="Aptos" w:eastAsia="Calibri" w:hAnsi="Aptos"/>
          <w:szCs w:val="20"/>
        </w:rPr>
      </w:pPr>
    </w:p>
    <w:p w14:paraId="1D0D5E6F" w14:textId="58C32922" w:rsidR="00AB05A2" w:rsidRPr="00005062" w:rsidRDefault="00E45634">
      <w:pPr>
        <w:numPr>
          <w:ilvl w:val="1"/>
          <w:numId w:val="8"/>
        </w:numPr>
        <w:spacing w:line="260" w:lineRule="exact"/>
        <w:ind w:left="567" w:hanging="567"/>
        <w:rPr>
          <w:rStyle w:val="Nivo2Znak"/>
          <w:rFonts w:ascii="Aptos" w:eastAsia="Calibri" w:hAnsi="Aptos"/>
          <w:color w:val="000000" w:themeColor="text1"/>
          <w:sz w:val="22"/>
          <w:szCs w:val="22"/>
        </w:rPr>
      </w:pPr>
      <w:r w:rsidRPr="00005062">
        <w:rPr>
          <w:rStyle w:val="Nivo2Znak"/>
          <w:rFonts w:ascii="Aptos" w:eastAsia="Calibri" w:hAnsi="Aptos"/>
          <w:color w:val="000000" w:themeColor="text1"/>
          <w:sz w:val="22"/>
          <w:szCs w:val="22"/>
        </w:rPr>
        <w:t xml:space="preserve">Ponudnik, ki izvaja javno naročilo z enim ali več podizvajalci, mora imeti ob sklenitvi pogodbe z naročnikom ali med njenim izvajanjem, sklenjene pogodbe s podizvajalci. </w:t>
      </w:r>
    </w:p>
    <w:p w14:paraId="24EC7D73" w14:textId="77777777" w:rsidR="00AB05A2" w:rsidRPr="00005062" w:rsidRDefault="00AB05A2" w:rsidP="00396A1A">
      <w:pPr>
        <w:pStyle w:val="GLAVA3"/>
        <w:numPr>
          <w:ilvl w:val="0"/>
          <w:numId w:val="0"/>
        </w:numPr>
        <w:ind w:left="567"/>
        <w:rPr>
          <w:rStyle w:val="Nivo2Znak"/>
          <w:rFonts w:ascii="Aptos" w:eastAsia="Calibri" w:hAnsi="Aptos"/>
          <w:szCs w:val="22"/>
          <w:highlight w:val="yellow"/>
        </w:rPr>
      </w:pPr>
    </w:p>
    <w:p w14:paraId="1F95764D" w14:textId="469B0BAE" w:rsidR="00AB05A2" w:rsidRPr="00005062" w:rsidRDefault="00AB05A2">
      <w:pPr>
        <w:numPr>
          <w:ilvl w:val="1"/>
          <w:numId w:val="8"/>
        </w:numPr>
        <w:spacing w:line="260" w:lineRule="exact"/>
        <w:ind w:left="567" w:hanging="567"/>
        <w:rPr>
          <w:rStyle w:val="Nivo2Znak"/>
          <w:rFonts w:ascii="Aptos" w:eastAsia="Calibri" w:hAnsi="Aptos"/>
          <w:color w:val="000000" w:themeColor="text1"/>
          <w:sz w:val="22"/>
          <w:szCs w:val="22"/>
        </w:rPr>
      </w:pPr>
      <w:r w:rsidRPr="00005062">
        <w:rPr>
          <w:rStyle w:val="Nivo2Znak"/>
          <w:rFonts w:ascii="Aptos" w:eastAsia="Calibri" w:hAnsi="Aptos"/>
          <w:color w:val="000000" w:themeColor="text1"/>
          <w:sz w:val="22"/>
          <w:szCs w:val="22"/>
        </w:rPr>
        <w:t xml:space="preserve">Naročnik bo </w:t>
      </w:r>
      <w:r w:rsidR="00326224" w:rsidRPr="00005062">
        <w:rPr>
          <w:rStyle w:val="Nivo2Znak"/>
          <w:rFonts w:ascii="Aptos" w:eastAsia="Calibri" w:hAnsi="Aptos"/>
          <w:color w:val="000000" w:themeColor="text1"/>
          <w:sz w:val="22"/>
          <w:szCs w:val="22"/>
        </w:rPr>
        <w:t xml:space="preserve">od </w:t>
      </w:r>
      <w:r w:rsidRPr="00005062">
        <w:rPr>
          <w:rStyle w:val="Nivo2Znak"/>
          <w:rFonts w:ascii="Aptos" w:eastAsia="Calibri" w:hAnsi="Aptos"/>
          <w:color w:val="000000" w:themeColor="text1"/>
          <w:sz w:val="22"/>
          <w:szCs w:val="22"/>
        </w:rPr>
        <w:t xml:space="preserve">uspešnega ponudnika zahteval predložitev pogodb z vsemi podizvajalci, ki nastopajo v ponudbi v roku </w:t>
      </w:r>
      <w:r w:rsidR="00952AB3" w:rsidRPr="00005062">
        <w:rPr>
          <w:rStyle w:val="Nivo2Znak"/>
          <w:rFonts w:ascii="Aptos" w:eastAsia="Calibri" w:hAnsi="Aptos"/>
          <w:color w:val="000000" w:themeColor="text1"/>
          <w:sz w:val="22"/>
          <w:szCs w:val="22"/>
        </w:rPr>
        <w:t xml:space="preserve">dvajset </w:t>
      </w:r>
      <w:r w:rsidRPr="00005062">
        <w:rPr>
          <w:rStyle w:val="Nivo2Znak"/>
          <w:rFonts w:ascii="Aptos" w:eastAsia="Calibri" w:hAnsi="Aptos"/>
          <w:color w:val="000000" w:themeColor="text1"/>
          <w:sz w:val="22"/>
          <w:szCs w:val="22"/>
        </w:rPr>
        <w:t>(</w:t>
      </w:r>
      <w:r w:rsidR="00CB55A7" w:rsidRPr="00005062">
        <w:rPr>
          <w:rStyle w:val="Nivo2Znak"/>
          <w:rFonts w:ascii="Aptos" w:eastAsia="Calibri" w:hAnsi="Aptos"/>
          <w:color w:val="000000" w:themeColor="text1"/>
          <w:sz w:val="22"/>
          <w:szCs w:val="22"/>
        </w:rPr>
        <w:t>20</w:t>
      </w:r>
      <w:r w:rsidRPr="00005062">
        <w:rPr>
          <w:rStyle w:val="Nivo2Znak"/>
          <w:rFonts w:ascii="Aptos" w:eastAsia="Calibri" w:hAnsi="Aptos"/>
          <w:color w:val="000000" w:themeColor="text1"/>
          <w:sz w:val="22"/>
          <w:szCs w:val="22"/>
        </w:rPr>
        <w:t>) dni od sklenitve pogodbe.</w:t>
      </w:r>
    </w:p>
    <w:p w14:paraId="10D5C58A" w14:textId="77777777" w:rsidR="00304DB6" w:rsidRPr="00005062" w:rsidRDefault="00304DB6" w:rsidP="00396A1A">
      <w:pPr>
        <w:pStyle w:val="GLAVA3"/>
        <w:numPr>
          <w:ilvl w:val="0"/>
          <w:numId w:val="0"/>
        </w:numPr>
        <w:ind w:left="576"/>
        <w:rPr>
          <w:rStyle w:val="Nivo2Znak"/>
          <w:rFonts w:ascii="Aptos" w:eastAsia="Calibri" w:hAnsi="Aptos"/>
          <w:szCs w:val="22"/>
        </w:rPr>
      </w:pPr>
    </w:p>
    <w:p w14:paraId="78541DAB" w14:textId="77777777" w:rsidR="001B36CD" w:rsidRPr="00005062" w:rsidRDefault="005B5E99" w:rsidP="001B36CD">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
          <w:bCs/>
          <w:color w:val="000000" w:themeColor="text1"/>
          <w:sz w:val="22"/>
        </w:rPr>
      </w:pPr>
      <w:r w:rsidRPr="00005062">
        <w:rPr>
          <w:rFonts w:ascii="Aptos" w:hAnsi="Aptos" w:cs="Arial"/>
          <w:b/>
          <w:bCs/>
          <w:color w:val="000000" w:themeColor="text1"/>
          <w:sz w:val="22"/>
        </w:rPr>
        <w:t>Dokazil</w:t>
      </w:r>
      <w:r w:rsidR="00797199" w:rsidRPr="00005062">
        <w:rPr>
          <w:rFonts w:ascii="Aptos" w:hAnsi="Aptos" w:cs="Arial"/>
          <w:b/>
          <w:bCs/>
          <w:color w:val="000000" w:themeColor="text1"/>
          <w:sz w:val="22"/>
        </w:rPr>
        <w:t>a</w:t>
      </w:r>
      <w:r w:rsidRPr="00005062">
        <w:rPr>
          <w:rFonts w:ascii="Aptos" w:hAnsi="Aptos" w:cs="Arial"/>
          <w:b/>
          <w:bCs/>
          <w:color w:val="000000" w:themeColor="text1"/>
          <w:sz w:val="22"/>
        </w:rPr>
        <w:t>:</w:t>
      </w:r>
    </w:p>
    <w:p w14:paraId="465284A5" w14:textId="411D0C2F" w:rsidR="00931212" w:rsidRPr="00005062" w:rsidRDefault="00931212">
      <w:pPr>
        <w:pStyle w:val="ColorfulList-Accent11"/>
        <w:numPr>
          <w:ilvl w:val="0"/>
          <w:numId w:val="10"/>
        </w:numPr>
        <w:pBdr>
          <w:top w:val="single" w:sz="4" w:space="1" w:color="auto"/>
          <w:left w:val="single" w:sz="4" w:space="4" w:color="auto"/>
          <w:bottom w:val="single" w:sz="4" w:space="1" w:color="auto"/>
          <w:right w:val="single" w:sz="4" w:space="4" w:color="auto"/>
        </w:pBdr>
        <w:spacing w:line="260" w:lineRule="exact"/>
        <w:ind w:left="851" w:hanging="284"/>
        <w:rPr>
          <w:rFonts w:ascii="Aptos" w:hAnsi="Aptos" w:cs="Arial"/>
          <w:b/>
          <w:bCs/>
          <w:color w:val="000000" w:themeColor="text1"/>
          <w:sz w:val="22"/>
        </w:rPr>
      </w:pPr>
      <w:r w:rsidRPr="00005062">
        <w:rPr>
          <w:rStyle w:val="Nivo2Znak"/>
          <w:rFonts w:ascii="Aptos" w:eastAsia="Calibri" w:hAnsi="Aptos"/>
          <w:color w:val="000000" w:themeColor="text1"/>
          <w:sz w:val="22"/>
          <w:szCs w:val="20"/>
        </w:rPr>
        <w:t>Izpolnjen in podpisan</w:t>
      </w:r>
      <w:r w:rsidRPr="00005062">
        <w:rPr>
          <w:rStyle w:val="Nivo2Znak"/>
          <w:rFonts w:ascii="Aptos" w:eastAsia="Calibri" w:hAnsi="Aptos"/>
          <w:b/>
          <w:bCs w:val="0"/>
          <w:color w:val="000000" w:themeColor="text1"/>
          <w:sz w:val="22"/>
          <w:szCs w:val="20"/>
        </w:rPr>
        <w:t xml:space="preserve"> Obrazec </w:t>
      </w:r>
      <w:r w:rsidR="00DB18FA">
        <w:rPr>
          <w:rStyle w:val="Nivo2Znak"/>
          <w:rFonts w:ascii="Aptos" w:eastAsia="Calibri" w:hAnsi="Aptos"/>
          <w:b/>
          <w:bCs w:val="0"/>
          <w:color w:val="000000" w:themeColor="text1"/>
          <w:sz w:val="22"/>
          <w:szCs w:val="20"/>
        </w:rPr>
        <w:t>2</w:t>
      </w:r>
      <w:r w:rsidRPr="00005062">
        <w:rPr>
          <w:rStyle w:val="Nivo2Znak"/>
          <w:rFonts w:ascii="Aptos" w:eastAsia="Calibri" w:hAnsi="Aptos"/>
          <w:b/>
          <w:bCs w:val="0"/>
          <w:color w:val="000000" w:themeColor="text1"/>
          <w:sz w:val="22"/>
          <w:szCs w:val="20"/>
        </w:rPr>
        <w:t xml:space="preserve"> </w:t>
      </w:r>
      <w:r w:rsidR="004A69F1">
        <w:rPr>
          <w:rStyle w:val="Nivo2Znak"/>
          <w:rFonts w:ascii="Aptos" w:eastAsia="Calibri" w:hAnsi="Aptos"/>
          <w:b/>
          <w:bCs w:val="0"/>
          <w:color w:val="000000" w:themeColor="text1"/>
          <w:sz w:val="22"/>
          <w:szCs w:val="20"/>
        </w:rPr>
        <w:t xml:space="preserve">- </w:t>
      </w:r>
      <w:r w:rsidRPr="00005062">
        <w:rPr>
          <w:rStyle w:val="Nivo2Znak"/>
          <w:rFonts w:ascii="Aptos" w:eastAsia="Calibri" w:hAnsi="Aptos"/>
          <w:b/>
          <w:bCs w:val="0"/>
          <w:color w:val="000000" w:themeColor="text1"/>
          <w:sz w:val="22"/>
          <w:szCs w:val="20"/>
        </w:rPr>
        <w:t>Podatki o gospodarskem subjektu</w:t>
      </w:r>
    </w:p>
    <w:p w14:paraId="1E263BFE" w14:textId="6A4B8372" w:rsidR="001B36CD" w:rsidRPr="00005062" w:rsidRDefault="001B36CD">
      <w:pPr>
        <w:pStyle w:val="ColorfulList-Accent11"/>
        <w:numPr>
          <w:ilvl w:val="0"/>
          <w:numId w:val="10"/>
        </w:numPr>
        <w:pBdr>
          <w:top w:val="single" w:sz="4" w:space="1" w:color="auto"/>
          <w:left w:val="single" w:sz="4" w:space="4" w:color="auto"/>
          <w:bottom w:val="single" w:sz="4" w:space="1" w:color="auto"/>
          <w:right w:val="single" w:sz="4" w:space="4" w:color="auto"/>
        </w:pBdr>
        <w:spacing w:line="260" w:lineRule="exact"/>
        <w:ind w:left="851" w:hanging="284"/>
        <w:rPr>
          <w:rFonts w:ascii="Aptos" w:hAnsi="Aptos" w:cs="Arial"/>
          <w:bCs/>
          <w:color w:val="000000" w:themeColor="text1"/>
          <w:sz w:val="22"/>
        </w:rPr>
      </w:pPr>
      <w:r w:rsidRPr="00005062">
        <w:rPr>
          <w:rFonts w:ascii="Aptos" w:hAnsi="Aptos" w:cs="Arial"/>
          <w:bCs/>
          <w:color w:val="000000" w:themeColor="text1"/>
          <w:sz w:val="22"/>
        </w:rPr>
        <w:t xml:space="preserve">Izpolnjena in podpisana </w:t>
      </w:r>
      <w:r w:rsidRPr="00005062">
        <w:rPr>
          <w:rFonts w:ascii="Aptos" w:hAnsi="Aptos" w:cs="Arial"/>
          <w:b/>
          <w:bCs/>
          <w:color w:val="000000" w:themeColor="text1"/>
          <w:sz w:val="22"/>
        </w:rPr>
        <w:t xml:space="preserve">Izjava 1 </w:t>
      </w:r>
      <w:r w:rsidR="004A69F1">
        <w:rPr>
          <w:rFonts w:ascii="Aptos" w:hAnsi="Aptos" w:cs="Arial"/>
          <w:b/>
          <w:bCs/>
          <w:color w:val="000000" w:themeColor="text1"/>
          <w:sz w:val="22"/>
        </w:rPr>
        <w:t xml:space="preserve">- </w:t>
      </w:r>
      <w:r w:rsidRPr="00005062">
        <w:rPr>
          <w:rFonts w:ascii="Aptos" w:hAnsi="Aptos" w:cs="Arial"/>
          <w:b/>
          <w:bCs/>
          <w:color w:val="000000" w:themeColor="text1"/>
          <w:sz w:val="22"/>
        </w:rPr>
        <w:t xml:space="preserve">Izjava </w:t>
      </w:r>
      <w:r w:rsidR="001260F4" w:rsidRPr="00005062">
        <w:rPr>
          <w:rFonts w:ascii="Aptos" w:hAnsi="Aptos" w:cs="Arial"/>
          <w:b/>
          <w:bCs/>
          <w:color w:val="000000" w:themeColor="text1"/>
          <w:sz w:val="22"/>
        </w:rPr>
        <w:t>gospodarskega subjekta</w:t>
      </w:r>
    </w:p>
    <w:p w14:paraId="2BD98375" w14:textId="0520DBC2" w:rsidR="001B36CD" w:rsidRPr="00005062" w:rsidRDefault="001B36CD">
      <w:pPr>
        <w:pStyle w:val="ColorfulList-Accent11"/>
        <w:numPr>
          <w:ilvl w:val="0"/>
          <w:numId w:val="10"/>
        </w:numPr>
        <w:pBdr>
          <w:top w:val="single" w:sz="4" w:space="1" w:color="auto"/>
          <w:left w:val="single" w:sz="4" w:space="4" w:color="auto"/>
          <w:bottom w:val="single" w:sz="4" w:space="1" w:color="auto"/>
          <w:right w:val="single" w:sz="4" w:space="4" w:color="auto"/>
        </w:pBdr>
        <w:spacing w:line="260" w:lineRule="exact"/>
        <w:ind w:left="851" w:hanging="284"/>
        <w:rPr>
          <w:rFonts w:ascii="Aptos" w:hAnsi="Aptos" w:cs="Arial"/>
          <w:bCs/>
          <w:color w:val="000000" w:themeColor="text1"/>
          <w:sz w:val="22"/>
        </w:rPr>
      </w:pPr>
      <w:r w:rsidRPr="00005062">
        <w:rPr>
          <w:rFonts w:ascii="Aptos" w:hAnsi="Aptos" w:cs="Arial"/>
          <w:bCs/>
          <w:color w:val="000000" w:themeColor="text1"/>
          <w:sz w:val="22"/>
        </w:rPr>
        <w:t xml:space="preserve">Podpisana in izpolnjena </w:t>
      </w:r>
      <w:r w:rsidRPr="00005062">
        <w:rPr>
          <w:rFonts w:ascii="Aptos" w:hAnsi="Aptos" w:cs="Arial"/>
          <w:b/>
          <w:color w:val="000000" w:themeColor="text1"/>
          <w:sz w:val="22"/>
        </w:rPr>
        <w:t xml:space="preserve">Izjava </w:t>
      </w:r>
      <w:r w:rsidR="004A69F1">
        <w:rPr>
          <w:rFonts w:ascii="Aptos" w:hAnsi="Aptos" w:cs="Arial"/>
          <w:b/>
          <w:color w:val="000000" w:themeColor="text1"/>
          <w:sz w:val="22"/>
        </w:rPr>
        <w:t xml:space="preserve">3 - </w:t>
      </w:r>
      <w:r w:rsidRPr="00005062">
        <w:rPr>
          <w:rFonts w:ascii="Aptos" w:hAnsi="Aptos" w:cs="Arial"/>
          <w:b/>
          <w:color w:val="000000" w:themeColor="text1"/>
          <w:sz w:val="22"/>
        </w:rPr>
        <w:t>Zahteva za neposredno plačilo</w:t>
      </w:r>
      <w:r w:rsidRPr="00005062">
        <w:rPr>
          <w:rFonts w:ascii="Aptos" w:hAnsi="Aptos" w:cs="Arial"/>
          <w:bCs/>
          <w:color w:val="000000" w:themeColor="text1"/>
          <w:sz w:val="22"/>
        </w:rPr>
        <w:t xml:space="preserve"> za vse podizvajalce, ki zahtevajo neposredno plačilo.</w:t>
      </w:r>
    </w:p>
    <w:p w14:paraId="54B6E42D" w14:textId="77777777" w:rsidR="001B36CD" w:rsidRPr="00005062" w:rsidRDefault="001B36CD">
      <w:pPr>
        <w:spacing w:line="240" w:lineRule="auto"/>
        <w:jc w:val="left"/>
        <w:rPr>
          <w:rFonts w:ascii="Aptos" w:hAnsi="Aptos"/>
        </w:rPr>
      </w:pPr>
    </w:p>
    <w:p w14:paraId="0544C980" w14:textId="42D7939E" w:rsidR="002700C2" w:rsidRPr="00005062" w:rsidRDefault="007C356F" w:rsidP="00396A1A">
      <w:pPr>
        <w:pStyle w:val="GLAVA11"/>
      </w:pPr>
      <w:r>
        <w:t>SKUPNA PONUDBA</w:t>
      </w:r>
    </w:p>
    <w:p w14:paraId="3AF2F643" w14:textId="77777777" w:rsidR="002700C2" w:rsidRPr="00005062" w:rsidRDefault="002700C2" w:rsidP="00527157">
      <w:pPr>
        <w:pStyle w:val="ColorfulList-Accent11"/>
        <w:spacing w:line="260" w:lineRule="exact"/>
        <w:rPr>
          <w:rFonts w:ascii="Aptos" w:hAnsi="Aptos" w:cs="Arial"/>
          <w:color w:val="000000" w:themeColor="text1"/>
          <w:sz w:val="22"/>
        </w:rPr>
      </w:pPr>
    </w:p>
    <w:p w14:paraId="562F1056" w14:textId="7DEBCD06" w:rsidR="00C00236" w:rsidRPr="007C356F" w:rsidRDefault="00C00236">
      <w:pPr>
        <w:numPr>
          <w:ilvl w:val="1"/>
          <w:numId w:val="8"/>
        </w:numPr>
        <w:spacing w:line="260" w:lineRule="exact"/>
        <w:ind w:left="567" w:hanging="567"/>
        <w:rPr>
          <w:rStyle w:val="Nivo2Znak"/>
          <w:rFonts w:ascii="Aptos" w:eastAsia="Calibri" w:hAnsi="Aptos"/>
          <w:color w:val="000000" w:themeColor="text1"/>
          <w:sz w:val="22"/>
          <w:szCs w:val="22"/>
        </w:rPr>
      </w:pPr>
      <w:r w:rsidRPr="007C356F">
        <w:rPr>
          <w:rStyle w:val="Nivo2Znak"/>
          <w:rFonts w:ascii="Aptos" w:eastAsia="Calibri" w:hAnsi="Aptos"/>
          <w:color w:val="000000" w:themeColor="text1"/>
          <w:sz w:val="22"/>
          <w:szCs w:val="22"/>
        </w:rPr>
        <w:t>V primeru, da skupina gospodarskih subjektov predloži skupno ponudbo,</w:t>
      </w:r>
      <w:r w:rsidRPr="007C356F">
        <w:rPr>
          <w:rFonts w:ascii="Aptos" w:hAnsi="Aptos"/>
          <w:b/>
          <w:sz w:val="22"/>
        </w:rPr>
        <w:t xml:space="preserve"> </w:t>
      </w:r>
      <w:r w:rsidRPr="007C356F">
        <w:rPr>
          <w:rFonts w:ascii="Aptos" w:hAnsi="Aptos"/>
          <w:sz w:val="22"/>
        </w:rPr>
        <w:t xml:space="preserve">mora vse pogoje, razen, </w:t>
      </w:r>
      <w:r w:rsidRPr="007C356F">
        <w:rPr>
          <w:rStyle w:val="Nivo2Znak"/>
          <w:rFonts w:ascii="Aptos" w:eastAsia="Calibri" w:hAnsi="Aptos"/>
          <w:color w:val="000000" w:themeColor="text1"/>
          <w:sz w:val="22"/>
          <w:szCs w:val="22"/>
        </w:rPr>
        <w:t>kjer</w:t>
      </w:r>
      <w:r w:rsidRPr="007C356F">
        <w:rPr>
          <w:rFonts w:ascii="Aptos" w:hAnsi="Aptos"/>
          <w:sz w:val="22"/>
        </w:rPr>
        <w:t xml:space="preserve"> je izrecno navedeno drugače, izpolnjevati </w:t>
      </w:r>
      <w:r w:rsidRPr="007C356F">
        <w:rPr>
          <w:rStyle w:val="Nivo2Znak"/>
          <w:rFonts w:ascii="Aptos" w:eastAsia="Calibri" w:hAnsi="Aptos"/>
          <w:color w:val="000000" w:themeColor="text1"/>
          <w:sz w:val="22"/>
          <w:szCs w:val="22"/>
        </w:rPr>
        <w:t>vsak izmed partnerjev v skupni ponudbi. Vsak gospodarski subjekt v skupni ponudbi mora izpolniti</w:t>
      </w:r>
      <w:r w:rsidR="007E378C" w:rsidRPr="007C356F">
        <w:rPr>
          <w:rStyle w:val="Nivo2Znak"/>
          <w:rFonts w:ascii="Aptos" w:eastAsia="Calibri" w:hAnsi="Aptos"/>
          <w:color w:val="000000" w:themeColor="text1"/>
          <w:sz w:val="22"/>
          <w:szCs w:val="22"/>
        </w:rPr>
        <w:t xml:space="preserve"> </w:t>
      </w:r>
      <w:r w:rsidR="008500FD" w:rsidRPr="00DB18FA">
        <w:rPr>
          <w:rStyle w:val="Nivo2Znak"/>
          <w:rFonts w:ascii="Aptos" w:eastAsia="Calibri" w:hAnsi="Aptos"/>
          <w:color w:val="000000" w:themeColor="text1"/>
          <w:sz w:val="22"/>
          <w:szCs w:val="22"/>
        </w:rPr>
        <w:t>O</w:t>
      </w:r>
      <w:r w:rsidRPr="00DB18FA">
        <w:rPr>
          <w:rStyle w:val="Nivo2Znak"/>
          <w:rFonts w:ascii="Aptos" w:eastAsia="Calibri" w:hAnsi="Aptos"/>
          <w:color w:val="000000" w:themeColor="text1"/>
          <w:sz w:val="22"/>
          <w:szCs w:val="22"/>
        </w:rPr>
        <w:t>brazec</w:t>
      </w:r>
      <w:r w:rsidR="008500FD" w:rsidRPr="00DB18FA">
        <w:rPr>
          <w:rStyle w:val="Nivo2Znak"/>
          <w:rFonts w:ascii="Aptos" w:eastAsia="Calibri" w:hAnsi="Aptos"/>
          <w:color w:val="000000" w:themeColor="text1"/>
          <w:sz w:val="22"/>
          <w:szCs w:val="22"/>
        </w:rPr>
        <w:t xml:space="preserve"> </w:t>
      </w:r>
      <w:r w:rsidR="00DB18FA" w:rsidRPr="00DB18FA">
        <w:rPr>
          <w:rStyle w:val="Nivo2Znak"/>
          <w:rFonts w:ascii="Aptos" w:eastAsia="Calibri" w:hAnsi="Aptos"/>
          <w:color w:val="000000" w:themeColor="text1"/>
          <w:sz w:val="22"/>
          <w:szCs w:val="22"/>
        </w:rPr>
        <w:t xml:space="preserve">2 </w:t>
      </w:r>
      <w:r w:rsidR="004A69F1">
        <w:rPr>
          <w:rStyle w:val="Nivo2Znak"/>
          <w:rFonts w:ascii="Aptos" w:eastAsia="Calibri" w:hAnsi="Aptos"/>
          <w:color w:val="000000" w:themeColor="text1"/>
          <w:sz w:val="22"/>
          <w:szCs w:val="22"/>
        </w:rPr>
        <w:t xml:space="preserve">- </w:t>
      </w:r>
      <w:r w:rsidR="00DB18FA" w:rsidRPr="00DB18FA">
        <w:rPr>
          <w:rStyle w:val="Nivo2Znak"/>
          <w:rFonts w:ascii="Aptos" w:eastAsia="Calibri" w:hAnsi="Aptos"/>
          <w:color w:val="000000" w:themeColor="text1"/>
          <w:sz w:val="22"/>
          <w:szCs w:val="22"/>
        </w:rPr>
        <w:t>Podatki o gospodarskem subjektu</w:t>
      </w:r>
      <w:r w:rsidRPr="007C356F">
        <w:rPr>
          <w:rStyle w:val="Nivo2Znak"/>
          <w:rFonts w:ascii="Aptos" w:eastAsia="Calibri" w:hAnsi="Aptos"/>
          <w:b/>
          <w:bCs w:val="0"/>
          <w:color w:val="000000" w:themeColor="text1"/>
          <w:sz w:val="22"/>
          <w:szCs w:val="22"/>
        </w:rPr>
        <w:t xml:space="preserve"> </w:t>
      </w:r>
      <w:r w:rsidRPr="007C356F">
        <w:rPr>
          <w:rStyle w:val="Nivo2Znak"/>
          <w:rFonts w:ascii="Aptos" w:eastAsia="Calibri" w:hAnsi="Aptos"/>
          <w:color w:val="000000" w:themeColor="text1"/>
          <w:sz w:val="22"/>
          <w:szCs w:val="22"/>
        </w:rPr>
        <w:t>posamično in v njem navesti vse zahtevane podatke. Posamezni gospodarski subjekti, ki nastopajo v skupni ponudbi, morajo predložiti vse zahtevane dokumente, ki se nanašajo na izpolnjevanje pogojev, razen kjer je izrecno navedeno drugače.</w:t>
      </w:r>
    </w:p>
    <w:p w14:paraId="6692A368" w14:textId="77777777" w:rsidR="00C00236" w:rsidRPr="007C356F" w:rsidRDefault="00C00236" w:rsidP="00396A1A">
      <w:pPr>
        <w:pStyle w:val="GLAVA3"/>
        <w:numPr>
          <w:ilvl w:val="0"/>
          <w:numId w:val="0"/>
        </w:numPr>
        <w:ind w:left="567"/>
        <w:rPr>
          <w:rStyle w:val="Nivo2Znak"/>
          <w:rFonts w:ascii="Aptos" w:eastAsia="Calibri" w:hAnsi="Aptos"/>
          <w:szCs w:val="22"/>
        </w:rPr>
      </w:pPr>
    </w:p>
    <w:p w14:paraId="2293C9C4" w14:textId="75C37D65" w:rsidR="00C00236" w:rsidRPr="007C356F" w:rsidRDefault="00C00236">
      <w:pPr>
        <w:numPr>
          <w:ilvl w:val="1"/>
          <w:numId w:val="8"/>
        </w:numPr>
        <w:spacing w:line="260" w:lineRule="exact"/>
        <w:ind w:left="567" w:hanging="567"/>
        <w:rPr>
          <w:rStyle w:val="Nivo2Znak"/>
          <w:rFonts w:ascii="Aptos" w:eastAsia="Calibri" w:hAnsi="Aptos"/>
          <w:color w:val="000000" w:themeColor="text1"/>
          <w:sz w:val="22"/>
          <w:szCs w:val="22"/>
        </w:rPr>
      </w:pPr>
      <w:r w:rsidRPr="007C356F">
        <w:rPr>
          <w:rStyle w:val="Nivo2Znak"/>
          <w:rFonts w:ascii="Aptos" w:eastAsia="Calibri" w:hAnsi="Aptos"/>
          <w:color w:val="000000" w:themeColor="text1"/>
          <w:sz w:val="22"/>
          <w:szCs w:val="22"/>
        </w:rPr>
        <w:t>V primeru, da bo skupina gospodarskih subjektov izbrana za izvedbo predmetnega javnega naročila, bo naročnik v roku dvajset (20) dni od sklenitve pogodbe od ponudnika zahteval predložitev pravnega akta o skupni izvedbi javnega naročila (sporazum ali pogodba), v katerem bodo natančno opredeljene naloge in odgovornosti posameznih gospodarskih subjektov pri izvedbi naročila</w:t>
      </w:r>
      <w:r w:rsidR="007A302A" w:rsidRPr="007C356F">
        <w:rPr>
          <w:rStyle w:val="Nivo2Znak"/>
          <w:rFonts w:ascii="Aptos" w:eastAsia="Calibri" w:hAnsi="Aptos"/>
          <w:color w:val="000000" w:themeColor="text1"/>
          <w:sz w:val="22"/>
          <w:szCs w:val="22"/>
        </w:rPr>
        <w:t xml:space="preserve"> </w:t>
      </w:r>
      <w:r w:rsidR="007A302A" w:rsidRPr="007C356F">
        <w:rPr>
          <w:rFonts w:ascii="Aptos" w:hAnsi="Aptos"/>
          <w:sz w:val="22"/>
        </w:rPr>
        <w:t>ter določen vodilni pogodbenik, ki ima obveznosti izvajalca po GZ-1</w:t>
      </w:r>
      <w:r w:rsidRPr="007C356F">
        <w:rPr>
          <w:rStyle w:val="Nivo2Znak"/>
          <w:rFonts w:ascii="Aptos" w:eastAsia="Calibri" w:hAnsi="Aptos"/>
          <w:color w:val="000000" w:themeColor="text1"/>
          <w:sz w:val="22"/>
          <w:szCs w:val="22"/>
        </w:rPr>
        <w:t xml:space="preserve">. Ne glede na to pa vsi gospodarski subjekti odgovarjajo naročniku solidarno. </w:t>
      </w:r>
    </w:p>
    <w:p w14:paraId="002B7E1C" w14:textId="3BCAF312" w:rsidR="00BD07A9" w:rsidRPr="007C356F" w:rsidRDefault="00BD07A9" w:rsidP="00527157">
      <w:pPr>
        <w:spacing w:line="260" w:lineRule="exact"/>
        <w:ind w:left="567" w:hanging="567"/>
        <w:rPr>
          <w:rFonts w:ascii="Aptos" w:hAnsi="Aptos" w:cs="Arial"/>
          <w:b/>
          <w:color w:val="000000" w:themeColor="text1"/>
          <w:sz w:val="22"/>
        </w:rPr>
      </w:pPr>
    </w:p>
    <w:p w14:paraId="1C2752CA" w14:textId="77777777" w:rsidR="00BD60B0" w:rsidRPr="007C356F" w:rsidRDefault="00BD60B0">
      <w:pPr>
        <w:numPr>
          <w:ilvl w:val="1"/>
          <w:numId w:val="8"/>
        </w:numPr>
        <w:spacing w:line="260" w:lineRule="exact"/>
        <w:ind w:left="567" w:hanging="567"/>
        <w:rPr>
          <w:rStyle w:val="Nivo2Znak"/>
          <w:rFonts w:ascii="Aptos" w:eastAsia="Calibri" w:hAnsi="Aptos"/>
          <w:color w:val="000000" w:themeColor="text1"/>
          <w:sz w:val="22"/>
          <w:szCs w:val="22"/>
        </w:rPr>
      </w:pPr>
      <w:r w:rsidRPr="007C356F">
        <w:rPr>
          <w:rStyle w:val="Nivo2Znak"/>
          <w:rFonts w:ascii="Aptos" w:eastAsia="Calibri" w:hAnsi="Aptos"/>
          <w:color w:val="000000" w:themeColor="text1"/>
          <w:sz w:val="22"/>
          <w:szCs w:val="22"/>
        </w:rPr>
        <w:t>Pravni akt o skupni izvedbi javnega naročila mora vsebovati navedbe o tem, kdo so partnerji (naziv, polni naslov, matična številka, davčna številka in transakcijski račun), kdo je vodilni partner, ki jih zastopa, vrsta del, ki jih bodo izvedli ter količina in vrednost izvedbe teh del. V sporazumu mora biti opredeljena odgovornost posameznih partnerjev, udeleženost (%) vsakega partnerja za izvedbo naročila ter neomejena solidarna odgovornost vseh partnerjev v skupini izvajalcev za izvedbo pogodbenih Del skladno s pogoji po Pogodbi.</w:t>
      </w:r>
    </w:p>
    <w:p w14:paraId="134D6BA5" w14:textId="77777777" w:rsidR="00BD60B0" w:rsidRPr="00005062" w:rsidRDefault="00BD60B0" w:rsidP="00527157">
      <w:pPr>
        <w:spacing w:line="260" w:lineRule="exact"/>
        <w:ind w:left="567" w:hanging="567"/>
        <w:rPr>
          <w:rFonts w:ascii="Aptos" w:hAnsi="Aptos" w:cs="Arial"/>
          <w:b/>
          <w:color w:val="000000" w:themeColor="text1"/>
          <w:sz w:val="22"/>
        </w:rPr>
      </w:pPr>
    </w:p>
    <w:p w14:paraId="784F5B7C" w14:textId="77777777" w:rsidR="00931212" w:rsidRPr="00005062" w:rsidRDefault="00931212" w:rsidP="00931212">
      <w:pPr>
        <w:pStyle w:val="ColorfulList-Accent11"/>
        <w:pBdr>
          <w:top w:val="single" w:sz="4" w:space="1" w:color="auto"/>
          <w:left w:val="single" w:sz="4" w:space="4" w:color="auto"/>
          <w:bottom w:val="single" w:sz="4" w:space="1" w:color="auto"/>
          <w:right w:val="single" w:sz="4" w:space="4" w:color="auto"/>
        </w:pBdr>
        <w:spacing w:line="260" w:lineRule="exact"/>
        <w:ind w:left="567"/>
        <w:rPr>
          <w:rFonts w:ascii="Aptos" w:hAnsi="Aptos" w:cs="Arial"/>
          <w:b/>
          <w:bCs/>
          <w:color w:val="000000" w:themeColor="text1"/>
          <w:sz w:val="22"/>
        </w:rPr>
      </w:pPr>
      <w:r w:rsidRPr="00005062">
        <w:rPr>
          <w:rFonts w:ascii="Aptos" w:hAnsi="Aptos" w:cs="Arial"/>
          <w:b/>
          <w:bCs/>
          <w:color w:val="000000" w:themeColor="text1"/>
          <w:sz w:val="22"/>
        </w:rPr>
        <w:t>Dokazila:</w:t>
      </w:r>
    </w:p>
    <w:p w14:paraId="5F042FF7" w14:textId="2D8295CC" w:rsidR="00AE2261" w:rsidRPr="00AE2261" w:rsidRDefault="00931212">
      <w:pPr>
        <w:pStyle w:val="ColorfulList-Accent11"/>
        <w:numPr>
          <w:ilvl w:val="0"/>
          <w:numId w:val="10"/>
        </w:numPr>
        <w:pBdr>
          <w:top w:val="single" w:sz="4" w:space="1" w:color="auto"/>
          <w:left w:val="single" w:sz="4" w:space="4" w:color="auto"/>
          <w:bottom w:val="single" w:sz="4" w:space="1" w:color="auto"/>
          <w:right w:val="single" w:sz="4" w:space="4" w:color="auto"/>
        </w:pBdr>
        <w:spacing w:line="260" w:lineRule="exact"/>
        <w:ind w:left="851" w:hanging="284"/>
        <w:rPr>
          <w:rStyle w:val="Nivo2Znak"/>
          <w:rFonts w:ascii="Aptos" w:eastAsia="Calibri" w:hAnsi="Aptos" w:cs="Arial"/>
          <w:color w:val="000000" w:themeColor="text1"/>
          <w:sz w:val="22"/>
          <w:szCs w:val="22"/>
        </w:rPr>
      </w:pPr>
      <w:r w:rsidRPr="00AE2261">
        <w:rPr>
          <w:rStyle w:val="Nivo2Znak"/>
          <w:rFonts w:ascii="Aptos" w:eastAsia="Calibri" w:hAnsi="Aptos"/>
          <w:color w:val="000000" w:themeColor="text1"/>
          <w:sz w:val="22"/>
          <w:szCs w:val="20"/>
        </w:rPr>
        <w:t>Izpolnjen in podpisan</w:t>
      </w:r>
      <w:r w:rsidRPr="00AE2261">
        <w:rPr>
          <w:rStyle w:val="Nivo2Znak"/>
          <w:rFonts w:ascii="Aptos" w:eastAsia="Calibri" w:hAnsi="Aptos"/>
          <w:b/>
          <w:bCs w:val="0"/>
          <w:color w:val="000000" w:themeColor="text1"/>
          <w:sz w:val="22"/>
          <w:szCs w:val="20"/>
        </w:rPr>
        <w:t xml:space="preserve"> Obrazec </w:t>
      </w:r>
      <w:r w:rsidR="00DB18FA">
        <w:rPr>
          <w:rStyle w:val="Nivo2Znak"/>
          <w:rFonts w:ascii="Aptos" w:eastAsia="Calibri" w:hAnsi="Aptos"/>
          <w:b/>
          <w:bCs w:val="0"/>
          <w:color w:val="000000" w:themeColor="text1"/>
          <w:sz w:val="22"/>
          <w:szCs w:val="20"/>
        </w:rPr>
        <w:t>2</w:t>
      </w:r>
      <w:r w:rsidRPr="00AE2261">
        <w:rPr>
          <w:rStyle w:val="Nivo2Znak"/>
          <w:rFonts w:ascii="Aptos" w:eastAsia="Calibri" w:hAnsi="Aptos"/>
          <w:b/>
          <w:bCs w:val="0"/>
          <w:color w:val="000000" w:themeColor="text1"/>
          <w:sz w:val="22"/>
          <w:szCs w:val="20"/>
        </w:rPr>
        <w:t xml:space="preserve"> </w:t>
      </w:r>
      <w:r w:rsidR="004A69F1">
        <w:rPr>
          <w:rStyle w:val="Nivo2Znak"/>
          <w:rFonts w:ascii="Aptos" w:eastAsia="Calibri" w:hAnsi="Aptos"/>
          <w:b/>
          <w:bCs w:val="0"/>
          <w:color w:val="000000" w:themeColor="text1"/>
          <w:sz w:val="22"/>
          <w:szCs w:val="20"/>
        </w:rPr>
        <w:t xml:space="preserve">- </w:t>
      </w:r>
      <w:r w:rsidRPr="00AE2261">
        <w:rPr>
          <w:rStyle w:val="Nivo2Znak"/>
          <w:rFonts w:ascii="Aptos" w:eastAsia="Calibri" w:hAnsi="Aptos"/>
          <w:b/>
          <w:bCs w:val="0"/>
          <w:color w:val="000000" w:themeColor="text1"/>
          <w:sz w:val="22"/>
          <w:szCs w:val="20"/>
        </w:rPr>
        <w:t>Podatki o gospodarskem subjektu</w:t>
      </w:r>
    </w:p>
    <w:p w14:paraId="342A251E" w14:textId="77777777" w:rsidR="005F4FDC" w:rsidRPr="00005062" w:rsidRDefault="005F4FDC">
      <w:pPr>
        <w:pStyle w:val="ColorfulList-Accent11"/>
        <w:numPr>
          <w:ilvl w:val="0"/>
          <w:numId w:val="10"/>
        </w:numPr>
        <w:pBdr>
          <w:top w:val="single" w:sz="4" w:space="1" w:color="auto"/>
          <w:left w:val="single" w:sz="4" w:space="4" w:color="auto"/>
          <w:bottom w:val="single" w:sz="4" w:space="1" w:color="auto"/>
          <w:right w:val="single" w:sz="4" w:space="4" w:color="auto"/>
        </w:pBdr>
        <w:spacing w:line="260" w:lineRule="exact"/>
        <w:ind w:left="851" w:hanging="284"/>
        <w:rPr>
          <w:rStyle w:val="Nivo2Znak"/>
          <w:rFonts w:ascii="Aptos" w:eastAsia="Calibri" w:hAnsi="Aptos"/>
          <w:color w:val="000000" w:themeColor="text1"/>
          <w:sz w:val="22"/>
          <w:szCs w:val="20"/>
        </w:rPr>
      </w:pPr>
      <w:r w:rsidRPr="00005062">
        <w:rPr>
          <w:rStyle w:val="Nivo2Znak"/>
          <w:rFonts w:ascii="Aptos" w:eastAsia="Calibri" w:hAnsi="Aptos"/>
          <w:b/>
          <w:bCs w:val="0"/>
          <w:color w:val="000000" w:themeColor="text1"/>
          <w:sz w:val="22"/>
          <w:szCs w:val="20"/>
        </w:rPr>
        <w:t>Pooblastilo</w:t>
      </w:r>
      <w:r w:rsidRPr="00005062">
        <w:rPr>
          <w:rStyle w:val="Nivo2Znak"/>
          <w:rFonts w:ascii="Aptos" w:eastAsia="Calibri" w:hAnsi="Aptos"/>
          <w:color w:val="000000" w:themeColor="text1"/>
          <w:sz w:val="22"/>
          <w:szCs w:val="20"/>
        </w:rPr>
        <w:t xml:space="preserve"> vodilnemu partnerju za podpis ponudbe, podpisano s strani zakonitega zastopnika vsakega partnerja v skupnem nastopanju.</w:t>
      </w:r>
    </w:p>
    <w:p w14:paraId="1805DE34" w14:textId="5450AF81" w:rsidR="005F4FDC" w:rsidRPr="00005062" w:rsidRDefault="005F4FDC">
      <w:pPr>
        <w:pStyle w:val="ColorfulList-Accent11"/>
        <w:numPr>
          <w:ilvl w:val="0"/>
          <w:numId w:val="10"/>
        </w:numPr>
        <w:pBdr>
          <w:top w:val="single" w:sz="4" w:space="1" w:color="auto"/>
          <w:left w:val="single" w:sz="4" w:space="4" w:color="auto"/>
          <w:bottom w:val="single" w:sz="4" w:space="1" w:color="auto"/>
          <w:right w:val="single" w:sz="4" w:space="4" w:color="auto"/>
        </w:pBdr>
        <w:spacing w:line="260" w:lineRule="exact"/>
        <w:ind w:left="851" w:hanging="284"/>
        <w:rPr>
          <w:rFonts w:ascii="Aptos" w:hAnsi="Aptos"/>
          <w:bCs/>
          <w:color w:val="000000" w:themeColor="text1"/>
          <w:sz w:val="22"/>
          <w:szCs w:val="20"/>
        </w:rPr>
      </w:pPr>
      <w:r w:rsidRPr="00005062">
        <w:rPr>
          <w:rStyle w:val="Nivo2Znak"/>
          <w:rFonts w:ascii="Aptos" w:eastAsia="Calibri" w:hAnsi="Aptos"/>
          <w:b/>
          <w:bCs w:val="0"/>
          <w:color w:val="000000" w:themeColor="text1"/>
          <w:sz w:val="22"/>
          <w:szCs w:val="20"/>
        </w:rPr>
        <w:t>Izjava</w:t>
      </w:r>
      <w:r w:rsidRPr="00005062">
        <w:rPr>
          <w:rStyle w:val="Nivo2Znak"/>
          <w:rFonts w:ascii="Aptos" w:eastAsia="Calibri" w:hAnsi="Aptos"/>
          <w:color w:val="000000" w:themeColor="text1"/>
          <w:sz w:val="22"/>
          <w:szCs w:val="20"/>
        </w:rPr>
        <w:t xml:space="preserve"> </w:t>
      </w:r>
      <w:r w:rsidRPr="00005062">
        <w:rPr>
          <w:rStyle w:val="Nivo2Znak"/>
          <w:rFonts w:ascii="Aptos" w:eastAsia="Calibri" w:hAnsi="Aptos"/>
          <w:b/>
          <w:bCs w:val="0"/>
          <w:color w:val="000000" w:themeColor="text1"/>
          <w:sz w:val="22"/>
          <w:szCs w:val="20"/>
        </w:rPr>
        <w:t xml:space="preserve">o neomejeni solidarni odgovornosti </w:t>
      </w:r>
      <w:r w:rsidRPr="00005062">
        <w:rPr>
          <w:rStyle w:val="Nivo2Znak"/>
          <w:rFonts w:ascii="Aptos" w:eastAsia="Calibri" w:hAnsi="Aptos"/>
          <w:color w:val="000000" w:themeColor="text1"/>
          <w:sz w:val="22"/>
          <w:szCs w:val="20"/>
        </w:rPr>
        <w:t>vseh partnerjev skupne ponudbe do naročnika, podpisana s strani zakonitega zastopnika vsakega partnerja v skupnem nastopanju</w:t>
      </w:r>
    </w:p>
    <w:p w14:paraId="322D5AC3" w14:textId="71C2E336" w:rsidR="00797199" w:rsidRDefault="00797199" w:rsidP="008004C0">
      <w:pPr>
        <w:spacing w:line="260" w:lineRule="exact"/>
        <w:jc w:val="left"/>
        <w:rPr>
          <w:rFonts w:ascii="Aptos" w:hAnsi="Aptos" w:cs="Arial"/>
          <w:bCs/>
          <w:color w:val="000000" w:themeColor="text1"/>
          <w:sz w:val="22"/>
        </w:rPr>
      </w:pPr>
    </w:p>
    <w:p w14:paraId="32DAA089" w14:textId="4ABC4BC0" w:rsidR="00706518" w:rsidRPr="00005062" w:rsidRDefault="00706518">
      <w:pPr>
        <w:spacing w:line="240" w:lineRule="auto"/>
        <w:jc w:val="left"/>
        <w:rPr>
          <w:rFonts w:ascii="Aptos" w:hAnsi="Aptos" w:cs="Arial"/>
          <w:b/>
          <w:color w:val="000000" w:themeColor="text1"/>
          <w:sz w:val="24"/>
        </w:rPr>
      </w:pPr>
      <w:bookmarkStart w:id="34" w:name="_Toc100073487"/>
    </w:p>
    <w:p w14:paraId="2CCA931C" w14:textId="1F08E234" w:rsidR="00AF76E6" w:rsidRPr="00005062" w:rsidRDefault="00BA1FB8" w:rsidP="00AE2261">
      <w:pPr>
        <w:pStyle w:val="GLAVA1"/>
        <w:shd w:val="clear" w:color="auto" w:fill="BAB69B"/>
        <w:spacing w:line="260" w:lineRule="exact"/>
        <w:ind w:left="567" w:hanging="567"/>
        <w:rPr>
          <w:rFonts w:ascii="Aptos" w:hAnsi="Aptos"/>
          <w:color w:val="000000" w:themeColor="text1"/>
        </w:rPr>
      </w:pPr>
      <w:r w:rsidRPr="00005062">
        <w:rPr>
          <w:rFonts w:ascii="Aptos" w:hAnsi="Aptos"/>
          <w:color w:val="000000" w:themeColor="text1"/>
        </w:rPr>
        <w:t xml:space="preserve">IZDELAVA </w:t>
      </w:r>
      <w:r w:rsidR="00AF76E6" w:rsidRPr="00005062">
        <w:rPr>
          <w:rFonts w:ascii="Aptos" w:hAnsi="Aptos"/>
          <w:color w:val="000000" w:themeColor="text1"/>
        </w:rPr>
        <w:t>PONUDB</w:t>
      </w:r>
      <w:r w:rsidRPr="00005062">
        <w:rPr>
          <w:rFonts w:ascii="Aptos" w:hAnsi="Aptos"/>
          <w:color w:val="000000" w:themeColor="text1"/>
        </w:rPr>
        <w:t>E</w:t>
      </w:r>
      <w:bookmarkEnd w:id="34"/>
    </w:p>
    <w:p w14:paraId="727A6B84" w14:textId="1198F9B3" w:rsidR="00AF76E6" w:rsidRPr="00005062" w:rsidRDefault="00AF76E6" w:rsidP="00527157">
      <w:pPr>
        <w:spacing w:line="260" w:lineRule="exact"/>
        <w:rPr>
          <w:rFonts w:ascii="Aptos" w:hAnsi="Aptos" w:cs="Arial"/>
          <w:bCs/>
          <w:color w:val="000000" w:themeColor="text1"/>
        </w:rPr>
      </w:pPr>
    </w:p>
    <w:p w14:paraId="4D0E1124" w14:textId="21AC4348" w:rsidR="00AF76E6" w:rsidRPr="00005062" w:rsidRDefault="00AF76E6" w:rsidP="00396A1A">
      <w:pPr>
        <w:pStyle w:val="GLAVA11"/>
      </w:pPr>
      <w:bookmarkStart w:id="35" w:name="_Toc100073489"/>
      <w:r w:rsidRPr="00005062">
        <w:t xml:space="preserve">JEZIK V </w:t>
      </w:r>
      <w:r w:rsidR="00797199" w:rsidRPr="00005062">
        <w:t>PONUDBI</w:t>
      </w:r>
      <w:bookmarkEnd w:id="35"/>
    </w:p>
    <w:p w14:paraId="2FB47895" w14:textId="77777777" w:rsidR="00AF76E6" w:rsidRPr="00005062" w:rsidRDefault="00AF76E6" w:rsidP="00527157">
      <w:pPr>
        <w:spacing w:line="260" w:lineRule="exact"/>
        <w:rPr>
          <w:rFonts w:ascii="Aptos" w:hAnsi="Aptos" w:cs="Arial"/>
          <w:color w:val="000000" w:themeColor="text1"/>
          <w:sz w:val="22"/>
        </w:rPr>
      </w:pPr>
    </w:p>
    <w:p w14:paraId="058AF552" w14:textId="49DA8702" w:rsidR="00797199" w:rsidRPr="005A4133" w:rsidRDefault="00797199">
      <w:pPr>
        <w:numPr>
          <w:ilvl w:val="1"/>
          <w:numId w:val="8"/>
        </w:numPr>
        <w:spacing w:line="260" w:lineRule="exact"/>
        <w:ind w:left="567" w:hanging="567"/>
        <w:rPr>
          <w:rFonts w:ascii="Aptos" w:hAnsi="Aptos"/>
          <w:sz w:val="22"/>
        </w:rPr>
      </w:pPr>
      <w:bookmarkStart w:id="36" w:name="_Hlk44421957"/>
      <w:r w:rsidRPr="005A4133">
        <w:rPr>
          <w:rFonts w:ascii="Aptos" w:hAnsi="Aptos"/>
          <w:sz w:val="22"/>
        </w:rPr>
        <w:t>Ponudba in ostala dokumentacija, ki se nanaša na Ponudbo, vsa korespondenca in dokumenti v zvezi s ponudbo med ponudnikom in naročnikom mora biti napisan</w:t>
      </w:r>
      <w:r w:rsidR="00BC7079" w:rsidRPr="005A4133">
        <w:rPr>
          <w:rFonts w:ascii="Aptos" w:hAnsi="Aptos"/>
          <w:sz w:val="22"/>
        </w:rPr>
        <w:t>a</w:t>
      </w:r>
      <w:r w:rsidRPr="005A4133">
        <w:rPr>
          <w:rFonts w:ascii="Aptos" w:hAnsi="Aptos"/>
          <w:sz w:val="22"/>
        </w:rPr>
        <w:t xml:space="preserve"> v </w:t>
      </w:r>
      <w:r w:rsidRPr="005A4133">
        <w:rPr>
          <w:rFonts w:ascii="Aptos" w:hAnsi="Aptos"/>
          <w:b/>
          <w:sz w:val="22"/>
        </w:rPr>
        <w:t>slovenskem jeziku.</w:t>
      </w:r>
      <w:r w:rsidRPr="005A4133">
        <w:rPr>
          <w:rFonts w:ascii="Aptos" w:hAnsi="Aptos"/>
          <w:sz w:val="22"/>
        </w:rPr>
        <w:t xml:space="preserve"> Priloge so lahko v tujem jeziku.</w:t>
      </w:r>
    </w:p>
    <w:bookmarkEnd w:id="36"/>
    <w:p w14:paraId="65FAAEE8" w14:textId="2949022A" w:rsidR="00AF76E6" w:rsidRPr="00005062" w:rsidRDefault="00AF76E6" w:rsidP="00396A1A">
      <w:pPr>
        <w:pStyle w:val="GLAVA3"/>
        <w:numPr>
          <w:ilvl w:val="0"/>
          <w:numId w:val="0"/>
        </w:numPr>
        <w:ind w:left="567"/>
      </w:pPr>
    </w:p>
    <w:p w14:paraId="5D14E175" w14:textId="7A56004D" w:rsidR="00AF76E6" w:rsidRPr="005A4133" w:rsidRDefault="00AF76E6">
      <w:pPr>
        <w:numPr>
          <w:ilvl w:val="1"/>
          <w:numId w:val="8"/>
        </w:numPr>
        <w:spacing w:line="260" w:lineRule="exact"/>
        <w:ind w:left="567" w:hanging="567"/>
        <w:rPr>
          <w:rFonts w:ascii="Aptos" w:hAnsi="Aptos"/>
          <w:sz w:val="22"/>
        </w:rPr>
      </w:pPr>
      <w:r w:rsidRPr="005A4133">
        <w:rPr>
          <w:rFonts w:ascii="Aptos" w:hAnsi="Aptos"/>
          <w:sz w:val="22"/>
        </w:rPr>
        <w:t xml:space="preserve">Naročnik si pridržuje pravico, da od </w:t>
      </w:r>
      <w:r w:rsidR="00797199" w:rsidRPr="005A4133">
        <w:rPr>
          <w:rFonts w:ascii="Aptos" w:hAnsi="Aptos"/>
          <w:sz w:val="22"/>
        </w:rPr>
        <w:t>ponudnika</w:t>
      </w:r>
      <w:r w:rsidRPr="005A4133">
        <w:rPr>
          <w:rFonts w:ascii="Aptos" w:hAnsi="Aptos"/>
          <w:sz w:val="22"/>
        </w:rPr>
        <w:t xml:space="preserve">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051A23EB" w14:textId="3EE6D2DF" w:rsidR="00AF76E6" w:rsidRPr="00005062" w:rsidRDefault="00AF76E6" w:rsidP="00527157">
      <w:pPr>
        <w:spacing w:line="260" w:lineRule="exact"/>
        <w:rPr>
          <w:rFonts w:ascii="Aptos" w:hAnsi="Aptos" w:cs="Arial"/>
          <w:color w:val="000000" w:themeColor="text1"/>
          <w:sz w:val="22"/>
        </w:rPr>
      </w:pPr>
    </w:p>
    <w:p w14:paraId="50EF0EAC" w14:textId="3F385EFD" w:rsidR="00797199" w:rsidRPr="00005062" w:rsidRDefault="00797199" w:rsidP="00396A1A">
      <w:pPr>
        <w:pStyle w:val="GLAVA11"/>
      </w:pPr>
      <w:bookmarkStart w:id="37" w:name="_Toc44344056"/>
      <w:bookmarkStart w:id="38" w:name="_Toc100073490"/>
      <w:r w:rsidRPr="00005062">
        <w:t>VALUTE V PONUDBI</w:t>
      </w:r>
      <w:bookmarkEnd w:id="37"/>
      <w:bookmarkEnd w:id="38"/>
    </w:p>
    <w:p w14:paraId="7E12B98B" w14:textId="77777777" w:rsidR="00797199" w:rsidRPr="00005062" w:rsidRDefault="00797199" w:rsidP="008004C0">
      <w:pPr>
        <w:spacing w:line="260" w:lineRule="exact"/>
        <w:rPr>
          <w:rFonts w:ascii="Aptos" w:hAnsi="Aptos" w:cs="Arial"/>
          <w:color w:val="000000" w:themeColor="text1"/>
          <w:sz w:val="22"/>
        </w:rPr>
      </w:pPr>
    </w:p>
    <w:p w14:paraId="2F64FA44" w14:textId="77777777" w:rsidR="00797199" w:rsidRPr="005A4133" w:rsidRDefault="00797199">
      <w:pPr>
        <w:numPr>
          <w:ilvl w:val="1"/>
          <w:numId w:val="8"/>
        </w:numPr>
        <w:spacing w:line="260" w:lineRule="exact"/>
        <w:ind w:left="567" w:hanging="567"/>
        <w:rPr>
          <w:rFonts w:ascii="Aptos" w:hAnsi="Aptos"/>
          <w:sz w:val="22"/>
        </w:rPr>
      </w:pPr>
      <w:r w:rsidRPr="005A4133">
        <w:rPr>
          <w:rFonts w:ascii="Aptos" w:hAnsi="Aptos"/>
          <w:sz w:val="22"/>
        </w:rPr>
        <w:t xml:space="preserve">Ponudbene cene morajo biti v celoti prikazane izključno v evrih (EUR), ki je uradno plačilno sredstvo v Republiki Sloveniji. </w:t>
      </w:r>
    </w:p>
    <w:p w14:paraId="38347EBE" w14:textId="77777777" w:rsidR="00797199" w:rsidRPr="00005062" w:rsidRDefault="00797199" w:rsidP="00527157">
      <w:pPr>
        <w:spacing w:line="260" w:lineRule="exact"/>
        <w:rPr>
          <w:rFonts w:ascii="Aptos" w:hAnsi="Aptos" w:cs="Arial"/>
          <w:color w:val="000000" w:themeColor="text1"/>
          <w:sz w:val="22"/>
        </w:rPr>
      </w:pPr>
    </w:p>
    <w:p w14:paraId="2BBDA1C5" w14:textId="1B00D5F0" w:rsidR="00C12F28" w:rsidRPr="00005062" w:rsidRDefault="00C12F28" w:rsidP="00396A1A">
      <w:pPr>
        <w:pStyle w:val="GLAVA11"/>
      </w:pPr>
      <w:bookmarkStart w:id="39" w:name="_Toc42692299"/>
      <w:bookmarkStart w:id="40" w:name="_Toc42692301"/>
      <w:bookmarkStart w:id="41" w:name="_Toc529197071"/>
      <w:bookmarkStart w:id="42" w:name="_Toc100073491"/>
      <w:bookmarkEnd w:id="39"/>
      <w:bookmarkEnd w:id="40"/>
      <w:r w:rsidRPr="00005062">
        <w:t xml:space="preserve">OBLIKA </w:t>
      </w:r>
      <w:bookmarkEnd w:id="41"/>
      <w:r w:rsidR="00797199" w:rsidRPr="00005062">
        <w:t>PONUDBE</w:t>
      </w:r>
      <w:bookmarkEnd w:id="42"/>
    </w:p>
    <w:p w14:paraId="24F3D98F" w14:textId="77777777" w:rsidR="00C12F28" w:rsidRPr="00005062" w:rsidRDefault="00C12F28" w:rsidP="00527157">
      <w:pPr>
        <w:spacing w:line="260" w:lineRule="exact"/>
        <w:rPr>
          <w:rFonts w:ascii="Aptos" w:hAnsi="Aptos" w:cs="Arial"/>
          <w:color w:val="000000" w:themeColor="text1"/>
          <w:sz w:val="22"/>
        </w:rPr>
      </w:pPr>
    </w:p>
    <w:p w14:paraId="50450DE3" w14:textId="77777777" w:rsidR="00797199" w:rsidRPr="005A4133" w:rsidRDefault="00797199">
      <w:pPr>
        <w:numPr>
          <w:ilvl w:val="1"/>
          <w:numId w:val="8"/>
        </w:numPr>
        <w:spacing w:line="260" w:lineRule="exact"/>
        <w:ind w:left="567" w:hanging="567"/>
        <w:rPr>
          <w:rFonts w:ascii="Aptos" w:hAnsi="Aptos"/>
          <w:sz w:val="22"/>
        </w:rPr>
      </w:pPr>
      <w:r w:rsidRPr="005A4133">
        <w:rPr>
          <w:rFonts w:ascii="Aptos" w:hAnsi="Aptos"/>
          <w:sz w:val="22"/>
        </w:rPr>
        <w:t xml:space="preserve">Ponudba mora biti izdelana v skladu z zahtevami naročnika, podpisana in potrjena, kjer je to označeno. </w:t>
      </w:r>
    </w:p>
    <w:p w14:paraId="0432AFF6" w14:textId="77777777" w:rsidR="00797199" w:rsidRPr="005A4133" w:rsidRDefault="00797199" w:rsidP="005A4133">
      <w:pPr>
        <w:spacing w:line="260" w:lineRule="exact"/>
        <w:ind w:left="567"/>
        <w:rPr>
          <w:rFonts w:ascii="Aptos" w:hAnsi="Aptos"/>
          <w:sz w:val="22"/>
        </w:rPr>
      </w:pPr>
    </w:p>
    <w:p w14:paraId="27951276" w14:textId="1E58ECDE" w:rsidR="00797199" w:rsidRPr="005A4133" w:rsidRDefault="00797199">
      <w:pPr>
        <w:numPr>
          <w:ilvl w:val="1"/>
          <w:numId w:val="8"/>
        </w:numPr>
        <w:spacing w:line="260" w:lineRule="exact"/>
        <w:ind w:left="567" w:hanging="567"/>
        <w:rPr>
          <w:rFonts w:ascii="Aptos" w:hAnsi="Aptos"/>
          <w:sz w:val="22"/>
        </w:rPr>
      </w:pPr>
      <w:r w:rsidRPr="005A4133">
        <w:rPr>
          <w:rFonts w:ascii="Aptos" w:hAnsi="Aptos"/>
          <w:sz w:val="22"/>
        </w:rPr>
        <w:t>Ponudba ne sme vsebovati nobenih sprememb in dodatkov, ki niso v skladu z dokumentacijo v zvezi z oddajo javnega naročila ali potrebni zaradi odprave napak ponudnika. Popravljene napake morajo biti označene z inicialkami osebe ali oseb, ki imajo pravico zastopanje ponudnika. Vse ponudbe, ki bodo vsebovale popravke, ki ne bodo označeni na zahtevan način, bodo izločene.</w:t>
      </w:r>
    </w:p>
    <w:p w14:paraId="1CF20526" w14:textId="77777777" w:rsidR="00797199" w:rsidRPr="005A4133" w:rsidRDefault="00797199" w:rsidP="005A4133">
      <w:pPr>
        <w:spacing w:line="260" w:lineRule="exact"/>
        <w:ind w:left="567"/>
        <w:rPr>
          <w:rFonts w:ascii="Aptos" w:hAnsi="Aptos"/>
          <w:sz w:val="22"/>
        </w:rPr>
      </w:pPr>
    </w:p>
    <w:p w14:paraId="0BBC32D6" w14:textId="77777777" w:rsidR="00797199" w:rsidRPr="005A4133" w:rsidRDefault="00797199">
      <w:pPr>
        <w:numPr>
          <w:ilvl w:val="1"/>
          <w:numId w:val="8"/>
        </w:numPr>
        <w:spacing w:line="260" w:lineRule="exact"/>
        <w:ind w:left="567" w:hanging="567"/>
        <w:rPr>
          <w:rFonts w:ascii="Aptos" w:hAnsi="Aptos"/>
          <w:sz w:val="22"/>
        </w:rPr>
      </w:pPr>
      <w:r w:rsidRPr="005A4133">
        <w:rPr>
          <w:rFonts w:ascii="Aptos" w:hAnsi="Aptos"/>
          <w:sz w:val="22"/>
        </w:rPr>
        <w:t>Dokumentacije v zvezi z oddajo javnega naročila Ponudniku ni dovoljeno kakorkoli spreminjati in dopolnjevati.</w:t>
      </w:r>
    </w:p>
    <w:p w14:paraId="7B26DA41" w14:textId="77777777" w:rsidR="005F3B49" w:rsidRPr="00005062" w:rsidRDefault="005F3B49" w:rsidP="00396A1A">
      <w:pPr>
        <w:pStyle w:val="GLAVA3"/>
        <w:numPr>
          <w:ilvl w:val="0"/>
          <w:numId w:val="0"/>
        </w:numPr>
        <w:ind w:left="567"/>
      </w:pPr>
    </w:p>
    <w:p w14:paraId="61400F01" w14:textId="207005DC" w:rsidR="00AF76E6" w:rsidRPr="00005062" w:rsidRDefault="00AF76E6" w:rsidP="00396A1A">
      <w:pPr>
        <w:pStyle w:val="GLAVA11"/>
      </w:pPr>
      <w:bookmarkStart w:id="43" w:name="_Toc100073492"/>
      <w:r w:rsidRPr="00005062">
        <w:t>PONUDBENA CENA</w:t>
      </w:r>
      <w:bookmarkEnd w:id="43"/>
    </w:p>
    <w:p w14:paraId="718C8808" w14:textId="0A97D903" w:rsidR="00AF76E6" w:rsidRPr="00005062" w:rsidRDefault="00AF76E6" w:rsidP="00527157">
      <w:pPr>
        <w:spacing w:line="260" w:lineRule="exact"/>
        <w:rPr>
          <w:rFonts w:ascii="Aptos" w:hAnsi="Aptos" w:cs="Arial"/>
          <w:color w:val="000000" w:themeColor="text1"/>
          <w:sz w:val="22"/>
        </w:rPr>
      </w:pPr>
    </w:p>
    <w:p w14:paraId="33456A47" w14:textId="77777777" w:rsidR="00C271F1" w:rsidRPr="00005062" w:rsidRDefault="00C271F1" w:rsidP="005A4133">
      <w:pPr>
        <w:pStyle w:val="GLAVA3"/>
        <w:ind w:left="567"/>
      </w:pPr>
      <w:r w:rsidRPr="00005062">
        <w:t>Javno naročilo se izvede za celotna dela. Delne ponudbe ne bodo upoštevane.</w:t>
      </w:r>
    </w:p>
    <w:p w14:paraId="090AE1F7" w14:textId="77777777" w:rsidR="00C271F1" w:rsidRPr="00005062" w:rsidRDefault="00C271F1" w:rsidP="005A4133">
      <w:pPr>
        <w:pStyle w:val="GLAVA3"/>
        <w:numPr>
          <w:ilvl w:val="0"/>
          <w:numId w:val="0"/>
        </w:numPr>
        <w:ind w:left="567"/>
      </w:pPr>
    </w:p>
    <w:p w14:paraId="018B6EBE" w14:textId="0D2E23C2" w:rsidR="00C271F1" w:rsidRPr="00005062" w:rsidRDefault="00C271F1" w:rsidP="005A4133">
      <w:pPr>
        <w:pStyle w:val="GLAVA3"/>
        <w:ind w:left="567"/>
      </w:pPr>
      <w:r w:rsidRPr="00005062">
        <w:t xml:space="preserve">Ponudnik mora vpisati svoje ponudbene cene v evrih brez DDV v vse postavke ponudbenega predračuna. </w:t>
      </w:r>
      <w:r w:rsidR="003448EC" w:rsidRPr="00005062">
        <w:t>V kolikor ponudnik vpiše ceno nič (0) EUR, se šteje, da ponuja postavko brezplačno. V kolikor ponudnik v posamezno postavko vpiše znak »/«, znak »-« ali cene v posamezno postavko ne vpiše (pusti prazno), se šteje, da predmetne postavke ne ponuja in tako ne izpolnjuje vseh zahtev naročnika iz te dokumentacije v zvezi z oddajo javnega naročila.</w:t>
      </w:r>
    </w:p>
    <w:p w14:paraId="231034B2" w14:textId="77777777" w:rsidR="0001002B" w:rsidRPr="00005062" w:rsidRDefault="0001002B" w:rsidP="005A4133">
      <w:pPr>
        <w:autoSpaceDE w:val="0"/>
        <w:autoSpaceDN w:val="0"/>
        <w:adjustRightInd w:val="0"/>
        <w:spacing w:line="240" w:lineRule="auto"/>
        <w:ind w:left="567"/>
        <w:jc w:val="left"/>
        <w:rPr>
          <w:rFonts w:ascii="Aptos" w:hAnsi="Aptos" w:cs="Arial"/>
          <w:color w:val="000000"/>
          <w:sz w:val="24"/>
          <w:szCs w:val="24"/>
          <w:lang w:eastAsia="en-GB"/>
        </w:rPr>
      </w:pPr>
    </w:p>
    <w:p w14:paraId="35E9E33F" w14:textId="77777777" w:rsidR="00C271F1" w:rsidRPr="00005062" w:rsidRDefault="00C271F1" w:rsidP="005A4133">
      <w:pPr>
        <w:pStyle w:val="GLAVA3"/>
        <w:ind w:left="567"/>
      </w:pPr>
      <w:r w:rsidRPr="00005062">
        <w:t>Ponudbena cena mora vsebovati vse morebitne popuste in rabate.</w:t>
      </w:r>
    </w:p>
    <w:p w14:paraId="68BFAB2C" w14:textId="77777777" w:rsidR="00C271F1" w:rsidRPr="00005062" w:rsidRDefault="00C271F1" w:rsidP="005A4133">
      <w:pPr>
        <w:pStyle w:val="Odstavekseznama"/>
        <w:spacing w:line="260" w:lineRule="exact"/>
        <w:ind w:left="567"/>
        <w:rPr>
          <w:rFonts w:ascii="Aptos" w:hAnsi="Aptos"/>
          <w:sz w:val="22"/>
        </w:rPr>
      </w:pPr>
    </w:p>
    <w:p w14:paraId="1C16952C" w14:textId="77777777" w:rsidR="00C271F1" w:rsidRPr="00005062" w:rsidRDefault="00C271F1" w:rsidP="005A4133">
      <w:pPr>
        <w:pStyle w:val="GLAVA3"/>
        <w:ind w:left="567"/>
      </w:pPr>
      <w:r w:rsidRPr="00005062">
        <w:t>Vse enotne cene iz ponudbenega predračuna so fiksne in nespremenljive.</w:t>
      </w:r>
    </w:p>
    <w:p w14:paraId="296578D3" w14:textId="77777777" w:rsidR="00C271F1" w:rsidRPr="00005062" w:rsidRDefault="00C271F1" w:rsidP="008004C0">
      <w:pPr>
        <w:pStyle w:val="Odstavekseznama"/>
        <w:spacing w:line="260" w:lineRule="exact"/>
        <w:rPr>
          <w:rFonts w:ascii="Aptos" w:hAnsi="Aptos"/>
          <w:sz w:val="22"/>
        </w:rPr>
      </w:pPr>
    </w:p>
    <w:p w14:paraId="5A3024EB" w14:textId="5FF084B5" w:rsidR="00C271F1" w:rsidRPr="00DB18FA" w:rsidRDefault="00C271F1">
      <w:pPr>
        <w:numPr>
          <w:ilvl w:val="1"/>
          <w:numId w:val="8"/>
        </w:numPr>
        <w:spacing w:line="260" w:lineRule="exact"/>
        <w:ind w:left="567" w:hanging="567"/>
        <w:rPr>
          <w:rFonts w:ascii="Aptos" w:hAnsi="Aptos" w:cs="Arial"/>
          <w:b/>
          <w:bCs/>
          <w:sz w:val="22"/>
        </w:rPr>
      </w:pPr>
      <w:r w:rsidRPr="00DB18FA">
        <w:rPr>
          <w:rFonts w:ascii="Aptos" w:hAnsi="Aptos" w:cs="Arial"/>
          <w:b/>
          <w:bCs/>
          <w:sz w:val="22"/>
        </w:rPr>
        <w:lastRenderedPageBreak/>
        <w:t xml:space="preserve">Ponudnik v informacijskem sistemu e-JN v razdelek »Predračun« naloži izpolnjen Obrazec 1 </w:t>
      </w:r>
      <w:r w:rsidR="00FC0F7B" w:rsidRPr="00DB18FA">
        <w:rPr>
          <w:rFonts w:ascii="Aptos" w:hAnsi="Aptos" w:cs="Arial"/>
          <w:b/>
          <w:bCs/>
          <w:sz w:val="22"/>
        </w:rPr>
        <w:t>»</w:t>
      </w:r>
      <w:r w:rsidRPr="00DB18FA">
        <w:rPr>
          <w:rFonts w:ascii="Aptos" w:hAnsi="Aptos" w:cs="Arial"/>
          <w:b/>
          <w:bCs/>
          <w:sz w:val="22"/>
        </w:rPr>
        <w:t>Ponudb</w:t>
      </w:r>
      <w:r w:rsidR="00DB18FA" w:rsidRPr="00DB18FA">
        <w:rPr>
          <w:rFonts w:ascii="Aptos" w:hAnsi="Aptos" w:cs="Arial"/>
          <w:b/>
          <w:bCs/>
          <w:sz w:val="22"/>
        </w:rPr>
        <w:t>eni predračun</w:t>
      </w:r>
      <w:r w:rsidR="00FC0F7B" w:rsidRPr="00DB18FA">
        <w:rPr>
          <w:rFonts w:ascii="Aptos" w:hAnsi="Aptos" w:cs="Arial"/>
          <w:b/>
          <w:bCs/>
          <w:sz w:val="22"/>
        </w:rPr>
        <w:t>«</w:t>
      </w:r>
      <w:r w:rsidRPr="00DB18FA">
        <w:rPr>
          <w:rFonts w:ascii="Aptos" w:hAnsi="Aptos" w:cs="Arial"/>
          <w:b/>
          <w:bCs/>
          <w:sz w:val="22"/>
        </w:rPr>
        <w:t>, ki bo dostopen na odpiranju ponudb</w:t>
      </w:r>
      <w:r w:rsidR="00DB18FA">
        <w:rPr>
          <w:rFonts w:ascii="Aptos" w:hAnsi="Aptos" w:cs="Arial"/>
          <w:b/>
          <w:bCs/>
          <w:sz w:val="22"/>
        </w:rPr>
        <w:t>.</w:t>
      </w:r>
    </w:p>
    <w:p w14:paraId="2D2D7797" w14:textId="45E0790F" w:rsidR="00FC0F7B" w:rsidRPr="00005062" w:rsidRDefault="00FC0F7B" w:rsidP="00AE2261">
      <w:pPr>
        <w:pStyle w:val="GLAVA3"/>
        <w:ind w:left="567"/>
      </w:pPr>
      <w:r w:rsidRPr="00005062">
        <w:t>V primeru razhajanja med cen</w:t>
      </w:r>
      <w:r w:rsidR="00DB18FA">
        <w:t>o</w:t>
      </w:r>
      <w:r w:rsidRPr="00005062">
        <w:t xml:space="preserve"> v </w:t>
      </w:r>
      <w:r w:rsidR="003448EC" w:rsidRPr="00005062">
        <w:t>sistemu eJN</w:t>
      </w:r>
      <w:r w:rsidR="00DB18FA">
        <w:t xml:space="preserve"> </w:t>
      </w:r>
      <w:r w:rsidRPr="00005062">
        <w:t>in cen</w:t>
      </w:r>
      <w:r w:rsidR="00DB18FA">
        <w:t>o</w:t>
      </w:r>
      <w:r w:rsidRPr="00005062">
        <w:t xml:space="preserve"> v Obrazcu </w:t>
      </w:r>
      <w:r w:rsidR="00DB18FA">
        <w:t>1</w:t>
      </w:r>
      <w:r w:rsidRPr="00005062">
        <w:t xml:space="preserve"> »Ponudbeni predračun« veljajo slednje.</w:t>
      </w:r>
    </w:p>
    <w:p w14:paraId="54885941" w14:textId="77777777" w:rsidR="00C271F1" w:rsidRPr="00005062" w:rsidRDefault="00C271F1" w:rsidP="008004C0">
      <w:pPr>
        <w:pStyle w:val="Odstavekseznama"/>
        <w:spacing w:line="260" w:lineRule="exact"/>
        <w:rPr>
          <w:rFonts w:ascii="Aptos" w:hAnsi="Aptos" w:cs="Arial"/>
          <w:sz w:val="22"/>
        </w:rPr>
      </w:pPr>
    </w:p>
    <w:p w14:paraId="0DD4F167" w14:textId="77777777" w:rsidR="00C271F1" w:rsidRPr="00005062" w:rsidRDefault="00C271F1" w:rsidP="008004C0">
      <w:pPr>
        <w:pStyle w:val="Telobesedila"/>
        <w:pBdr>
          <w:top w:val="single" w:sz="4" w:space="1" w:color="auto"/>
          <w:left w:val="single" w:sz="4" w:space="4" w:color="auto"/>
          <w:bottom w:val="single" w:sz="4" w:space="1" w:color="auto"/>
          <w:right w:val="single" w:sz="4" w:space="4" w:color="auto"/>
        </w:pBdr>
        <w:spacing w:line="260" w:lineRule="exact"/>
        <w:ind w:left="567"/>
        <w:rPr>
          <w:rFonts w:ascii="Aptos" w:hAnsi="Aptos" w:cs="Arial"/>
          <w:b/>
          <w:i/>
          <w:iCs/>
          <w:sz w:val="22"/>
          <w:szCs w:val="22"/>
        </w:rPr>
      </w:pPr>
      <w:r w:rsidRPr="00005062">
        <w:rPr>
          <w:rFonts w:ascii="Aptos" w:hAnsi="Aptos" w:cs="Arial"/>
          <w:i/>
          <w:iCs/>
          <w:sz w:val="22"/>
          <w:szCs w:val="22"/>
        </w:rPr>
        <w:t>Opomba: V popisih je s strani projektanta v določenih postavkah lahko navedeno ime blagovne znamke – naročnik zahteva blago enakovredne kvalitete (v istem kvalitetnem rangu) in enakih tehničnih karakteristik.</w:t>
      </w:r>
    </w:p>
    <w:p w14:paraId="4BFA820C" w14:textId="5AF36475" w:rsidR="00612AC1" w:rsidRPr="00005062" w:rsidRDefault="00612AC1" w:rsidP="00527157">
      <w:pPr>
        <w:spacing w:line="260" w:lineRule="exact"/>
        <w:rPr>
          <w:rFonts w:ascii="Aptos" w:hAnsi="Aptos" w:cs="Arial"/>
          <w:color w:val="000000" w:themeColor="text1"/>
          <w:sz w:val="22"/>
        </w:rPr>
      </w:pPr>
    </w:p>
    <w:p w14:paraId="2B6998E6" w14:textId="3DD46603" w:rsidR="00AF76E6" w:rsidRPr="00005062" w:rsidRDefault="00AF76E6" w:rsidP="00396A1A">
      <w:pPr>
        <w:pStyle w:val="GLAVA11"/>
      </w:pPr>
      <w:bookmarkStart w:id="44" w:name="_Toc100073494"/>
      <w:r w:rsidRPr="00005062">
        <w:t>ROK VELJAVNOSTI PONUDBE</w:t>
      </w:r>
      <w:bookmarkEnd w:id="44"/>
    </w:p>
    <w:p w14:paraId="0D1B8BDF" w14:textId="77777777" w:rsidR="00AF76E6" w:rsidRPr="00005062" w:rsidRDefault="00AF76E6" w:rsidP="00527157">
      <w:pPr>
        <w:spacing w:line="260" w:lineRule="exact"/>
        <w:rPr>
          <w:rFonts w:ascii="Aptos" w:hAnsi="Aptos" w:cs="Arial"/>
          <w:color w:val="000000" w:themeColor="text1"/>
          <w:sz w:val="22"/>
        </w:rPr>
      </w:pPr>
    </w:p>
    <w:p w14:paraId="74D19518" w14:textId="09D28D11" w:rsidR="00AF76E6" w:rsidRPr="00005062" w:rsidRDefault="00AF76E6" w:rsidP="00AE2261">
      <w:pPr>
        <w:pStyle w:val="GLAVA3"/>
        <w:ind w:left="567"/>
      </w:pPr>
      <w:r w:rsidRPr="00005062">
        <w:t xml:space="preserve">Ponudba mora veljati </w:t>
      </w:r>
      <w:r w:rsidR="008E7EA3" w:rsidRPr="00005062">
        <w:rPr>
          <w:b/>
        </w:rPr>
        <w:t xml:space="preserve">vsaj </w:t>
      </w:r>
      <w:r w:rsidR="005C6719" w:rsidRPr="00005062">
        <w:rPr>
          <w:b/>
        </w:rPr>
        <w:t xml:space="preserve">tri </w:t>
      </w:r>
      <w:r w:rsidR="008E7EA3" w:rsidRPr="00005062">
        <w:rPr>
          <w:b/>
        </w:rPr>
        <w:t>(</w:t>
      </w:r>
      <w:r w:rsidR="005C6719" w:rsidRPr="00005062">
        <w:rPr>
          <w:b/>
        </w:rPr>
        <w:t>3</w:t>
      </w:r>
      <w:r w:rsidR="008E7EA3" w:rsidRPr="00005062">
        <w:rPr>
          <w:b/>
        </w:rPr>
        <w:t xml:space="preserve">) mesece </w:t>
      </w:r>
      <w:r w:rsidRPr="00005062">
        <w:rPr>
          <w:b/>
        </w:rPr>
        <w:t>po skrajnem roku za predložitev Ponudb</w:t>
      </w:r>
      <w:r w:rsidRPr="00005062">
        <w:t xml:space="preserve">. Vsaka ponudba s krajšim rokom veljavnosti bo zavrnjena. </w:t>
      </w:r>
    </w:p>
    <w:p w14:paraId="5F3DC289" w14:textId="77777777" w:rsidR="008E7EA3" w:rsidRPr="00005062" w:rsidRDefault="008E7EA3" w:rsidP="00527157">
      <w:pPr>
        <w:spacing w:line="260" w:lineRule="exact"/>
        <w:rPr>
          <w:rFonts w:ascii="Aptos" w:hAnsi="Aptos" w:cs="Arial"/>
          <w:color w:val="000000" w:themeColor="text1"/>
          <w:sz w:val="22"/>
        </w:rPr>
      </w:pPr>
    </w:p>
    <w:p w14:paraId="554C43FE" w14:textId="5C5560A5" w:rsidR="00C9022D" w:rsidRPr="00005062" w:rsidRDefault="00C9022D" w:rsidP="00396A1A">
      <w:pPr>
        <w:pStyle w:val="GLAVA11"/>
      </w:pPr>
      <w:bookmarkStart w:id="45" w:name="_Toc100073496"/>
      <w:r w:rsidRPr="00005062">
        <w:t xml:space="preserve">SESTAVNI DELI </w:t>
      </w:r>
      <w:r w:rsidR="003A4A79" w:rsidRPr="00005062">
        <w:t>PONUDBE</w:t>
      </w:r>
      <w:bookmarkEnd w:id="45"/>
    </w:p>
    <w:p w14:paraId="69D94921" w14:textId="77777777" w:rsidR="00C9022D" w:rsidRPr="00005062" w:rsidRDefault="00C9022D" w:rsidP="00527157">
      <w:pPr>
        <w:spacing w:line="260" w:lineRule="exact"/>
        <w:rPr>
          <w:rFonts w:ascii="Aptos" w:hAnsi="Aptos" w:cs="Arial"/>
          <w:color w:val="000000" w:themeColor="text1"/>
        </w:rPr>
      </w:pPr>
    </w:p>
    <w:p w14:paraId="34602B1A" w14:textId="5BF04D64" w:rsidR="00612AC1" w:rsidRPr="00005062" w:rsidRDefault="00612AC1" w:rsidP="00AE2261">
      <w:pPr>
        <w:pStyle w:val="GLAVA3"/>
        <w:ind w:left="567"/>
      </w:pPr>
      <w:r w:rsidRPr="00005062">
        <w:t xml:space="preserve">Ponudba mora biti izdelana v skladu z zahtevami naročnika, podpisana in potrjena, kjer je to označeno. Zaželeno je, da so vsi sestavni deli Ponudbene dokumentacije sledljivo </w:t>
      </w:r>
      <w:r w:rsidR="00BF36E8" w:rsidRPr="00005062">
        <w:t>oštevilčeni</w:t>
      </w:r>
      <w:r w:rsidR="00BF36E8" w:rsidRPr="00005062" w:rsidDel="00BF36E8">
        <w:t xml:space="preserve"> </w:t>
      </w:r>
      <w:r w:rsidRPr="00005062">
        <w:t>v vrstnem redu kot sledi v nadaljevanju.</w:t>
      </w:r>
    </w:p>
    <w:p w14:paraId="68624422" w14:textId="77777777" w:rsidR="00612AC1" w:rsidRPr="00005062" w:rsidRDefault="00612AC1" w:rsidP="00396A1A">
      <w:pPr>
        <w:pStyle w:val="GLAVA3"/>
        <w:numPr>
          <w:ilvl w:val="0"/>
          <w:numId w:val="0"/>
        </w:numPr>
        <w:ind w:left="567"/>
      </w:pPr>
    </w:p>
    <w:p w14:paraId="1CDCB554" w14:textId="77777777" w:rsidR="00612AC1" w:rsidRPr="00005062" w:rsidRDefault="00612AC1" w:rsidP="00AE2261">
      <w:pPr>
        <w:pStyle w:val="GLAVA3"/>
        <w:ind w:left="567"/>
      </w:pPr>
      <w:r w:rsidRPr="00005062">
        <w:t>Ponudba mora biti podpisana s strani zakonitega zastopnika ali osebe, ki je s pisnim pooblastilom pooblaščena za podpisovanje v imenu zakonitega zastopnika ponudnika, kar je razvidno iz priloženega pooblastila. V primeru, da ponudbo oddaja skupina ponudnikov, mora biti ponudba podpisana s strani zakonitega zastopnika vodilnega partnerja v skupnem nastopanju, njegovega prokurista ali osebe, ki je s pisnim pooblastilom pooblaščena za podpisovanje v imenu zakonitega zastopnika vodilnega partnerja v skupnem nastopanju. Zakoniti zastopnik vodilnega partnerja, prokurist ali s pisnim pooblastilom pooblaščena oseba, morajo biti nadalje pooblaščeni za podpisovanje ponudbe, s strani zakonitih zastopnikov vseh partnerjev v skupni ponudbi.</w:t>
      </w:r>
    </w:p>
    <w:p w14:paraId="233F26DC" w14:textId="77777777" w:rsidR="0059458C" w:rsidRPr="00005062" w:rsidRDefault="0059458C" w:rsidP="00527157">
      <w:pPr>
        <w:spacing w:line="260" w:lineRule="exact"/>
        <w:rPr>
          <w:rFonts w:ascii="Aptos" w:hAnsi="Aptos" w:cs="Arial"/>
          <w:color w:val="000000" w:themeColor="text1"/>
        </w:rPr>
      </w:pPr>
    </w:p>
    <w:tbl>
      <w:tblPr>
        <w:tblW w:w="892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0"/>
        <w:gridCol w:w="1276"/>
        <w:gridCol w:w="7"/>
        <w:gridCol w:w="1127"/>
        <w:gridCol w:w="7"/>
        <w:gridCol w:w="1131"/>
      </w:tblGrid>
      <w:tr w:rsidR="00C12F28" w:rsidRPr="00005062" w14:paraId="6FB9CEB4" w14:textId="77777777" w:rsidTr="008004C0">
        <w:trPr>
          <w:trHeight w:val="1287"/>
        </w:trPr>
        <w:tc>
          <w:tcPr>
            <w:tcW w:w="5380" w:type="dxa"/>
            <w:shd w:val="clear" w:color="auto" w:fill="F2F2F2" w:themeFill="background1" w:themeFillShade="F2"/>
            <w:vAlign w:val="center"/>
          </w:tcPr>
          <w:p w14:paraId="48C27FD7" w14:textId="3D07C6D2" w:rsidR="00C12F28" w:rsidRPr="00005062" w:rsidRDefault="00C12F28" w:rsidP="00527157">
            <w:pPr>
              <w:pStyle w:val="Telobesedila"/>
              <w:spacing w:line="260" w:lineRule="exact"/>
              <w:rPr>
                <w:rFonts w:ascii="Aptos" w:eastAsia="Calibri" w:hAnsi="Aptos" w:cs="Arial"/>
                <w:b/>
                <w:color w:val="000000" w:themeColor="text1"/>
                <w:szCs w:val="20"/>
                <w:lang w:eastAsia="sl-SI"/>
              </w:rPr>
            </w:pPr>
            <w:r w:rsidRPr="00005062">
              <w:rPr>
                <w:rFonts w:ascii="Aptos" w:eastAsia="Calibri" w:hAnsi="Aptos" w:cs="Arial"/>
                <w:b/>
                <w:color w:val="000000" w:themeColor="text1"/>
                <w:szCs w:val="20"/>
                <w:lang w:eastAsia="sl-SI"/>
              </w:rPr>
              <w:t xml:space="preserve">OBVEZNI SESTAVNI DELI </w:t>
            </w:r>
            <w:r w:rsidR="003A4A79" w:rsidRPr="00005062">
              <w:rPr>
                <w:rFonts w:ascii="Aptos" w:eastAsia="Calibri" w:hAnsi="Aptos" w:cs="Arial"/>
                <w:b/>
                <w:color w:val="000000" w:themeColor="text1"/>
                <w:szCs w:val="20"/>
                <w:lang w:eastAsia="sl-SI"/>
              </w:rPr>
              <w:t>PONUDBE</w:t>
            </w:r>
            <w:r w:rsidR="00CC54D1" w:rsidRPr="00005062">
              <w:rPr>
                <w:rFonts w:ascii="Aptos" w:eastAsia="Calibri" w:hAnsi="Aptos" w:cs="Arial"/>
                <w:b/>
                <w:color w:val="000000" w:themeColor="text1"/>
                <w:szCs w:val="20"/>
                <w:lang w:eastAsia="sl-SI"/>
              </w:rPr>
              <w:t xml:space="preserve"> </w:t>
            </w:r>
            <w:r w:rsidRPr="00005062">
              <w:rPr>
                <w:rFonts w:ascii="Aptos" w:eastAsia="Calibri" w:hAnsi="Aptos" w:cs="Arial"/>
                <w:b/>
                <w:color w:val="000000" w:themeColor="text1"/>
                <w:szCs w:val="20"/>
                <w:lang w:eastAsia="sl-SI"/>
              </w:rPr>
              <w:t>IN RAZDELKI V EJN V KATERE JE POSAMEZNE SESTAVNE DELE POTREBNO NALOŽITI</w:t>
            </w:r>
          </w:p>
        </w:tc>
        <w:tc>
          <w:tcPr>
            <w:tcW w:w="1276" w:type="dxa"/>
            <w:shd w:val="clear" w:color="auto" w:fill="F2F2F2" w:themeFill="background1" w:themeFillShade="F2"/>
            <w:vAlign w:val="center"/>
          </w:tcPr>
          <w:p w14:paraId="68AF449A" w14:textId="5AD3F80A" w:rsidR="00C12F28" w:rsidRPr="00005062" w:rsidRDefault="00C12F28" w:rsidP="00527157">
            <w:pPr>
              <w:pStyle w:val="Telobesedila"/>
              <w:spacing w:line="260" w:lineRule="exact"/>
              <w:jc w:val="center"/>
              <w:rPr>
                <w:rFonts w:ascii="Aptos" w:eastAsia="Calibri" w:hAnsi="Aptos" w:cs="Arial"/>
                <w:color w:val="000000" w:themeColor="text1"/>
                <w:sz w:val="16"/>
                <w:szCs w:val="20"/>
                <w:lang w:eastAsia="sl-SI"/>
              </w:rPr>
            </w:pPr>
            <w:r w:rsidRPr="00005062">
              <w:rPr>
                <w:rFonts w:ascii="Aptos" w:eastAsia="Calibri" w:hAnsi="Aptos" w:cs="Arial"/>
                <w:color w:val="000000" w:themeColor="text1"/>
                <w:sz w:val="16"/>
                <w:szCs w:val="20"/>
                <w:lang w:eastAsia="sl-SI"/>
              </w:rPr>
              <w:t xml:space="preserve">Samostojni </w:t>
            </w:r>
            <w:r w:rsidR="0059368E" w:rsidRPr="00005062">
              <w:rPr>
                <w:rFonts w:ascii="Aptos" w:eastAsia="Calibri" w:hAnsi="Aptos" w:cs="Arial"/>
                <w:color w:val="000000" w:themeColor="text1"/>
                <w:sz w:val="16"/>
                <w:szCs w:val="20"/>
                <w:lang w:eastAsia="sl-SI"/>
              </w:rPr>
              <w:t>ponudnik</w:t>
            </w:r>
            <w:r w:rsidRPr="00005062">
              <w:rPr>
                <w:rFonts w:ascii="Aptos" w:eastAsia="Calibri" w:hAnsi="Aptos" w:cs="Arial"/>
                <w:color w:val="000000" w:themeColor="text1"/>
                <w:sz w:val="16"/>
                <w:szCs w:val="20"/>
                <w:lang w:eastAsia="sl-SI"/>
              </w:rPr>
              <w:t xml:space="preserve"> oz. vodilni </w:t>
            </w:r>
            <w:r w:rsidR="0059368E" w:rsidRPr="00005062">
              <w:rPr>
                <w:rFonts w:ascii="Aptos" w:eastAsia="Calibri" w:hAnsi="Aptos" w:cs="Arial"/>
                <w:color w:val="000000" w:themeColor="text1"/>
                <w:sz w:val="16"/>
                <w:szCs w:val="20"/>
                <w:lang w:eastAsia="sl-SI"/>
              </w:rPr>
              <w:t>part</w:t>
            </w:r>
            <w:r w:rsidR="00BC7079" w:rsidRPr="00005062">
              <w:rPr>
                <w:rFonts w:ascii="Aptos" w:eastAsia="Calibri" w:hAnsi="Aptos" w:cs="Arial"/>
                <w:color w:val="000000" w:themeColor="text1"/>
                <w:sz w:val="16"/>
                <w:szCs w:val="20"/>
                <w:lang w:eastAsia="sl-SI"/>
              </w:rPr>
              <w:t>n</w:t>
            </w:r>
            <w:r w:rsidR="0059368E" w:rsidRPr="00005062">
              <w:rPr>
                <w:rFonts w:ascii="Aptos" w:eastAsia="Calibri" w:hAnsi="Aptos" w:cs="Arial"/>
                <w:color w:val="000000" w:themeColor="text1"/>
                <w:sz w:val="16"/>
                <w:szCs w:val="20"/>
                <w:lang w:eastAsia="sl-SI"/>
              </w:rPr>
              <w:t>er</w:t>
            </w:r>
            <w:r w:rsidRPr="00005062">
              <w:rPr>
                <w:rFonts w:ascii="Aptos" w:eastAsia="Calibri" w:hAnsi="Aptos" w:cs="Arial"/>
                <w:color w:val="000000" w:themeColor="text1"/>
                <w:sz w:val="16"/>
                <w:szCs w:val="20"/>
                <w:lang w:eastAsia="sl-SI"/>
              </w:rPr>
              <w:t xml:space="preserve"> v </w:t>
            </w:r>
            <w:r w:rsidR="008500FD" w:rsidRPr="00005062">
              <w:rPr>
                <w:rFonts w:ascii="Aptos" w:eastAsia="Calibri" w:hAnsi="Aptos" w:cs="Arial"/>
                <w:color w:val="000000" w:themeColor="text1"/>
                <w:sz w:val="16"/>
                <w:szCs w:val="20"/>
                <w:lang w:eastAsia="sl-SI"/>
              </w:rPr>
              <w:t>skupni ponudbi</w:t>
            </w:r>
          </w:p>
        </w:tc>
        <w:tc>
          <w:tcPr>
            <w:tcW w:w="1134" w:type="dxa"/>
            <w:gridSpan w:val="2"/>
            <w:shd w:val="clear" w:color="auto" w:fill="F2F2F2" w:themeFill="background1" w:themeFillShade="F2"/>
            <w:vAlign w:val="center"/>
          </w:tcPr>
          <w:p w14:paraId="26E7BE8F" w14:textId="72AC95C9" w:rsidR="00C12F28" w:rsidRPr="00005062" w:rsidRDefault="00C12F28" w:rsidP="00527157">
            <w:pPr>
              <w:pStyle w:val="Telobesedila"/>
              <w:spacing w:line="260" w:lineRule="exact"/>
              <w:jc w:val="center"/>
              <w:rPr>
                <w:rFonts w:ascii="Aptos" w:eastAsia="Calibri" w:hAnsi="Aptos" w:cs="Arial"/>
                <w:color w:val="000000" w:themeColor="text1"/>
                <w:sz w:val="16"/>
                <w:szCs w:val="20"/>
                <w:lang w:eastAsia="sl-SI"/>
              </w:rPr>
            </w:pPr>
            <w:r w:rsidRPr="00005062">
              <w:rPr>
                <w:rFonts w:ascii="Aptos" w:eastAsia="Calibri" w:hAnsi="Aptos" w:cs="Arial"/>
                <w:color w:val="000000" w:themeColor="text1"/>
                <w:sz w:val="16"/>
                <w:szCs w:val="20"/>
                <w:lang w:eastAsia="sl-SI"/>
              </w:rPr>
              <w:t xml:space="preserve">Ostali </w:t>
            </w:r>
            <w:r w:rsidR="0059368E" w:rsidRPr="00005062">
              <w:rPr>
                <w:rFonts w:ascii="Aptos" w:eastAsia="Calibri" w:hAnsi="Aptos" w:cs="Arial"/>
                <w:color w:val="000000" w:themeColor="text1"/>
                <w:sz w:val="16"/>
                <w:szCs w:val="20"/>
                <w:lang w:eastAsia="sl-SI"/>
              </w:rPr>
              <w:t>partnerji</w:t>
            </w:r>
            <w:r w:rsidRPr="00005062">
              <w:rPr>
                <w:rFonts w:ascii="Aptos" w:eastAsia="Calibri" w:hAnsi="Aptos" w:cs="Arial"/>
                <w:color w:val="000000" w:themeColor="text1"/>
                <w:sz w:val="16"/>
                <w:szCs w:val="20"/>
                <w:lang w:eastAsia="sl-SI"/>
              </w:rPr>
              <w:t xml:space="preserve"> v </w:t>
            </w:r>
            <w:r w:rsidR="008500FD" w:rsidRPr="00005062">
              <w:rPr>
                <w:rFonts w:ascii="Aptos" w:eastAsia="Calibri" w:hAnsi="Aptos" w:cs="Arial"/>
                <w:color w:val="000000" w:themeColor="text1"/>
                <w:sz w:val="16"/>
                <w:szCs w:val="20"/>
                <w:lang w:eastAsia="sl-SI"/>
              </w:rPr>
              <w:t>skupni ponudbi</w:t>
            </w:r>
          </w:p>
        </w:tc>
        <w:tc>
          <w:tcPr>
            <w:tcW w:w="1138" w:type="dxa"/>
            <w:gridSpan w:val="2"/>
            <w:shd w:val="clear" w:color="auto" w:fill="F2F2F2" w:themeFill="background1" w:themeFillShade="F2"/>
            <w:vAlign w:val="center"/>
          </w:tcPr>
          <w:p w14:paraId="23863C08" w14:textId="77777777" w:rsidR="00C12F28" w:rsidRPr="00005062" w:rsidRDefault="00C12F28" w:rsidP="00527157">
            <w:pPr>
              <w:pStyle w:val="Telobesedila"/>
              <w:spacing w:line="260" w:lineRule="exact"/>
              <w:jc w:val="center"/>
              <w:rPr>
                <w:rFonts w:ascii="Aptos" w:eastAsia="Calibri" w:hAnsi="Aptos" w:cs="Arial"/>
                <w:color w:val="000000" w:themeColor="text1"/>
                <w:sz w:val="16"/>
                <w:szCs w:val="20"/>
                <w:lang w:eastAsia="sl-SI"/>
              </w:rPr>
            </w:pPr>
            <w:r w:rsidRPr="00005062">
              <w:rPr>
                <w:rFonts w:ascii="Aptos" w:eastAsia="Calibri" w:hAnsi="Aptos" w:cs="Arial"/>
                <w:color w:val="000000" w:themeColor="text1"/>
                <w:sz w:val="16"/>
                <w:szCs w:val="20"/>
                <w:lang w:eastAsia="sl-SI"/>
              </w:rPr>
              <w:t>Podizvajalci</w:t>
            </w:r>
          </w:p>
        </w:tc>
      </w:tr>
      <w:tr w:rsidR="00DF23DA" w:rsidRPr="00005062" w14:paraId="64CBB4A0" w14:textId="77777777" w:rsidTr="006A72C5">
        <w:trPr>
          <w:trHeight w:val="471"/>
        </w:trPr>
        <w:tc>
          <w:tcPr>
            <w:tcW w:w="8928" w:type="dxa"/>
            <w:gridSpan w:val="6"/>
            <w:vAlign w:val="center"/>
          </w:tcPr>
          <w:p w14:paraId="4FE379FD" w14:textId="2F44EA0E" w:rsidR="00DF23DA" w:rsidRPr="00005062" w:rsidRDefault="00DF23DA" w:rsidP="006A72C5">
            <w:pPr>
              <w:pStyle w:val="Telobesedila"/>
              <w:tabs>
                <w:tab w:val="left" w:pos="310"/>
              </w:tabs>
              <w:spacing w:line="260" w:lineRule="exact"/>
              <w:ind w:left="310"/>
              <w:jc w:val="center"/>
              <w:rPr>
                <w:rFonts w:ascii="Aptos" w:eastAsia="Calibri" w:hAnsi="Aptos" w:cs="Arial"/>
                <w:b/>
                <w:color w:val="000000" w:themeColor="text1"/>
                <w:sz w:val="22"/>
                <w:szCs w:val="20"/>
                <w:lang w:eastAsia="sl-SI"/>
              </w:rPr>
            </w:pPr>
            <w:r w:rsidRPr="00005062">
              <w:rPr>
                <w:rFonts w:ascii="Aptos" w:eastAsia="Calibri" w:hAnsi="Aptos" w:cs="Arial"/>
                <w:b/>
                <w:color w:val="000000" w:themeColor="text1"/>
                <w:sz w:val="22"/>
                <w:szCs w:val="20"/>
                <w:lang w:eastAsia="sl-SI"/>
              </w:rPr>
              <w:t>Razdelek »</w:t>
            </w:r>
            <w:r w:rsidR="00AE2261">
              <w:rPr>
                <w:rFonts w:ascii="Aptos" w:eastAsia="Calibri" w:hAnsi="Aptos" w:cs="Arial"/>
                <w:b/>
                <w:color w:val="000000" w:themeColor="text1"/>
                <w:sz w:val="22"/>
                <w:szCs w:val="20"/>
                <w:lang w:eastAsia="sl-SI"/>
              </w:rPr>
              <w:t>Izjava</w:t>
            </w:r>
            <w:r w:rsidRPr="00005062">
              <w:rPr>
                <w:rFonts w:ascii="Aptos" w:eastAsia="Calibri" w:hAnsi="Aptos" w:cs="Arial"/>
                <w:b/>
                <w:color w:val="000000" w:themeColor="text1"/>
                <w:sz w:val="22"/>
                <w:szCs w:val="20"/>
                <w:lang w:eastAsia="sl-SI"/>
              </w:rPr>
              <w:t xml:space="preserve"> – ponudnik«</w:t>
            </w:r>
          </w:p>
        </w:tc>
      </w:tr>
      <w:tr w:rsidR="00DF23DA" w:rsidRPr="00005062" w14:paraId="6F0CA47C" w14:textId="77777777" w:rsidTr="006A72C5">
        <w:trPr>
          <w:trHeight w:val="649"/>
        </w:trPr>
        <w:tc>
          <w:tcPr>
            <w:tcW w:w="5380" w:type="dxa"/>
            <w:vAlign w:val="center"/>
          </w:tcPr>
          <w:p w14:paraId="304CFE43" w14:textId="049DA875" w:rsidR="00DF23DA" w:rsidRPr="00005062" w:rsidRDefault="00787D9B">
            <w:pPr>
              <w:pStyle w:val="Telobesedila"/>
              <w:numPr>
                <w:ilvl w:val="0"/>
                <w:numId w:val="6"/>
              </w:numPr>
              <w:spacing w:line="260" w:lineRule="exact"/>
              <w:ind w:left="317" w:hanging="317"/>
              <w:rPr>
                <w:rFonts w:ascii="Aptos" w:eastAsia="Calibri" w:hAnsi="Aptos" w:cs="Arial"/>
                <w:bCs/>
                <w:color w:val="000000" w:themeColor="text1"/>
                <w:szCs w:val="20"/>
                <w:lang w:eastAsia="sl-SI"/>
              </w:rPr>
            </w:pPr>
            <w:r w:rsidRPr="00005062">
              <w:rPr>
                <w:rFonts w:ascii="Aptos" w:eastAsia="Calibri" w:hAnsi="Aptos" w:cs="Arial"/>
                <w:b/>
                <w:color w:val="000000" w:themeColor="text1"/>
                <w:szCs w:val="20"/>
                <w:lang w:eastAsia="sl-SI"/>
              </w:rPr>
              <w:t xml:space="preserve">Izjava 1 </w:t>
            </w:r>
            <w:r w:rsidR="004A69F1">
              <w:rPr>
                <w:rFonts w:ascii="Aptos" w:eastAsia="Calibri" w:hAnsi="Aptos" w:cs="Arial"/>
                <w:b/>
                <w:color w:val="000000" w:themeColor="text1"/>
                <w:szCs w:val="20"/>
                <w:lang w:eastAsia="sl-SI"/>
              </w:rPr>
              <w:t xml:space="preserve">- </w:t>
            </w:r>
            <w:r w:rsidRPr="00005062">
              <w:rPr>
                <w:rFonts w:ascii="Aptos" w:eastAsia="Calibri" w:hAnsi="Aptos" w:cs="Arial"/>
                <w:b/>
                <w:color w:val="000000" w:themeColor="text1"/>
                <w:szCs w:val="20"/>
                <w:lang w:eastAsia="sl-SI"/>
              </w:rPr>
              <w:t>Izjava gospodarskega subjekta</w:t>
            </w:r>
            <w:r w:rsidRPr="00787D9B">
              <w:rPr>
                <w:rFonts w:ascii="Aptos" w:eastAsia="Calibri" w:hAnsi="Aptos" w:cs="Arial"/>
                <w:bCs/>
                <w:color w:val="000000" w:themeColor="text1"/>
                <w:szCs w:val="20"/>
                <w:lang w:eastAsia="sl-SI"/>
              </w:rPr>
              <w:t>, izpolnjena in podpisana</w:t>
            </w:r>
          </w:p>
        </w:tc>
        <w:tc>
          <w:tcPr>
            <w:tcW w:w="1276" w:type="dxa"/>
            <w:vAlign w:val="center"/>
          </w:tcPr>
          <w:p w14:paraId="14C30ED5" w14:textId="77777777" w:rsidR="00DF23DA" w:rsidRPr="00005062" w:rsidRDefault="00DF23DA" w:rsidP="006A72C5">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50"/>
            </w:r>
          </w:p>
        </w:tc>
        <w:tc>
          <w:tcPr>
            <w:tcW w:w="1134" w:type="dxa"/>
            <w:gridSpan w:val="2"/>
            <w:vAlign w:val="center"/>
          </w:tcPr>
          <w:p w14:paraId="1A1CC797" w14:textId="77777777" w:rsidR="00DF23DA" w:rsidRPr="00005062" w:rsidRDefault="00DF23DA" w:rsidP="006A72C5">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4F"/>
            </w:r>
          </w:p>
        </w:tc>
        <w:tc>
          <w:tcPr>
            <w:tcW w:w="1138" w:type="dxa"/>
            <w:gridSpan w:val="2"/>
            <w:vAlign w:val="center"/>
          </w:tcPr>
          <w:p w14:paraId="5D21A6E6" w14:textId="77777777" w:rsidR="00DF23DA" w:rsidRPr="00005062" w:rsidRDefault="00DF23DA" w:rsidP="006A72C5">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4F"/>
            </w:r>
          </w:p>
        </w:tc>
      </w:tr>
      <w:tr w:rsidR="003448EC" w:rsidRPr="00005062" w14:paraId="110B9803" w14:textId="77777777" w:rsidTr="006A72C5">
        <w:trPr>
          <w:trHeight w:val="471"/>
        </w:trPr>
        <w:tc>
          <w:tcPr>
            <w:tcW w:w="8928" w:type="dxa"/>
            <w:gridSpan w:val="6"/>
            <w:vAlign w:val="center"/>
          </w:tcPr>
          <w:p w14:paraId="3E77B29A" w14:textId="2F3CE366" w:rsidR="003448EC" w:rsidRPr="00005062" w:rsidRDefault="003448EC" w:rsidP="006A72C5">
            <w:pPr>
              <w:pStyle w:val="Telobesedila"/>
              <w:tabs>
                <w:tab w:val="left" w:pos="310"/>
              </w:tabs>
              <w:spacing w:line="260" w:lineRule="exact"/>
              <w:ind w:left="310"/>
              <w:jc w:val="center"/>
              <w:rPr>
                <w:rFonts w:ascii="Aptos" w:eastAsia="Calibri" w:hAnsi="Aptos" w:cs="Arial"/>
                <w:b/>
                <w:color w:val="000000" w:themeColor="text1"/>
                <w:sz w:val="22"/>
                <w:szCs w:val="20"/>
                <w:lang w:eastAsia="sl-SI"/>
              </w:rPr>
            </w:pPr>
            <w:r w:rsidRPr="00005062">
              <w:rPr>
                <w:rFonts w:ascii="Aptos" w:eastAsia="Calibri" w:hAnsi="Aptos" w:cs="Arial"/>
                <w:b/>
                <w:color w:val="000000" w:themeColor="text1"/>
                <w:sz w:val="22"/>
                <w:szCs w:val="20"/>
                <w:lang w:eastAsia="sl-SI"/>
              </w:rPr>
              <w:t>Razdelek »</w:t>
            </w:r>
            <w:r w:rsidR="00787D9B">
              <w:rPr>
                <w:rFonts w:ascii="Aptos" w:eastAsia="Calibri" w:hAnsi="Aptos" w:cs="Arial"/>
                <w:b/>
                <w:color w:val="000000" w:themeColor="text1"/>
                <w:sz w:val="22"/>
                <w:szCs w:val="20"/>
                <w:lang w:eastAsia="sl-SI"/>
              </w:rPr>
              <w:t>Izjava</w:t>
            </w:r>
            <w:r w:rsidR="00787D9B" w:rsidRPr="00005062">
              <w:rPr>
                <w:rFonts w:ascii="Aptos" w:eastAsia="Calibri" w:hAnsi="Aptos" w:cs="Arial"/>
                <w:b/>
                <w:color w:val="000000" w:themeColor="text1"/>
                <w:sz w:val="22"/>
                <w:szCs w:val="20"/>
                <w:lang w:eastAsia="sl-SI"/>
              </w:rPr>
              <w:t xml:space="preserve"> </w:t>
            </w:r>
            <w:r w:rsidRPr="00005062">
              <w:rPr>
                <w:rFonts w:ascii="Aptos" w:eastAsia="Calibri" w:hAnsi="Aptos" w:cs="Arial"/>
                <w:b/>
                <w:color w:val="000000" w:themeColor="text1"/>
                <w:sz w:val="22"/>
                <w:szCs w:val="20"/>
                <w:lang w:eastAsia="sl-SI"/>
              </w:rPr>
              <w:t>– ostali sodelujoči«</w:t>
            </w:r>
          </w:p>
        </w:tc>
      </w:tr>
      <w:tr w:rsidR="003448EC" w:rsidRPr="00005062" w14:paraId="39F36B6A" w14:textId="77777777" w:rsidTr="003448EC">
        <w:trPr>
          <w:trHeight w:val="649"/>
        </w:trPr>
        <w:tc>
          <w:tcPr>
            <w:tcW w:w="5380" w:type="dxa"/>
            <w:vAlign w:val="center"/>
          </w:tcPr>
          <w:p w14:paraId="3DC85C5D" w14:textId="1FCD8310" w:rsidR="003448EC" w:rsidRPr="00005062" w:rsidRDefault="00787D9B">
            <w:pPr>
              <w:pStyle w:val="Telobesedila"/>
              <w:numPr>
                <w:ilvl w:val="0"/>
                <w:numId w:val="6"/>
              </w:numPr>
              <w:spacing w:line="260" w:lineRule="exact"/>
              <w:ind w:left="317" w:hanging="317"/>
              <w:rPr>
                <w:rFonts w:ascii="Aptos" w:eastAsia="Calibri" w:hAnsi="Aptos" w:cs="Arial"/>
                <w:bCs/>
                <w:color w:val="000000" w:themeColor="text1"/>
                <w:szCs w:val="20"/>
                <w:lang w:eastAsia="sl-SI"/>
              </w:rPr>
            </w:pPr>
            <w:r w:rsidRPr="00005062">
              <w:rPr>
                <w:rFonts w:ascii="Aptos" w:eastAsia="Calibri" w:hAnsi="Aptos" w:cs="Arial"/>
                <w:b/>
                <w:color w:val="000000" w:themeColor="text1"/>
                <w:szCs w:val="20"/>
                <w:lang w:eastAsia="sl-SI"/>
              </w:rPr>
              <w:t xml:space="preserve">Izjava 1 </w:t>
            </w:r>
            <w:r w:rsidR="004A69F1">
              <w:rPr>
                <w:rFonts w:ascii="Aptos" w:eastAsia="Calibri" w:hAnsi="Aptos" w:cs="Arial"/>
                <w:b/>
                <w:color w:val="000000" w:themeColor="text1"/>
                <w:szCs w:val="20"/>
                <w:lang w:eastAsia="sl-SI"/>
              </w:rPr>
              <w:t xml:space="preserve">- </w:t>
            </w:r>
            <w:r w:rsidRPr="00005062">
              <w:rPr>
                <w:rFonts w:ascii="Aptos" w:eastAsia="Calibri" w:hAnsi="Aptos" w:cs="Arial"/>
                <w:b/>
                <w:color w:val="000000" w:themeColor="text1"/>
                <w:szCs w:val="20"/>
                <w:lang w:eastAsia="sl-SI"/>
              </w:rPr>
              <w:t>Izjava gospodarskega subjekta</w:t>
            </w:r>
            <w:r w:rsidRPr="00787D9B">
              <w:rPr>
                <w:rFonts w:ascii="Aptos" w:eastAsia="Calibri" w:hAnsi="Aptos" w:cs="Arial"/>
                <w:bCs/>
                <w:color w:val="000000" w:themeColor="text1"/>
                <w:szCs w:val="20"/>
                <w:lang w:eastAsia="sl-SI"/>
              </w:rPr>
              <w:t>, izpolnjena in podpisana</w:t>
            </w:r>
          </w:p>
        </w:tc>
        <w:tc>
          <w:tcPr>
            <w:tcW w:w="1276" w:type="dxa"/>
            <w:vAlign w:val="center"/>
          </w:tcPr>
          <w:p w14:paraId="4A8C2B22" w14:textId="182A8F76" w:rsidR="003448EC" w:rsidRPr="00005062" w:rsidRDefault="003448EC" w:rsidP="003448EC">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4F"/>
            </w:r>
          </w:p>
        </w:tc>
        <w:tc>
          <w:tcPr>
            <w:tcW w:w="1134" w:type="dxa"/>
            <w:gridSpan w:val="2"/>
            <w:vAlign w:val="center"/>
          </w:tcPr>
          <w:p w14:paraId="7E5F9EE6" w14:textId="226C5F3B" w:rsidR="003448EC" w:rsidRPr="00005062" w:rsidRDefault="003448EC" w:rsidP="003448EC">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50"/>
            </w:r>
          </w:p>
        </w:tc>
        <w:tc>
          <w:tcPr>
            <w:tcW w:w="1138" w:type="dxa"/>
            <w:gridSpan w:val="2"/>
            <w:vAlign w:val="center"/>
          </w:tcPr>
          <w:p w14:paraId="355FDECF" w14:textId="13729EE0" w:rsidR="003448EC" w:rsidRPr="00005062" w:rsidRDefault="003448EC" w:rsidP="003448EC">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50"/>
            </w:r>
          </w:p>
        </w:tc>
      </w:tr>
      <w:tr w:rsidR="00612AC1" w:rsidRPr="00005062" w14:paraId="28ED0B85" w14:textId="77777777" w:rsidTr="008004C0">
        <w:trPr>
          <w:trHeight w:val="471"/>
        </w:trPr>
        <w:tc>
          <w:tcPr>
            <w:tcW w:w="8928" w:type="dxa"/>
            <w:gridSpan w:val="6"/>
            <w:vAlign w:val="center"/>
          </w:tcPr>
          <w:p w14:paraId="5CE3C442" w14:textId="382EFF02" w:rsidR="00612AC1" w:rsidRPr="00005062" w:rsidRDefault="00BC7079" w:rsidP="00DF23DA">
            <w:pPr>
              <w:pStyle w:val="Telobesedila"/>
              <w:tabs>
                <w:tab w:val="left" w:pos="310"/>
              </w:tabs>
              <w:spacing w:line="260" w:lineRule="exact"/>
              <w:ind w:left="708" w:hanging="398"/>
              <w:jc w:val="center"/>
              <w:rPr>
                <w:rFonts w:ascii="Aptos" w:eastAsia="Calibri" w:hAnsi="Aptos" w:cs="Arial"/>
                <w:b/>
                <w:color w:val="000000" w:themeColor="text1"/>
                <w:sz w:val="22"/>
                <w:szCs w:val="20"/>
                <w:lang w:eastAsia="sl-SI"/>
              </w:rPr>
            </w:pPr>
            <w:r w:rsidRPr="00005062">
              <w:rPr>
                <w:rFonts w:ascii="Aptos" w:eastAsia="Calibri" w:hAnsi="Aptos" w:cs="Arial"/>
                <w:b/>
                <w:color w:val="000000" w:themeColor="text1"/>
                <w:sz w:val="22"/>
                <w:szCs w:val="20"/>
                <w:lang w:eastAsia="sl-SI"/>
              </w:rPr>
              <w:t>Razdelek »Predračun«</w:t>
            </w:r>
          </w:p>
        </w:tc>
      </w:tr>
      <w:tr w:rsidR="00612AC1" w:rsidRPr="00005062" w14:paraId="60BA4E70" w14:textId="77777777" w:rsidTr="008004C0">
        <w:trPr>
          <w:trHeight w:val="649"/>
        </w:trPr>
        <w:tc>
          <w:tcPr>
            <w:tcW w:w="5380" w:type="dxa"/>
            <w:vAlign w:val="center"/>
          </w:tcPr>
          <w:p w14:paraId="0A7E7F6A" w14:textId="0169F9B8" w:rsidR="00612AC1" w:rsidRPr="00005062" w:rsidRDefault="00612AC1">
            <w:pPr>
              <w:pStyle w:val="Telobesedila"/>
              <w:numPr>
                <w:ilvl w:val="0"/>
                <w:numId w:val="6"/>
              </w:numPr>
              <w:spacing w:line="260" w:lineRule="exact"/>
              <w:ind w:left="317" w:hanging="284"/>
              <w:jc w:val="left"/>
              <w:rPr>
                <w:rFonts w:ascii="Aptos" w:eastAsia="Calibri" w:hAnsi="Aptos" w:cs="Arial"/>
                <w:bCs/>
                <w:color w:val="000000" w:themeColor="text1"/>
                <w:szCs w:val="20"/>
                <w:lang w:eastAsia="sl-SI"/>
              </w:rPr>
            </w:pPr>
            <w:r w:rsidRPr="00005062">
              <w:rPr>
                <w:rFonts w:ascii="Aptos" w:eastAsia="Calibri" w:hAnsi="Aptos" w:cs="Arial"/>
                <w:b/>
                <w:color w:val="000000" w:themeColor="text1"/>
                <w:szCs w:val="20"/>
                <w:lang w:eastAsia="sl-SI"/>
              </w:rPr>
              <w:t xml:space="preserve">Obrazec 1 </w:t>
            </w:r>
            <w:r w:rsidRPr="00005062">
              <w:rPr>
                <w:rFonts w:ascii="Aptos" w:eastAsia="Calibri" w:hAnsi="Aptos" w:cs="Arial"/>
                <w:color w:val="000000" w:themeColor="text1"/>
                <w:szCs w:val="20"/>
                <w:lang w:eastAsia="sl-SI"/>
              </w:rPr>
              <w:t xml:space="preserve">– </w:t>
            </w:r>
            <w:r w:rsidR="00693697" w:rsidRPr="00005062">
              <w:rPr>
                <w:rFonts w:ascii="Aptos" w:eastAsia="Calibri" w:hAnsi="Aptos" w:cs="Arial"/>
                <w:b/>
                <w:bCs/>
                <w:color w:val="000000" w:themeColor="text1"/>
                <w:szCs w:val="20"/>
                <w:lang w:eastAsia="sl-SI"/>
              </w:rPr>
              <w:t>Ponudb</w:t>
            </w:r>
            <w:r w:rsidR="00000963">
              <w:rPr>
                <w:rFonts w:ascii="Aptos" w:eastAsia="Calibri" w:hAnsi="Aptos" w:cs="Arial"/>
                <w:b/>
                <w:bCs/>
                <w:color w:val="000000" w:themeColor="text1"/>
                <w:szCs w:val="20"/>
                <w:lang w:eastAsia="sl-SI"/>
              </w:rPr>
              <w:t>eni predračun</w:t>
            </w:r>
            <w:r w:rsidRPr="00005062">
              <w:rPr>
                <w:rFonts w:ascii="Aptos" w:eastAsia="Calibri" w:hAnsi="Aptos" w:cs="Arial"/>
                <w:color w:val="000000" w:themeColor="text1"/>
                <w:szCs w:val="20"/>
                <w:lang w:eastAsia="sl-SI"/>
              </w:rPr>
              <w:t>, izpolnjen, podpisan in žigosan na vsaki strani</w:t>
            </w:r>
          </w:p>
        </w:tc>
        <w:tc>
          <w:tcPr>
            <w:tcW w:w="1276" w:type="dxa"/>
            <w:vAlign w:val="center"/>
          </w:tcPr>
          <w:p w14:paraId="31EAC6FF" w14:textId="14FF0A81" w:rsidR="00612AC1" w:rsidRPr="00005062" w:rsidRDefault="00612AC1" w:rsidP="00527157">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50"/>
            </w:r>
          </w:p>
        </w:tc>
        <w:tc>
          <w:tcPr>
            <w:tcW w:w="1134" w:type="dxa"/>
            <w:gridSpan w:val="2"/>
            <w:vAlign w:val="center"/>
          </w:tcPr>
          <w:p w14:paraId="16E0F50A" w14:textId="735F9F58" w:rsidR="00612AC1" w:rsidRPr="00005062" w:rsidRDefault="00612AC1" w:rsidP="00527157">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4F"/>
            </w:r>
          </w:p>
        </w:tc>
        <w:tc>
          <w:tcPr>
            <w:tcW w:w="1138" w:type="dxa"/>
            <w:gridSpan w:val="2"/>
            <w:vAlign w:val="center"/>
          </w:tcPr>
          <w:p w14:paraId="4F253049" w14:textId="247E8422" w:rsidR="00612AC1" w:rsidRPr="00005062" w:rsidRDefault="00612AC1" w:rsidP="00527157">
            <w:pPr>
              <w:pStyle w:val="Telobesedila"/>
              <w:spacing w:line="260" w:lineRule="exact"/>
              <w:jc w:val="center"/>
              <w:rPr>
                <w:rFonts w:ascii="Aptos" w:eastAsia="Calibri" w:hAnsi="Aptos" w:cs="Arial"/>
                <w:color w:val="000000" w:themeColor="text1"/>
                <w:sz w:val="36"/>
                <w:szCs w:val="20"/>
                <w:lang w:eastAsia="sl-SI"/>
              </w:rPr>
            </w:pPr>
            <w:r w:rsidRPr="00005062">
              <w:rPr>
                <w:rFonts w:ascii="Aptos" w:eastAsia="Calibri" w:hAnsi="Aptos" w:cs="Arial"/>
                <w:color w:val="000000" w:themeColor="text1"/>
                <w:sz w:val="36"/>
                <w:szCs w:val="20"/>
                <w:lang w:eastAsia="sl-SI"/>
              </w:rPr>
              <w:sym w:font="Wingdings 2" w:char="F04F"/>
            </w:r>
          </w:p>
        </w:tc>
      </w:tr>
      <w:tr w:rsidR="0086687A" w:rsidRPr="00005062" w14:paraId="7F997030" w14:textId="77777777" w:rsidTr="008004C0">
        <w:trPr>
          <w:trHeight w:val="471"/>
        </w:trPr>
        <w:tc>
          <w:tcPr>
            <w:tcW w:w="8928" w:type="dxa"/>
            <w:gridSpan w:val="6"/>
            <w:vAlign w:val="center"/>
          </w:tcPr>
          <w:p w14:paraId="79A30F93" w14:textId="6A84BCBC" w:rsidR="0086687A" w:rsidRPr="00005062" w:rsidRDefault="0086687A" w:rsidP="00527157">
            <w:pPr>
              <w:pStyle w:val="Telobesedila"/>
              <w:tabs>
                <w:tab w:val="left" w:pos="310"/>
              </w:tabs>
              <w:spacing w:line="260" w:lineRule="exact"/>
              <w:ind w:left="310"/>
              <w:jc w:val="center"/>
              <w:rPr>
                <w:rFonts w:ascii="Aptos" w:eastAsia="Calibri" w:hAnsi="Aptos" w:cs="Arial"/>
                <w:color w:val="000000" w:themeColor="text1"/>
                <w:sz w:val="40"/>
                <w:szCs w:val="20"/>
                <w:lang w:eastAsia="sl-SI"/>
              </w:rPr>
            </w:pPr>
            <w:r w:rsidRPr="00005062">
              <w:rPr>
                <w:rFonts w:ascii="Aptos" w:eastAsia="Calibri" w:hAnsi="Aptos" w:cs="Arial"/>
                <w:b/>
                <w:color w:val="000000" w:themeColor="text1"/>
                <w:sz w:val="22"/>
                <w:szCs w:val="20"/>
                <w:lang w:eastAsia="sl-SI"/>
              </w:rPr>
              <w:t>Razdelek »Drugi dokumenti</w:t>
            </w:r>
            <w:r w:rsidR="00CC54D1" w:rsidRPr="00005062">
              <w:rPr>
                <w:rFonts w:ascii="Aptos" w:eastAsia="Calibri" w:hAnsi="Aptos" w:cs="Arial"/>
                <w:b/>
                <w:color w:val="000000" w:themeColor="text1"/>
                <w:sz w:val="22"/>
                <w:szCs w:val="20"/>
                <w:lang w:eastAsia="sl-SI"/>
              </w:rPr>
              <w:t>«</w:t>
            </w:r>
          </w:p>
        </w:tc>
      </w:tr>
      <w:tr w:rsidR="00FC0F7B" w:rsidRPr="00005062" w14:paraId="4652AF3A" w14:textId="77777777" w:rsidTr="008500FD">
        <w:trPr>
          <w:trHeight w:val="649"/>
        </w:trPr>
        <w:tc>
          <w:tcPr>
            <w:tcW w:w="5380" w:type="dxa"/>
            <w:vAlign w:val="center"/>
          </w:tcPr>
          <w:p w14:paraId="2B3A2124" w14:textId="1100234C" w:rsidR="00FC0F7B" w:rsidRPr="00005062" w:rsidDel="008500FD" w:rsidRDefault="00FC0F7B">
            <w:pPr>
              <w:pStyle w:val="Telobesedila"/>
              <w:numPr>
                <w:ilvl w:val="0"/>
                <w:numId w:val="6"/>
              </w:numPr>
              <w:spacing w:line="260" w:lineRule="exact"/>
              <w:ind w:left="317"/>
              <w:rPr>
                <w:rFonts w:ascii="Aptos" w:eastAsia="Calibri" w:hAnsi="Aptos" w:cs="Arial"/>
                <w:b/>
                <w:color w:val="000000" w:themeColor="text1"/>
                <w:szCs w:val="20"/>
                <w:lang w:eastAsia="sl-SI"/>
              </w:rPr>
            </w:pPr>
            <w:r w:rsidRPr="00005062">
              <w:rPr>
                <w:rFonts w:ascii="Aptos" w:eastAsia="Calibri" w:hAnsi="Aptos" w:cs="Arial"/>
                <w:b/>
                <w:color w:val="000000" w:themeColor="text1"/>
                <w:szCs w:val="20"/>
                <w:lang w:eastAsia="sl-SI"/>
              </w:rPr>
              <w:t xml:space="preserve">Obrazec </w:t>
            </w:r>
            <w:r w:rsidR="00000963">
              <w:rPr>
                <w:rFonts w:ascii="Aptos" w:eastAsia="Calibri" w:hAnsi="Aptos" w:cs="Arial"/>
                <w:b/>
                <w:color w:val="000000" w:themeColor="text1"/>
                <w:szCs w:val="20"/>
                <w:lang w:eastAsia="sl-SI"/>
              </w:rPr>
              <w:t>2</w:t>
            </w:r>
            <w:r w:rsidRPr="00005062">
              <w:rPr>
                <w:rFonts w:ascii="Aptos" w:eastAsia="Calibri" w:hAnsi="Aptos" w:cs="Arial"/>
                <w:b/>
                <w:color w:val="000000" w:themeColor="text1"/>
                <w:szCs w:val="20"/>
                <w:lang w:eastAsia="sl-SI"/>
              </w:rPr>
              <w:t xml:space="preserve"> – Podatki o gospodarskem subjektu, </w:t>
            </w:r>
            <w:r w:rsidRPr="00005062">
              <w:rPr>
                <w:rFonts w:ascii="Aptos" w:eastAsia="Calibri" w:hAnsi="Aptos" w:cs="Arial"/>
                <w:bCs/>
                <w:color w:val="000000" w:themeColor="text1"/>
                <w:szCs w:val="20"/>
                <w:lang w:eastAsia="sl-SI"/>
              </w:rPr>
              <w:t>izpolnjen, podpisan in žigosan</w:t>
            </w:r>
          </w:p>
        </w:tc>
        <w:tc>
          <w:tcPr>
            <w:tcW w:w="1276" w:type="dxa"/>
            <w:vAlign w:val="center"/>
          </w:tcPr>
          <w:p w14:paraId="70163027" w14:textId="09FF67E2" w:rsidR="00FC0F7B" w:rsidRPr="00005062" w:rsidRDefault="00FC0F7B" w:rsidP="0052715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c>
          <w:tcPr>
            <w:tcW w:w="1134" w:type="dxa"/>
            <w:gridSpan w:val="2"/>
            <w:vAlign w:val="center"/>
          </w:tcPr>
          <w:p w14:paraId="1E422C59" w14:textId="2640F2B0" w:rsidR="00FC0F7B" w:rsidRPr="00005062" w:rsidRDefault="00FC0F7B" w:rsidP="0052715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c>
          <w:tcPr>
            <w:tcW w:w="1138" w:type="dxa"/>
            <w:gridSpan w:val="2"/>
            <w:vAlign w:val="center"/>
          </w:tcPr>
          <w:p w14:paraId="6BAC26A0" w14:textId="24AB1C83" w:rsidR="00FC0F7B" w:rsidRPr="00005062" w:rsidRDefault="00FC0F7B" w:rsidP="0052715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r>
      <w:tr w:rsidR="00C82647" w:rsidRPr="00005062" w14:paraId="5E6784B7" w14:textId="77777777" w:rsidTr="008500FD">
        <w:trPr>
          <w:trHeight w:val="649"/>
        </w:trPr>
        <w:tc>
          <w:tcPr>
            <w:tcW w:w="5380" w:type="dxa"/>
            <w:vAlign w:val="center"/>
          </w:tcPr>
          <w:p w14:paraId="05822E35" w14:textId="66334399" w:rsidR="00C82647" w:rsidRPr="00005062" w:rsidRDefault="00C82647">
            <w:pPr>
              <w:pStyle w:val="Telobesedila"/>
              <w:numPr>
                <w:ilvl w:val="0"/>
                <w:numId w:val="6"/>
              </w:numPr>
              <w:spacing w:line="260" w:lineRule="exact"/>
              <w:ind w:left="317"/>
              <w:rPr>
                <w:rFonts w:ascii="Aptos" w:eastAsia="Calibri" w:hAnsi="Aptos" w:cs="Arial"/>
                <w:b/>
                <w:color w:val="000000" w:themeColor="text1"/>
                <w:szCs w:val="20"/>
                <w:lang w:eastAsia="sl-SI"/>
              </w:rPr>
            </w:pPr>
            <w:r w:rsidRPr="00005062">
              <w:rPr>
                <w:rFonts w:ascii="Aptos" w:hAnsi="Aptos" w:cs="Arial"/>
                <w:b/>
                <w:bCs/>
                <w:szCs w:val="20"/>
                <w:lang w:eastAsia="sl-SI"/>
              </w:rPr>
              <w:t xml:space="preserve">Pooblastilo vodilnemu partnerju za podpis ponudbe </w:t>
            </w:r>
            <w:r w:rsidRPr="00005062">
              <w:rPr>
                <w:rFonts w:ascii="Aptos" w:hAnsi="Aptos" w:cs="Arial"/>
                <w:szCs w:val="20"/>
                <w:lang w:eastAsia="sl-SI"/>
              </w:rPr>
              <w:t>(samo v primeru skupne ponudbe)</w:t>
            </w:r>
          </w:p>
        </w:tc>
        <w:tc>
          <w:tcPr>
            <w:tcW w:w="1276" w:type="dxa"/>
            <w:vAlign w:val="center"/>
          </w:tcPr>
          <w:p w14:paraId="6E33533C" w14:textId="57B5436F" w:rsidR="00C82647" w:rsidRPr="00005062" w:rsidRDefault="00C82647" w:rsidP="00C8264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4F"/>
            </w:r>
          </w:p>
        </w:tc>
        <w:tc>
          <w:tcPr>
            <w:tcW w:w="1134" w:type="dxa"/>
            <w:gridSpan w:val="2"/>
            <w:vAlign w:val="center"/>
          </w:tcPr>
          <w:p w14:paraId="420D168A" w14:textId="5FE8E705" w:rsidR="00C82647" w:rsidRPr="00005062" w:rsidRDefault="00C82647" w:rsidP="00C8264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c>
          <w:tcPr>
            <w:tcW w:w="1138" w:type="dxa"/>
            <w:gridSpan w:val="2"/>
            <w:vAlign w:val="center"/>
          </w:tcPr>
          <w:p w14:paraId="0B267BC9" w14:textId="04F381AA" w:rsidR="00C82647" w:rsidRPr="00005062" w:rsidRDefault="00C82647" w:rsidP="00C8264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4F"/>
            </w:r>
          </w:p>
        </w:tc>
      </w:tr>
      <w:tr w:rsidR="00C82647" w:rsidRPr="00005062" w14:paraId="1A57A048" w14:textId="77777777" w:rsidTr="008500FD">
        <w:trPr>
          <w:trHeight w:val="649"/>
        </w:trPr>
        <w:tc>
          <w:tcPr>
            <w:tcW w:w="5380" w:type="dxa"/>
            <w:vAlign w:val="center"/>
          </w:tcPr>
          <w:p w14:paraId="0CAC0CA8" w14:textId="0CC1F7E1" w:rsidR="00C82647" w:rsidRPr="00005062" w:rsidRDefault="00C82647">
            <w:pPr>
              <w:pStyle w:val="Telobesedila"/>
              <w:numPr>
                <w:ilvl w:val="0"/>
                <w:numId w:val="6"/>
              </w:numPr>
              <w:spacing w:line="260" w:lineRule="exact"/>
              <w:ind w:left="317"/>
              <w:rPr>
                <w:rFonts w:ascii="Aptos" w:eastAsia="Calibri" w:hAnsi="Aptos" w:cs="Arial"/>
                <w:b/>
                <w:color w:val="000000" w:themeColor="text1"/>
                <w:szCs w:val="20"/>
                <w:lang w:eastAsia="sl-SI"/>
              </w:rPr>
            </w:pPr>
            <w:r w:rsidRPr="00005062">
              <w:rPr>
                <w:rFonts w:ascii="Aptos" w:hAnsi="Aptos" w:cs="Arial"/>
                <w:b/>
                <w:bCs/>
                <w:szCs w:val="20"/>
                <w:lang w:eastAsia="sl-SI"/>
              </w:rPr>
              <w:lastRenderedPageBreak/>
              <w:t xml:space="preserve">Izjava o neomejeni solidarni odgovornosti </w:t>
            </w:r>
            <w:r w:rsidRPr="00005062">
              <w:rPr>
                <w:rFonts w:ascii="Aptos" w:hAnsi="Aptos" w:cs="Arial"/>
                <w:szCs w:val="20"/>
                <w:lang w:eastAsia="sl-SI"/>
              </w:rPr>
              <w:t>vseh partnerjev skupne ponudbe do naročnika(samo v primeru skupne ponudbe)</w:t>
            </w:r>
          </w:p>
        </w:tc>
        <w:tc>
          <w:tcPr>
            <w:tcW w:w="1276" w:type="dxa"/>
            <w:vAlign w:val="center"/>
          </w:tcPr>
          <w:p w14:paraId="3F6E5083" w14:textId="084F3128" w:rsidR="00C82647" w:rsidRPr="00005062" w:rsidRDefault="00C82647" w:rsidP="00C8264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c>
          <w:tcPr>
            <w:tcW w:w="1134" w:type="dxa"/>
            <w:gridSpan w:val="2"/>
            <w:vAlign w:val="center"/>
          </w:tcPr>
          <w:p w14:paraId="0613965F" w14:textId="611D8AC5" w:rsidR="00C82647" w:rsidRPr="00005062" w:rsidRDefault="00C82647" w:rsidP="00C8264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c>
          <w:tcPr>
            <w:tcW w:w="1138" w:type="dxa"/>
            <w:gridSpan w:val="2"/>
            <w:vAlign w:val="center"/>
          </w:tcPr>
          <w:p w14:paraId="387C79C1" w14:textId="45618D18" w:rsidR="00C82647" w:rsidRPr="00005062" w:rsidRDefault="00C82647" w:rsidP="00C8264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4F"/>
            </w:r>
          </w:p>
        </w:tc>
      </w:tr>
      <w:tr w:rsidR="00C82647" w:rsidRPr="00005062" w14:paraId="1F2A59AD" w14:textId="77777777" w:rsidTr="00756E90">
        <w:trPr>
          <w:trHeight w:val="649"/>
        </w:trPr>
        <w:tc>
          <w:tcPr>
            <w:tcW w:w="5380" w:type="dxa"/>
            <w:vAlign w:val="center"/>
          </w:tcPr>
          <w:p w14:paraId="0CECE0A3" w14:textId="15AB997D" w:rsidR="00C82647" w:rsidRPr="00005062" w:rsidRDefault="00C82647">
            <w:pPr>
              <w:pStyle w:val="Telobesedila"/>
              <w:numPr>
                <w:ilvl w:val="0"/>
                <w:numId w:val="6"/>
              </w:numPr>
              <w:spacing w:line="260" w:lineRule="exact"/>
              <w:ind w:left="317"/>
              <w:rPr>
                <w:rFonts w:ascii="Aptos" w:eastAsia="Calibri" w:hAnsi="Aptos" w:cs="Arial"/>
                <w:b/>
                <w:color w:val="000000" w:themeColor="text1"/>
                <w:szCs w:val="20"/>
                <w:lang w:eastAsia="sl-SI"/>
              </w:rPr>
            </w:pPr>
            <w:r w:rsidRPr="00005062">
              <w:rPr>
                <w:rFonts w:ascii="Aptos" w:eastAsia="Calibri" w:hAnsi="Aptos" w:cs="Arial"/>
                <w:b/>
                <w:color w:val="000000" w:themeColor="text1"/>
                <w:szCs w:val="20"/>
                <w:lang w:eastAsia="sl-SI"/>
              </w:rPr>
              <w:t xml:space="preserve">Obrazec </w:t>
            </w:r>
            <w:r w:rsidR="00000963">
              <w:rPr>
                <w:rFonts w:ascii="Aptos" w:eastAsia="Calibri" w:hAnsi="Aptos" w:cs="Arial"/>
                <w:b/>
                <w:color w:val="000000" w:themeColor="text1"/>
                <w:szCs w:val="20"/>
                <w:lang w:eastAsia="sl-SI"/>
              </w:rPr>
              <w:t>3</w:t>
            </w:r>
            <w:r w:rsidRPr="00005062">
              <w:rPr>
                <w:rFonts w:ascii="Aptos" w:eastAsia="Calibri" w:hAnsi="Aptos" w:cs="Arial"/>
                <w:b/>
                <w:color w:val="000000" w:themeColor="text1"/>
                <w:szCs w:val="20"/>
                <w:lang w:eastAsia="sl-SI"/>
              </w:rPr>
              <w:t xml:space="preserve"> – Referenčno potrdilo</w:t>
            </w:r>
            <w:r w:rsidRPr="00005062">
              <w:rPr>
                <w:rFonts w:ascii="Aptos" w:eastAsia="Calibri" w:hAnsi="Aptos" w:cs="Arial"/>
                <w:bCs/>
                <w:color w:val="000000" w:themeColor="text1"/>
                <w:szCs w:val="20"/>
                <w:lang w:eastAsia="sl-SI"/>
              </w:rPr>
              <w:t>, izpolnjen in podpisan na zadnji strani za vsak referenčni projekt</w:t>
            </w:r>
          </w:p>
        </w:tc>
        <w:tc>
          <w:tcPr>
            <w:tcW w:w="3548" w:type="dxa"/>
            <w:gridSpan w:val="5"/>
            <w:vAlign w:val="center"/>
          </w:tcPr>
          <w:p w14:paraId="69A5F80F" w14:textId="3A28D2EF" w:rsidR="00C82647" w:rsidRPr="00005062" w:rsidRDefault="00C82647" w:rsidP="00C8264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r>
      <w:tr w:rsidR="00000963" w:rsidRPr="00005062" w14:paraId="25D08B35" w14:textId="77777777" w:rsidTr="00000963">
        <w:trPr>
          <w:trHeight w:val="649"/>
        </w:trPr>
        <w:tc>
          <w:tcPr>
            <w:tcW w:w="5380" w:type="dxa"/>
            <w:vAlign w:val="center"/>
          </w:tcPr>
          <w:p w14:paraId="64978D21" w14:textId="19028376" w:rsidR="00466C43" w:rsidRPr="00466C43" w:rsidRDefault="004A69F1" w:rsidP="00466C43">
            <w:pPr>
              <w:pStyle w:val="Telobesedila"/>
              <w:numPr>
                <w:ilvl w:val="0"/>
                <w:numId w:val="6"/>
              </w:numPr>
              <w:spacing w:line="260" w:lineRule="exact"/>
              <w:ind w:left="316"/>
              <w:rPr>
                <w:rFonts w:ascii="Aptos" w:eastAsia="Calibri" w:hAnsi="Aptos" w:cs="Arial"/>
                <w:b/>
                <w:color w:val="000000" w:themeColor="text1"/>
                <w:szCs w:val="20"/>
                <w:lang w:eastAsia="sl-SI"/>
              </w:rPr>
            </w:pPr>
            <w:r w:rsidRPr="00466C43">
              <w:rPr>
                <w:rFonts w:ascii="Aptos" w:eastAsia="Calibri" w:hAnsi="Aptos" w:cs="Arial"/>
                <w:b/>
                <w:color w:val="000000" w:themeColor="text1"/>
                <w:szCs w:val="20"/>
                <w:lang w:eastAsia="sl-SI"/>
              </w:rPr>
              <w:t xml:space="preserve">Izjava 2 - </w:t>
            </w:r>
            <w:r w:rsidR="00000963" w:rsidRPr="00466C43">
              <w:rPr>
                <w:rFonts w:ascii="Aptos" w:eastAsia="Calibri" w:hAnsi="Aptos" w:cs="Arial"/>
                <w:b/>
                <w:color w:val="000000" w:themeColor="text1"/>
                <w:szCs w:val="20"/>
                <w:lang w:eastAsia="sl-SI"/>
              </w:rPr>
              <w:t>Izjava o izpolnjevanju tehničnih zahtev</w:t>
            </w:r>
            <w:r w:rsidRPr="00466C43">
              <w:rPr>
                <w:rFonts w:ascii="Aptos" w:eastAsia="Calibri" w:hAnsi="Aptos" w:cs="Arial"/>
                <w:bCs/>
                <w:color w:val="000000" w:themeColor="text1"/>
                <w:szCs w:val="20"/>
                <w:lang w:eastAsia="sl-SI"/>
              </w:rPr>
              <w:t xml:space="preserve"> izpolnjena in podpisana </w:t>
            </w:r>
            <w:r w:rsidR="00466C43" w:rsidRPr="00466C43">
              <w:rPr>
                <w:rFonts w:ascii="Aptos" w:eastAsia="Calibri" w:hAnsi="Aptos" w:cs="Arial"/>
                <w:bCs/>
                <w:color w:val="000000" w:themeColor="text1"/>
                <w:szCs w:val="20"/>
                <w:lang w:eastAsia="sl-SI"/>
              </w:rPr>
              <w:t>+ priloge (Tehnični prospekt proizvajalca, tehnični podatki o masi, motorju, hidravličnem sistemu in priključkih</w:t>
            </w:r>
            <w:r w:rsidR="00466C43">
              <w:rPr>
                <w:rFonts w:ascii="Aptos" w:eastAsia="Calibri" w:hAnsi="Aptos" w:cs="Arial"/>
                <w:bCs/>
                <w:color w:val="000000" w:themeColor="text1"/>
                <w:szCs w:val="20"/>
                <w:lang w:eastAsia="sl-SI"/>
              </w:rPr>
              <w:t>)</w:t>
            </w:r>
          </w:p>
        </w:tc>
        <w:tc>
          <w:tcPr>
            <w:tcW w:w="1283" w:type="dxa"/>
            <w:gridSpan w:val="2"/>
            <w:vAlign w:val="center"/>
          </w:tcPr>
          <w:p w14:paraId="0F9AA104" w14:textId="77777777" w:rsidR="00000963" w:rsidRPr="00005062" w:rsidRDefault="00000963" w:rsidP="00000963">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c>
          <w:tcPr>
            <w:tcW w:w="1134" w:type="dxa"/>
            <w:gridSpan w:val="2"/>
            <w:vAlign w:val="center"/>
          </w:tcPr>
          <w:p w14:paraId="3A1FC18A" w14:textId="11C82173" w:rsidR="00000963" w:rsidRPr="00005062" w:rsidRDefault="00000963" w:rsidP="00000963">
            <w:pPr>
              <w:pStyle w:val="Telobesedila"/>
              <w:spacing w:line="260" w:lineRule="exact"/>
              <w:jc w:val="center"/>
              <w:rPr>
                <w:rFonts w:ascii="Aptos" w:eastAsia="Calibri" w:hAnsi="Aptos" w:cs="Arial"/>
                <w:color w:val="000000" w:themeColor="text1"/>
                <w:sz w:val="36"/>
                <w:szCs w:val="36"/>
                <w:lang w:eastAsia="sl-SI"/>
              </w:rPr>
            </w:pPr>
            <w:r w:rsidRPr="00931233">
              <w:rPr>
                <w:rFonts w:ascii="Aptos" w:eastAsia="Calibri" w:hAnsi="Aptos" w:cs="Arial"/>
                <w:color w:val="000000" w:themeColor="text1"/>
                <w:sz w:val="36"/>
                <w:szCs w:val="36"/>
                <w:lang w:eastAsia="sl-SI"/>
              </w:rPr>
              <w:sym w:font="Wingdings 2" w:char="F04F"/>
            </w:r>
          </w:p>
        </w:tc>
        <w:tc>
          <w:tcPr>
            <w:tcW w:w="1131" w:type="dxa"/>
            <w:vAlign w:val="center"/>
          </w:tcPr>
          <w:p w14:paraId="250E0488" w14:textId="45B7EE20" w:rsidR="00000963" w:rsidRPr="00005062" w:rsidRDefault="00000963" w:rsidP="00000963">
            <w:pPr>
              <w:pStyle w:val="Telobesedila"/>
              <w:spacing w:line="260" w:lineRule="exact"/>
              <w:jc w:val="center"/>
              <w:rPr>
                <w:rFonts w:ascii="Aptos" w:eastAsia="Calibri" w:hAnsi="Aptos" w:cs="Arial"/>
                <w:color w:val="000000" w:themeColor="text1"/>
                <w:sz w:val="36"/>
                <w:szCs w:val="36"/>
                <w:lang w:eastAsia="sl-SI"/>
              </w:rPr>
            </w:pPr>
            <w:r w:rsidRPr="00931233">
              <w:rPr>
                <w:rFonts w:ascii="Aptos" w:eastAsia="Calibri" w:hAnsi="Aptos" w:cs="Arial"/>
                <w:color w:val="000000" w:themeColor="text1"/>
                <w:sz w:val="36"/>
                <w:szCs w:val="36"/>
                <w:lang w:eastAsia="sl-SI"/>
              </w:rPr>
              <w:sym w:font="Wingdings 2" w:char="F04F"/>
            </w:r>
          </w:p>
        </w:tc>
      </w:tr>
      <w:tr w:rsidR="008500FD" w:rsidRPr="00005062" w14:paraId="2EB546CC" w14:textId="77777777" w:rsidTr="008004C0">
        <w:trPr>
          <w:trHeight w:val="649"/>
        </w:trPr>
        <w:tc>
          <w:tcPr>
            <w:tcW w:w="5380" w:type="dxa"/>
            <w:vAlign w:val="center"/>
          </w:tcPr>
          <w:p w14:paraId="7CDF6B7A" w14:textId="493FAF6E" w:rsidR="008500FD" w:rsidRPr="00005062" w:rsidRDefault="008500FD" w:rsidP="00466C43">
            <w:pPr>
              <w:pStyle w:val="Telobesedila"/>
              <w:numPr>
                <w:ilvl w:val="0"/>
                <w:numId w:val="6"/>
              </w:numPr>
              <w:spacing w:line="260" w:lineRule="exact"/>
              <w:ind w:left="316"/>
              <w:rPr>
                <w:rFonts w:ascii="Aptos" w:eastAsia="Calibri" w:hAnsi="Aptos" w:cs="Arial"/>
                <w:b/>
                <w:color w:val="000000" w:themeColor="text1"/>
                <w:szCs w:val="20"/>
                <w:lang w:eastAsia="sl-SI"/>
              </w:rPr>
            </w:pPr>
            <w:r w:rsidRPr="00005062">
              <w:rPr>
                <w:rFonts w:ascii="Aptos" w:eastAsia="Calibri" w:hAnsi="Aptos" w:cs="Arial"/>
                <w:b/>
                <w:color w:val="000000" w:themeColor="text1"/>
                <w:szCs w:val="20"/>
                <w:lang w:eastAsia="sl-SI"/>
              </w:rPr>
              <w:t xml:space="preserve">Izjava </w:t>
            </w:r>
            <w:r w:rsidR="004A69F1">
              <w:rPr>
                <w:rFonts w:ascii="Aptos" w:eastAsia="Calibri" w:hAnsi="Aptos" w:cs="Arial"/>
                <w:b/>
                <w:color w:val="000000" w:themeColor="text1"/>
                <w:szCs w:val="20"/>
                <w:lang w:eastAsia="sl-SI"/>
              </w:rPr>
              <w:t>3</w:t>
            </w:r>
            <w:r w:rsidRPr="00005062">
              <w:rPr>
                <w:rFonts w:ascii="Aptos" w:eastAsia="Calibri" w:hAnsi="Aptos" w:cs="Arial"/>
                <w:b/>
                <w:color w:val="000000" w:themeColor="text1"/>
                <w:szCs w:val="20"/>
                <w:lang w:eastAsia="sl-SI"/>
              </w:rPr>
              <w:t xml:space="preserve"> – </w:t>
            </w:r>
            <w:r w:rsidR="00814E1A" w:rsidRPr="00005062">
              <w:rPr>
                <w:rFonts w:ascii="Aptos" w:eastAsia="Calibri" w:hAnsi="Aptos" w:cs="Arial"/>
                <w:b/>
                <w:color w:val="000000" w:themeColor="text1"/>
                <w:szCs w:val="20"/>
                <w:lang w:eastAsia="sl-SI"/>
              </w:rPr>
              <w:t>Zahteva za neposredno plačilo</w:t>
            </w:r>
            <w:r w:rsidRPr="00005062">
              <w:rPr>
                <w:rFonts w:ascii="Aptos" w:eastAsia="Calibri" w:hAnsi="Aptos" w:cs="Arial"/>
                <w:bCs/>
                <w:color w:val="000000" w:themeColor="text1"/>
                <w:szCs w:val="20"/>
                <w:lang w:eastAsia="sl-SI"/>
              </w:rPr>
              <w:t xml:space="preserve">, izpolnjena in podpisana </w:t>
            </w:r>
            <w:r w:rsidR="004A69F1">
              <w:rPr>
                <w:rFonts w:ascii="Aptos" w:eastAsia="Calibri" w:hAnsi="Aptos" w:cs="Arial"/>
                <w:bCs/>
                <w:color w:val="000000" w:themeColor="text1"/>
                <w:szCs w:val="20"/>
                <w:lang w:eastAsia="sl-SI"/>
              </w:rPr>
              <w:t>(če podizvajalec zahteva neposredno plačilo)</w:t>
            </w:r>
          </w:p>
        </w:tc>
        <w:tc>
          <w:tcPr>
            <w:tcW w:w="1276" w:type="dxa"/>
            <w:vAlign w:val="center"/>
          </w:tcPr>
          <w:p w14:paraId="222B1431" w14:textId="649B1CFD" w:rsidR="008500FD" w:rsidRPr="00005062" w:rsidRDefault="008500FD" w:rsidP="0052715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4F"/>
            </w:r>
          </w:p>
        </w:tc>
        <w:tc>
          <w:tcPr>
            <w:tcW w:w="1134" w:type="dxa"/>
            <w:gridSpan w:val="2"/>
            <w:vAlign w:val="center"/>
          </w:tcPr>
          <w:p w14:paraId="69B272CA" w14:textId="2DB3F765" w:rsidR="008500FD" w:rsidRPr="00005062" w:rsidRDefault="008500FD" w:rsidP="0052715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4F"/>
            </w:r>
          </w:p>
        </w:tc>
        <w:tc>
          <w:tcPr>
            <w:tcW w:w="1138" w:type="dxa"/>
            <w:gridSpan w:val="2"/>
            <w:vAlign w:val="center"/>
          </w:tcPr>
          <w:p w14:paraId="7DEAAB29" w14:textId="6C269D3A" w:rsidR="008500FD" w:rsidRPr="00005062" w:rsidRDefault="008500FD" w:rsidP="00527157">
            <w:pPr>
              <w:pStyle w:val="Telobesedila"/>
              <w:spacing w:line="260" w:lineRule="exact"/>
              <w:jc w:val="center"/>
              <w:rPr>
                <w:rFonts w:ascii="Aptos" w:eastAsia="Calibri" w:hAnsi="Aptos" w:cs="Arial"/>
                <w:color w:val="000000" w:themeColor="text1"/>
                <w:sz w:val="36"/>
                <w:szCs w:val="36"/>
                <w:lang w:eastAsia="sl-SI"/>
              </w:rPr>
            </w:pPr>
            <w:r w:rsidRPr="00005062">
              <w:rPr>
                <w:rFonts w:ascii="Aptos" w:eastAsia="Calibri" w:hAnsi="Aptos" w:cs="Arial"/>
                <w:color w:val="000000" w:themeColor="text1"/>
                <w:sz w:val="36"/>
                <w:szCs w:val="36"/>
                <w:lang w:eastAsia="sl-SI"/>
              </w:rPr>
              <w:sym w:font="Wingdings 2" w:char="F050"/>
            </w:r>
          </w:p>
        </w:tc>
      </w:tr>
      <w:tr w:rsidR="00466C43" w:rsidRPr="00005062" w14:paraId="2B88F8BB" w14:textId="77777777" w:rsidTr="00466C43">
        <w:trPr>
          <w:trHeight w:val="649"/>
        </w:trPr>
        <w:tc>
          <w:tcPr>
            <w:tcW w:w="5380" w:type="dxa"/>
            <w:vAlign w:val="center"/>
          </w:tcPr>
          <w:p w14:paraId="7448696A" w14:textId="46AEB0B6" w:rsidR="00466C43" w:rsidRPr="00005062" w:rsidRDefault="00466C43" w:rsidP="00466C43">
            <w:pPr>
              <w:pStyle w:val="Telobesedila"/>
              <w:numPr>
                <w:ilvl w:val="0"/>
                <w:numId w:val="6"/>
              </w:numPr>
              <w:spacing w:line="260" w:lineRule="exact"/>
              <w:ind w:left="316"/>
              <w:rPr>
                <w:rFonts w:ascii="Aptos" w:eastAsia="Calibri" w:hAnsi="Aptos" w:cs="Arial"/>
                <w:b/>
                <w:color w:val="000000" w:themeColor="text1"/>
                <w:szCs w:val="20"/>
                <w:lang w:eastAsia="sl-SI"/>
              </w:rPr>
            </w:pPr>
            <w:r>
              <w:rPr>
                <w:rFonts w:ascii="Aptos" w:eastAsia="Calibri" w:hAnsi="Aptos" w:cs="Arial"/>
                <w:b/>
                <w:color w:val="000000" w:themeColor="text1"/>
                <w:szCs w:val="20"/>
                <w:lang w:eastAsia="sl-SI"/>
              </w:rPr>
              <w:t>Izjava 4 – Izjava o lastniških deležih in povezavah</w:t>
            </w:r>
          </w:p>
        </w:tc>
        <w:tc>
          <w:tcPr>
            <w:tcW w:w="1276" w:type="dxa"/>
            <w:vAlign w:val="center"/>
          </w:tcPr>
          <w:p w14:paraId="1900EED6" w14:textId="440BC852" w:rsidR="00466C43" w:rsidRPr="00005062" w:rsidRDefault="00466C43" w:rsidP="00466C43">
            <w:pPr>
              <w:pStyle w:val="Telobesedila"/>
              <w:spacing w:line="260" w:lineRule="exact"/>
              <w:jc w:val="center"/>
              <w:rPr>
                <w:rFonts w:ascii="Aptos" w:eastAsia="Calibri" w:hAnsi="Aptos" w:cs="Arial"/>
                <w:color w:val="000000" w:themeColor="text1"/>
                <w:sz w:val="36"/>
                <w:szCs w:val="36"/>
                <w:lang w:eastAsia="sl-SI"/>
              </w:rPr>
            </w:pPr>
            <w:r w:rsidRPr="00E30F67">
              <w:rPr>
                <w:rFonts w:ascii="Aptos" w:eastAsia="Calibri" w:hAnsi="Aptos" w:cs="Arial"/>
                <w:color w:val="000000" w:themeColor="text1"/>
                <w:sz w:val="36"/>
                <w:szCs w:val="36"/>
                <w:lang w:eastAsia="sl-SI"/>
              </w:rPr>
              <w:sym w:font="Wingdings 2" w:char="F050"/>
            </w:r>
          </w:p>
        </w:tc>
        <w:tc>
          <w:tcPr>
            <w:tcW w:w="1134" w:type="dxa"/>
            <w:gridSpan w:val="2"/>
            <w:vAlign w:val="center"/>
          </w:tcPr>
          <w:p w14:paraId="53D74DCD" w14:textId="1310BE85" w:rsidR="00466C43" w:rsidRPr="00005062" w:rsidRDefault="00466C43" w:rsidP="00466C43">
            <w:pPr>
              <w:pStyle w:val="Telobesedila"/>
              <w:spacing w:line="260" w:lineRule="exact"/>
              <w:jc w:val="center"/>
              <w:rPr>
                <w:rFonts w:ascii="Aptos" w:eastAsia="Calibri" w:hAnsi="Aptos" w:cs="Arial"/>
                <w:color w:val="000000" w:themeColor="text1"/>
                <w:sz w:val="36"/>
                <w:szCs w:val="36"/>
                <w:lang w:eastAsia="sl-SI"/>
              </w:rPr>
            </w:pPr>
            <w:r w:rsidRPr="00E30F67">
              <w:rPr>
                <w:rFonts w:ascii="Aptos" w:eastAsia="Calibri" w:hAnsi="Aptos" w:cs="Arial"/>
                <w:color w:val="000000" w:themeColor="text1"/>
                <w:sz w:val="36"/>
                <w:szCs w:val="36"/>
                <w:lang w:eastAsia="sl-SI"/>
              </w:rPr>
              <w:sym w:font="Wingdings 2" w:char="F050"/>
            </w:r>
          </w:p>
        </w:tc>
        <w:tc>
          <w:tcPr>
            <w:tcW w:w="1138" w:type="dxa"/>
            <w:gridSpan w:val="2"/>
            <w:vAlign w:val="center"/>
          </w:tcPr>
          <w:p w14:paraId="05D084F2" w14:textId="0469A7CC" w:rsidR="00466C43" w:rsidRPr="00005062" w:rsidRDefault="00466C43" w:rsidP="00466C43">
            <w:pPr>
              <w:pStyle w:val="Telobesedila"/>
              <w:spacing w:line="260" w:lineRule="exact"/>
              <w:jc w:val="center"/>
              <w:rPr>
                <w:rFonts w:ascii="Aptos" w:eastAsia="Calibri" w:hAnsi="Aptos" w:cs="Arial"/>
                <w:color w:val="000000" w:themeColor="text1"/>
                <w:sz w:val="36"/>
                <w:szCs w:val="36"/>
                <w:lang w:eastAsia="sl-SI"/>
              </w:rPr>
            </w:pPr>
            <w:r w:rsidRPr="00E30F67">
              <w:rPr>
                <w:rFonts w:ascii="Aptos" w:eastAsia="Calibri" w:hAnsi="Aptos" w:cs="Arial"/>
                <w:color w:val="000000" w:themeColor="text1"/>
                <w:sz w:val="36"/>
                <w:szCs w:val="36"/>
                <w:lang w:eastAsia="sl-SI"/>
              </w:rPr>
              <w:sym w:font="Wingdings 2" w:char="F050"/>
            </w:r>
          </w:p>
        </w:tc>
      </w:tr>
    </w:tbl>
    <w:p w14:paraId="4B07C618" w14:textId="3C37280D" w:rsidR="00C82647" w:rsidRPr="00005062" w:rsidRDefault="00C82647">
      <w:pPr>
        <w:spacing w:line="240" w:lineRule="auto"/>
        <w:jc w:val="left"/>
        <w:rPr>
          <w:rFonts w:ascii="Aptos" w:hAnsi="Aptos" w:cs="Arial"/>
          <w:b/>
          <w:color w:val="000000" w:themeColor="text1"/>
          <w:sz w:val="24"/>
        </w:rPr>
      </w:pPr>
      <w:bookmarkStart w:id="46" w:name="_Toc100073497"/>
    </w:p>
    <w:p w14:paraId="6E6297B8" w14:textId="6B703756" w:rsidR="00AF76E6" w:rsidRPr="00005062" w:rsidRDefault="00AF76E6" w:rsidP="00AE2261">
      <w:pPr>
        <w:pStyle w:val="GLAVA1"/>
        <w:shd w:val="clear" w:color="auto" w:fill="BAB69B"/>
        <w:spacing w:line="260" w:lineRule="exact"/>
        <w:ind w:left="567" w:hanging="567"/>
        <w:rPr>
          <w:rFonts w:ascii="Aptos" w:hAnsi="Aptos"/>
          <w:color w:val="000000" w:themeColor="text1"/>
        </w:rPr>
      </w:pPr>
      <w:r w:rsidRPr="00005062">
        <w:rPr>
          <w:rFonts w:ascii="Aptos" w:hAnsi="Aptos"/>
          <w:color w:val="000000" w:themeColor="text1"/>
        </w:rPr>
        <w:t>ODDAJA NAROČILA</w:t>
      </w:r>
      <w:bookmarkEnd w:id="46"/>
    </w:p>
    <w:p w14:paraId="57635FF5" w14:textId="77777777" w:rsidR="00AF76E6" w:rsidRPr="00005062" w:rsidRDefault="00AF76E6" w:rsidP="00527157">
      <w:pPr>
        <w:spacing w:line="260" w:lineRule="exact"/>
        <w:rPr>
          <w:rFonts w:ascii="Aptos" w:hAnsi="Aptos" w:cs="Arial"/>
          <w:color w:val="000000" w:themeColor="text1"/>
        </w:rPr>
      </w:pPr>
    </w:p>
    <w:p w14:paraId="645BDF9E" w14:textId="5EB4B96E" w:rsidR="002D14EA" w:rsidRPr="00005062" w:rsidRDefault="002D14EA" w:rsidP="00396A1A">
      <w:pPr>
        <w:pStyle w:val="GLAVA11"/>
      </w:pPr>
      <w:bookmarkStart w:id="47" w:name="_Toc2931417"/>
      <w:bookmarkStart w:id="48" w:name="_Toc100073498"/>
      <w:r w:rsidRPr="00005062">
        <w:t>ODLOČITEV O ODDAJI NAROČILA</w:t>
      </w:r>
      <w:bookmarkEnd w:id="47"/>
      <w:bookmarkEnd w:id="48"/>
    </w:p>
    <w:p w14:paraId="2D8C86D2" w14:textId="77777777" w:rsidR="005F4FDC" w:rsidRPr="00005062" w:rsidRDefault="005F4FDC" w:rsidP="00396A1A">
      <w:pPr>
        <w:pStyle w:val="GLAVA3"/>
        <w:numPr>
          <w:ilvl w:val="0"/>
          <w:numId w:val="0"/>
        </w:numPr>
        <w:ind w:left="567"/>
      </w:pPr>
    </w:p>
    <w:p w14:paraId="33CCEC97" w14:textId="77777777" w:rsidR="005F4FDC" w:rsidRPr="00005062" w:rsidRDefault="005F4FDC" w:rsidP="00AE2261">
      <w:pPr>
        <w:pStyle w:val="GLAVA3"/>
        <w:ind w:left="567"/>
      </w:pPr>
      <w:r w:rsidRPr="00005062">
        <w:t>Naročnik v roku 5 dni po končanem preverjanju in ocenjevanju ponudb obvesti ponudnike o sprejeti odločitvi v zvezi z oddajo javnega naročila. Odločitev o oddaji javnega naročila sprejme najpozneje v roku 90 dni od roka za oddajo ponudb.</w:t>
      </w:r>
    </w:p>
    <w:p w14:paraId="579D1E68" w14:textId="77777777" w:rsidR="005F4FDC" w:rsidRPr="00005062" w:rsidRDefault="005F4FDC" w:rsidP="00396A1A">
      <w:pPr>
        <w:pStyle w:val="GLAVA3"/>
        <w:numPr>
          <w:ilvl w:val="0"/>
          <w:numId w:val="0"/>
        </w:numPr>
        <w:ind w:left="567"/>
      </w:pPr>
    </w:p>
    <w:p w14:paraId="41A46A43" w14:textId="77777777" w:rsidR="005F4FDC" w:rsidRPr="00005062" w:rsidRDefault="005F4FDC" w:rsidP="00AE2261">
      <w:pPr>
        <w:pStyle w:val="GLAVA3"/>
        <w:ind w:left="567"/>
      </w:pPr>
      <w:r w:rsidRPr="00005062">
        <w:t>Ponudnikom je pravno varstvo zagotovljeno po Zakonu o pravnem varstvu v postopkih javnega naročanja.</w:t>
      </w:r>
    </w:p>
    <w:p w14:paraId="5B8D72D7" w14:textId="77777777" w:rsidR="005F4FDC" w:rsidRPr="00005062" w:rsidRDefault="005F4FDC" w:rsidP="00396A1A">
      <w:pPr>
        <w:pStyle w:val="GLAVA3"/>
        <w:numPr>
          <w:ilvl w:val="0"/>
          <w:numId w:val="0"/>
        </w:numPr>
        <w:ind w:left="567"/>
      </w:pPr>
    </w:p>
    <w:p w14:paraId="5C7B8E86" w14:textId="77777777" w:rsidR="005F4FDC" w:rsidRPr="00005062" w:rsidRDefault="005F4FDC" w:rsidP="00AE2261">
      <w:pPr>
        <w:pStyle w:val="GLAVA3"/>
        <w:ind w:left="567"/>
      </w:pPr>
      <w:r w:rsidRPr="00005062">
        <w:t>Odločitev o oddaji javnega naročila postane pravnomočna z dnem, ko zoper njo ni mogoče zahtevati pravnega varstva.</w:t>
      </w:r>
    </w:p>
    <w:p w14:paraId="6575C4A4" w14:textId="77777777" w:rsidR="00AF76E6" w:rsidRPr="00005062" w:rsidRDefault="00AF76E6" w:rsidP="00396A1A">
      <w:pPr>
        <w:pStyle w:val="GLAVA3"/>
        <w:numPr>
          <w:ilvl w:val="0"/>
          <w:numId w:val="0"/>
        </w:numPr>
        <w:ind w:left="567"/>
      </w:pPr>
    </w:p>
    <w:p w14:paraId="7205C0BC" w14:textId="60AAEA26" w:rsidR="00041A10" w:rsidRPr="00005062" w:rsidRDefault="00BB0BB7" w:rsidP="00396A1A">
      <w:pPr>
        <w:pStyle w:val="GLAVA11"/>
      </w:pPr>
      <w:bookmarkStart w:id="49" w:name="_Toc100073499"/>
      <w:r w:rsidRPr="00005062">
        <w:t xml:space="preserve">SKLENITEV </w:t>
      </w:r>
      <w:r w:rsidR="00041A10" w:rsidRPr="00005062">
        <w:t xml:space="preserve">POGODBE </w:t>
      </w:r>
      <w:bookmarkEnd w:id="49"/>
    </w:p>
    <w:p w14:paraId="61BFECF2" w14:textId="77777777" w:rsidR="00041A10" w:rsidRPr="00005062" w:rsidRDefault="00041A10" w:rsidP="00527157">
      <w:pPr>
        <w:spacing w:line="260" w:lineRule="exact"/>
        <w:rPr>
          <w:rFonts w:ascii="Aptos" w:hAnsi="Aptos" w:cs="Arial"/>
          <w:color w:val="000000" w:themeColor="text1"/>
          <w:sz w:val="22"/>
        </w:rPr>
      </w:pPr>
    </w:p>
    <w:p w14:paraId="1AF1FB79" w14:textId="061B1109" w:rsidR="0031719A" w:rsidRPr="00005062" w:rsidRDefault="0031719A" w:rsidP="00AE2261">
      <w:pPr>
        <w:pStyle w:val="GLAVA3"/>
        <w:ind w:left="567"/>
      </w:pPr>
      <w:r w:rsidRPr="00005062">
        <w:t>V skladu s 6. odstavkom 14. člena Zakona o integriteti in preprečevanju korupcije (</w:t>
      </w:r>
      <w:r w:rsidR="001E7076" w:rsidRPr="00005062">
        <w:t>Uradni list RS, št. 69/11 – uradno prečiščeno besedilo, 158/20, 3/22 – ZDeb in 16/23 – ZZPri</w:t>
      </w:r>
      <w:r w:rsidRPr="00005062">
        <w:t xml:space="preserve">; v nadaljevanju ZIntPK) je dolžan izbrani ponudnik na poziv naročnika, pred podpisom pogodbe, predložiti izjavo ali podatke o udeležbi fizičnih in pravnih oseb v lastništvu izbranega ponudnika, </w:t>
      </w:r>
      <w:r w:rsidR="00C07CA6" w:rsidRPr="00005062">
        <w:t xml:space="preserve">vključno z udeležbo tihih družbenikov, </w:t>
      </w:r>
      <w:r w:rsidRPr="00005062">
        <w:t>ter o gospodarskih subjektih</w:t>
      </w:r>
      <w:r w:rsidR="00D2310F" w:rsidRPr="00005062">
        <w:t>,</w:t>
      </w:r>
      <w:r w:rsidRPr="00005062">
        <w:t xml:space="preserve"> za katere se glede na določbe zakona, ki ureja gospodarske družbe, šteje, da so povezane družbe z izbranim ponudnikom. Če bo ponudnik predložil lažno izjavo oziroma bo dal neresnične podatke o navedenih dejstvih, bo to imelo za posledico ničnost pogodbe. </w:t>
      </w:r>
    </w:p>
    <w:p w14:paraId="50491896" w14:textId="77777777" w:rsidR="0031719A" w:rsidRPr="00005062" w:rsidRDefault="0031719A" w:rsidP="00396A1A">
      <w:pPr>
        <w:pStyle w:val="GLAVA3"/>
        <w:numPr>
          <w:ilvl w:val="0"/>
          <w:numId w:val="0"/>
        </w:numPr>
        <w:ind w:left="567"/>
      </w:pPr>
    </w:p>
    <w:p w14:paraId="1F412536" w14:textId="7AFE8460" w:rsidR="00041A10" w:rsidRPr="00005062" w:rsidRDefault="00041A10" w:rsidP="00AE2261">
      <w:pPr>
        <w:pStyle w:val="GLAVA3"/>
        <w:ind w:left="567"/>
      </w:pPr>
      <w:r w:rsidRPr="00005062">
        <w:t xml:space="preserve">V roku </w:t>
      </w:r>
      <w:r w:rsidR="00BB0BB7" w:rsidRPr="00005062">
        <w:rPr>
          <w:b/>
        </w:rPr>
        <w:t xml:space="preserve">osem </w:t>
      </w:r>
      <w:r w:rsidRPr="00005062">
        <w:rPr>
          <w:b/>
        </w:rPr>
        <w:t>(</w:t>
      </w:r>
      <w:r w:rsidR="00BB0BB7" w:rsidRPr="00005062">
        <w:rPr>
          <w:b/>
        </w:rPr>
        <w:t>8</w:t>
      </w:r>
      <w:r w:rsidRPr="00005062">
        <w:rPr>
          <w:b/>
        </w:rPr>
        <w:t>) dni</w:t>
      </w:r>
      <w:r w:rsidRPr="00005062">
        <w:t xml:space="preserve"> po prejemu pogodbe, mora uspešen Ponudnik datirati, podpisati in žigosati pogodbo ter jo vrniti naročniku. </w:t>
      </w:r>
    </w:p>
    <w:p w14:paraId="213D3F9E" w14:textId="77777777" w:rsidR="00041A10" w:rsidRPr="00005062" w:rsidRDefault="00041A10" w:rsidP="00396A1A">
      <w:pPr>
        <w:pStyle w:val="GLAVA3"/>
        <w:numPr>
          <w:ilvl w:val="0"/>
          <w:numId w:val="0"/>
        </w:numPr>
        <w:ind w:left="567"/>
      </w:pPr>
    </w:p>
    <w:p w14:paraId="309890D6" w14:textId="77777777" w:rsidR="00BB0BB7" w:rsidRPr="00005062" w:rsidRDefault="00CB46B1" w:rsidP="00AE2261">
      <w:pPr>
        <w:pStyle w:val="GLAVA3"/>
        <w:ind w:left="567"/>
      </w:pPr>
      <w:r w:rsidRPr="00005062">
        <w:t xml:space="preserve">V roku </w:t>
      </w:r>
      <w:r w:rsidR="00977CBA" w:rsidRPr="00005062">
        <w:rPr>
          <w:b/>
        </w:rPr>
        <w:t>dvajset</w:t>
      </w:r>
      <w:r w:rsidRPr="00005062">
        <w:rPr>
          <w:b/>
        </w:rPr>
        <w:t xml:space="preserve"> (</w:t>
      </w:r>
      <w:r w:rsidR="00A9013D" w:rsidRPr="00005062">
        <w:rPr>
          <w:b/>
        </w:rPr>
        <w:t>20</w:t>
      </w:r>
      <w:r w:rsidRPr="00005062">
        <w:rPr>
          <w:b/>
        </w:rPr>
        <w:t>) dni</w:t>
      </w:r>
      <w:r w:rsidRPr="00005062">
        <w:t xml:space="preserve"> od sklenitve pogodb</w:t>
      </w:r>
      <w:r w:rsidR="00FD7F25" w:rsidRPr="00005062">
        <w:t>e</w:t>
      </w:r>
      <w:r w:rsidRPr="00005062">
        <w:rPr>
          <w:b/>
        </w:rPr>
        <w:t xml:space="preserve"> </w:t>
      </w:r>
      <w:r w:rsidRPr="00005062">
        <w:t xml:space="preserve">mora </w:t>
      </w:r>
      <w:r w:rsidR="008A6DBD" w:rsidRPr="00005062">
        <w:t>u</w:t>
      </w:r>
      <w:r w:rsidRPr="00005062">
        <w:t>spešen ponudnik naročniku izročiti</w:t>
      </w:r>
      <w:r w:rsidR="00BB0BB7" w:rsidRPr="00005062">
        <w:t>:</w:t>
      </w:r>
    </w:p>
    <w:p w14:paraId="67F91BF6" w14:textId="77777777" w:rsidR="00BB0BB7" w:rsidRPr="00005062" w:rsidRDefault="00BB0BB7" w:rsidP="008004C0">
      <w:pPr>
        <w:pStyle w:val="Odstavekseznama"/>
        <w:spacing w:line="260" w:lineRule="exact"/>
        <w:rPr>
          <w:rFonts w:ascii="Aptos" w:hAnsi="Aptos"/>
          <w:bCs/>
          <w:color w:val="000000" w:themeColor="text1"/>
          <w:sz w:val="22"/>
        </w:rPr>
      </w:pPr>
    </w:p>
    <w:p w14:paraId="45BE5050" w14:textId="77A5A71D" w:rsidR="00CB46B1" w:rsidRPr="00005062" w:rsidRDefault="00CB46B1">
      <w:pPr>
        <w:pStyle w:val="GLAVA3"/>
        <w:numPr>
          <w:ilvl w:val="0"/>
          <w:numId w:val="12"/>
        </w:numPr>
      </w:pPr>
      <w:r w:rsidRPr="00005062">
        <w:t>bančno garancijo za dobro izvedbo pogodbenih obveznosti</w:t>
      </w:r>
      <w:r w:rsidR="00BB0BB7" w:rsidRPr="00005062">
        <w:t xml:space="preserve">, </w:t>
      </w:r>
    </w:p>
    <w:p w14:paraId="1FDEC1F6" w14:textId="2064293C" w:rsidR="00BB0BB7" w:rsidRPr="00005062" w:rsidRDefault="00BB0BB7">
      <w:pPr>
        <w:pStyle w:val="GLAVA3"/>
        <w:numPr>
          <w:ilvl w:val="0"/>
          <w:numId w:val="12"/>
        </w:numPr>
      </w:pPr>
      <w:r w:rsidRPr="00005062">
        <w:t>pravni akt o skupni izvedbi javnega naročila (v primeru skupne ponudbe) in</w:t>
      </w:r>
    </w:p>
    <w:p w14:paraId="79FF4B3E" w14:textId="58349745" w:rsidR="00BB0BB7" w:rsidRPr="00005062" w:rsidRDefault="00BB0BB7">
      <w:pPr>
        <w:pStyle w:val="GLAVA3"/>
        <w:numPr>
          <w:ilvl w:val="0"/>
          <w:numId w:val="12"/>
        </w:numPr>
      </w:pPr>
      <w:r w:rsidRPr="00005062">
        <w:t>sklenjene pogodbe z vsemi podizvajalci, ki nastopajo v ponudbi.</w:t>
      </w:r>
    </w:p>
    <w:p w14:paraId="652BE7C9" w14:textId="77777777" w:rsidR="00413E4D" w:rsidRPr="00005062" w:rsidRDefault="00413E4D" w:rsidP="00527157">
      <w:pPr>
        <w:spacing w:line="260" w:lineRule="exact"/>
        <w:ind w:left="540"/>
        <w:jc w:val="center"/>
        <w:rPr>
          <w:rFonts w:ascii="Aptos" w:hAnsi="Aptos" w:cs="Arial"/>
          <w:b/>
          <w:color w:val="000000" w:themeColor="text1"/>
        </w:rPr>
      </w:pPr>
    </w:p>
    <w:p w14:paraId="36F1E4AE" w14:textId="5D486DF8" w:rsidR="000F7C1E" w:rsidRPr="00005062" w:rsidRDefault="000F7C1E" w:rsidP="00396A1A">
      <w:pPr>
        <w:pStyle w:val="GLAVA11"/>
      </w:pPr>
      <w:bookmarkStart w:id="50" w:name="_Toc380495542"/>
      <w:bookmarkStart w:id="51" w:name="_Toc100073502"/>
      <w:r w:rsidRPr="00005062">
        <w:t>USTAVITEV POSTOPKA, ZAVRNITEV VSEH PONUDB, ODSTOP OD IZVEDBE JAVNEGA NAROČILA</w:t>
      </w:r>
      <w:bookmarkEnd w:id="50"/>
      <w:bookmarkEnd w:id="51"/>
    </w:p>
    <w:p w14:paraId="72D0C6BC" w14:textId="77777777" w:rsidR="000F7C1E" w:rsidRPr="00005062" w:rsidRDefault="000F7C1E" w:rsidP="00396A1A">
      <w:pPr>
        <w:pStyle w:val="GLAVA3"/>
        <w:numPr>
          <w:ilvl w:val="0"/>
          <w:numId w:val="0"/>
        </w:numPr>
        <w:ind w:left="567"/>
      </w:pPr>
    </w:p>
    <w:p w14:paraId="7725F11A" w14:textId="3D6F3BC4" w:rsidR="00000963" w:rsidRDefault="000F7C1E" w:rsidP="00AE2261">
      <w:pPr>
        <w:pStyle w:val="GLAVA3"/>
        <w:ind w:left="567"/>
      </w:pPr>
      <w:r w:rsidRPr="00005062">
        <w:t xml:space="preserve">Naročnik si pridržuje pravico ustaviti postopek, zavrniti vse ponudbe ali odstopiti od izvedbe javnega naročila, iz utemeljenih razlogov, da predmeta javnega naročila ne potrebuje več ali da </w:t>
      </w:r>
      <w:r w:rsidRPr="00005062">
        <w:lastRenderedPageBreak/>
        <w:t xml:space="preserve">zanj nima zagotovljenih sredstev ali da se pri naročniku pojavi utemeljen sum, da je bila ali bi lahko bila vsebina pogodbe posledica storjenega kaznivega dejanja ali da so nastale druge izredne okoliščine, na katere naročnik ni mogel vplivati in jih predvideti ter zaradi katerih je postala izvedba javnega naročila z izbranim ponudnikom nemogoča. V tem primeru bo naročnik o svoji odločitvi in o razlogih, zaradi katerih odstopa od izvedbe javnega naročila, pisno obvestil ponudnika. </w:t>
      </w:r>
    </w:p>
    <w:p w14:paraId="6F54A09F" w14:textId="77777777" w:rsidR="00000963" w:rsidRDefault="00000963">
      <w:pPr>
        <w:spacing w:line="240" w:lineRule="auto"/>
        <w:jc w:val="left"/>
        <w:rPr>
          <w:rFonts w:ascii="Aptos" w:hAnsi="Aptos" w:cs="Arial"/>
          <w:color w:val="000000" w:themeColor="text1"/>
          <w:sz w:val="22"/>
        </w:rPr>
      </w:pPr>
      <w:r>
        <w:br w:type="page"/>
      </w:r>
    </w:p>
    <w:tbl>
      <w:tblPr>
        <w:tblStyle w:val="Tabelamrea"/>
        <w:tblW w:w="0" w:type="auto"/>
        <w:tblLook w:val="04A0" w:firstRow="1" w:lastRow="0" w:firstColumn="1" w:lastColumn="0" w:noHBand="0" w:noVBand="1"/>
      </w:tblPr>
      <w:tblGrid>
        <w:gridCol w:w="9628"/>
      </w:tblGrid>
      <w:tr w:rsidR="00000963" w:rsidRPr="001A01FD" w14:paraId="347B6CC1" w14:textId="77777777" w:rsidTr="00AC4253">
        <w:trPr>
          <w:trHeight w:val="560"/>
        </w:trPr>
        <w:tc>
          <w:tcPr>
            <w:tcW w:w="9628" w:type="dxa"/>
            <w:shd w:val="clear" w:color="auto" w:fill="BAB69B"/>
            <w:vAlign w:val="center"/>
          </w:tcPr>
          <w:p w14:paraId="112E3387" w14:textId="226DB858" w:rsidR="00000963" w:rsidRPr="001A01FD" w:rsidRDefault="00000963" w:rsidP="00AC4253">
            <w:pPr>
              <w:spacing w:line="240" w:lineRule="auto"/>
              <w:jc w:val="center"/>
              <w:rPr>
                <w:rFonts w:ascii="Aptos" w:hAnsi="Aptos" w:cs="Arial"/>
                <w:b/>
                <w:sz w:val="24"/>
                <w:szCs w:val="24"/>
              </w:rPr>
            </w:pPr>
            <w:r>
              <w:lastRenderedPageBreak/>
              <w:br w:type="page"/>
            </w:r>
            <w:r>
              <w:br w:type="page"/>
            </w:r>
            <w:r w:rsidRPr="001A01FD">
              <w:rPr>
                <w:rFonts w:ascii="Aptos" w:hAnsi="Aptos" w:cs="Arial"/>
                <w:b/>
                <w:sz w:val="24"/>
                <w:szCs w:val="24"/>
              </w:rPr>
              <w:t xml:space="preserve">OBRAZEC 1 </w:t>
            </w:r>
            <w:r>
              <w:rPr>
                <w:rFonts w:ascii="Aptos" w:hAnsi="Aptos" w:cs="Arial"/>
                <w:b/>
                <w:sz w:val="24"/>
                <w:szCs w:val="24"/>
              </w:rPr>
              <w:t>–</w:t>
            </w:r>
            <w:r w:rsidRPr="001A01FD">
              <w:rPr>
                <w:rFonts w:ascii="Aptos" w:hAnsi="Aptos" w:cs="Arial"/>
                <w:b/>
                <w:sz w:val="24"/>
                <w:szCs w:val="24"/>
              </w:rPr>
              <w:t xml:space="preserve"> PONUDB</w:t>
            </w:r>
            <w:r>
              <w:rPr>
                <w:rFonts w:ascii="Aptos" w:hAnsi="Aptos" w:cs="Arial"/>
                <w:b/>
                <w:sz w:val="24"/>
                <w:szCs w:val="24"/>
              </w:rPr>
              <w:t>ENI PREDRAČUN</w:t>
            </w:r>
          </w:p>
        </w:tc>
      </w:tr>
    </w:tbl>
    <w:p w14:paraId="7E07F01E" w14:textId="77777777" w:rsidR="00000963" w:rsidRDefault="00000963" w:rsidP="00000963">
      <w:pPr>
        <w:spacing w:line="240" w:lineRule="auto"/>
        <w:jc w:val="center"/>
        <w:rPr>
          <w:rFonts w:ascii="Aptos" w:hAnsi="Aptos" w:cs="Arial"/>
          <w:b/>
          <w:szCs w:val="20"/>
        </w:rPr>
      </w:pPr>
    </w:p>
    <w:p w14:paraId="11939E18" w14:textId="77777777" w:rsidR="00000963" w:rsidRPr="001A01FD" w:rsidRDefault="00000963" w:rsidP="00000963">
      <w:pPr>
        <w:spacing w:line="240" w:lineRule="auto"/>
        <w:jc w:val="center"/>
        <w:rPr>
          <w:rFonts w:ascii="Aptos" w:hAnsi="Aptos" w:cs="Arial"/>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5958"/>
      </w:tblGrid>
      <w:tr w:rsidR="00000963" w:rsidRPr="001A01FD" w14:paraId="2C9ED915" w14:textId="77777777" w:rsidTr="00AC4253">
        <w:trPr>
          <w:trHeight w:val="370"/>
        </w:trPr>
        <w:tc>
          <w:tcPr>
            <w:tcW w:w="2689" w:type="dxa"/>
            <w:vAlign w:val="center"/>
          </w:tcPr>
          <w:p w14:paraId="6724C779"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Predmet naročila:</w:t>
            </w:r>
            <w:r w:rsidRPr="001A01FD">
              <w:rPr>
                <w:rFonts w:ascii="Aptos" w:hAnsi="Aptos" w:cs="Arial"/>
                <w:b/>
                <w:szCs w:val="20"/>
              </w:rPr>
              <w:tab/>
            </w:r>
          </w:p>
        </w:tc>
        <w:tc>
          <w:tcPr>
            <w:tcW w:w="5958" w:type="dxa"/>
            <w:vAlign w:val="center"/>
          </w:tcPr>
          <w:p w14:paraId="0905551C" w14:textId="1715F871" w:rsidR="00000963" w:rsidRPr="001A01FD" w:rsidRDefault="00000963" w:rsidP="00AC4253">
            <w:pPr>
              <w:spacing w:line="240" w:lineRule="auto"/>
              <w:jc w:val="left"/>
              <w:rPr>
                <w:rFonts w:ascii="Aptos" w:hAnsi="Aptos" w:cs="Arial"/>
                <w:b/>
                <w:szCs w:val="20"/>
              </w:rPr>
            </w:pPr>
            <w:r w:rsidRPr="00000963">
              <w:rPr>
                <w:rFonts w:ascii="Aptos" w:hAnsi="Aptos" w:cs="Arial"/>
                <w:b/>
              </w:rPr>
              <w:t>NAKUP AMFIBIJSKEGA DELOVNEGA STROJA ZA UPRAVLJANJE Z MOKRIŠČI V OKVIRU PROJEKTA »LIFE TRŠCA«</w:t>
            </w:r>
          </w:p>
        </w:tc>
      </w:tr>
      <w:tr w:rsidR="00000963" w:rsidRPr="001A01FD" w14:paraId="6E9FDEB8" w14:textId="77777777" w:rsidTr="00AC4253">
        <w:trPr>
          <w:trHeight w:val="856"/>
        </w:trPr>
        <w:tc>
          <w:tcPr>
            <w:tcW w:w="2689" w:type="dxa"/>
            <w:vAlign w:val="center"/>
          </w:tcPr>
          <w:p w14:paraId="64FAC029"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Naročnik:</w:t>
            </w:r>
          </w:p>
        </w:tc>
        <w:tc>
          <w:tcPr>
            <w:tcW w:w="5958" w:type="dxa"/>
            <w:tcBorders>
              <w:bottom w:val="single" w:sz="4" w:space="0" w:color="auto"/>
            </w:tcBorders>
            <w:vAlign w:val="center"/>
          </w:tcPr>
          <w:p w14:paraId="02AAD451" w14:textId="57FD7AC8" w:rsidR="00000963" w:rsidRPr="001A01FD" w:rsidRDefault="00000963" w:rsidP="00AC4253">
            <w:pPr>
              <w:spacing w:line="240" w:lineRule="auto"/>
              <w:jc w:val="left"/>
              <w:rPr>
                <w:rFonts w:ascii="Aptos" w:hAnsi="Aptos" w:cs="Arial"/>
                <w:b/>
                <w:szCs w:val="20"/>
              </w:rPr>
            </w:pPr>
            <w:r w:rsidRPr="00C27E7D">
              <w:rPr>
                <w:rFonts w:ascii="Aptos" w:hAnsi="Aptos" w:cs="Arial"/>
                <w:b/>
                <w:szCs w:val="20"/>
              </w:rPr>
              <w:t xml:space="preserve">JAVNI ZAVOD NOTRANJSKI REGIJSKI PARK, Tabor </w:t>
            </w:r>
            <w:r w:rsidR="00491F16">
              <w:rPr>
                <w:rFonts w:ascii="Aptos" w:hAnsi="Aptos" w:cs="Arial"/>
                <w:b/>
                <w:szCs w:val="20"/>
              </w:rPr>
              <w:t>42</w:t>
            </w:r>
            <w:r w:rsidRPr="00C27E7D">
              <w:rPr>
                <w:rFonts w:ascii="Aptos" w:hAnsi="Aptos" w:cs="Arial"/>
                <w:b/>
                <w:szCs w:val="20"/>
              </w:rPr>
              <w:t>, 1380 Cerknica</w:t>
            </w:r>
          </w:p>
        </w:tc>
      </w:tr>
      <w:tr w:rsidR="00000963" w:rsidRPr="001A01FD" w14:paraId="4E5C6CC0" w14:textId="77777777" w:rsidTr="00AC4253">
        <w:trPr>
          <w:trHeight w:val="461"/>
        </w:trPr>
        <w:tc>
          <w:tcPr>
            <w:tcW w:w="2689" w:type="dxa"/>
            <w:tcBorders>
              <w:right w:val="single" w:sz="4" w:space="0" w:color="auto"/>
            </w:tcBorders>
            <w:vAlign w:val="center"/>
          </w:tcPr>
          <w:p w14:paraId="06303B00"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Ponudnik:</w:t>
            </w:r>
          </w:p>
        </w:tc>
        <w:tc>
          <w:tcPr>
            <w:tcW w:w="5958" w:type="dxa"/>
            <w:tcBorders>
              <w:top w:val="single" w:sz="4" w:space="0" w:color="auto"/>
              <w:left w:val="single" w:sz="4" w:space="0" w:color="auto"/>
              <w:bottom w:val="single" w:sz="4" w:space="0" w:color="auto"/>
              <w:right w:val="single" w:sz="4" w:space="0" w:color="auto"/>
            </w:tcBorders>
            <w:vAlign w:val="center"/>
          </w:tcPr>
          <w:p w14:paraId="035426AD" w14:textId="77777777" w:rsidR="00000963" w:rsidRPr="001A01FD" w:rsidRDefault="00000963" w:rsidP="00AC4253">
            <w:pPr>
              <w:spacing w:line="240" w:lineRule="auto"/>
              <w:jc w:val="left"/>
              <w:rPr>
                <w:rFonts w:ascii="Aptos" w:hAnsi="Aptos" w:cs="Arial"/>
                <w:b/>
                <w:szCs w:val="20"/>
              </w:rPr>
            </w:pPr>
          </w:p>
        </w:tc>
      </w:tr>
      <w:tr w:rsidR="00000963" w:rsidRPr="001A01FD" w14:paraId="24C51F43" w14:textId="77777777" w:rsidTr="00AC4253">
        <w:trPr>
          <w:trHeight w:val="427"/>
        </w:trPr>
        <w:tc>
          <w:tcPr>
            <w:tcW w:w="2689" w:type="dxa"/>
            <w:tcBorders>
              <w:right w:val="single" w:sz="4" w:space="0" w:color="auto"/>
            </w:tcBorders>
            <w:vAlign w:val="center"/>
          </w:tcPr>
          <w:p w14:paraId="4AC4DA8B"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Št. ponudbe:</w:t>
            </w:r>
          </w:p>
        </w:tc>
        <w:tc>
          <w:tcPr>
            <w:tcW w:w="5958" w:type="dxa"/>
            <w:tcBorders>
              <w:top w:val="single" w:sz="4" w:space="0" w:color="auto"/>
              <w:left w:val="single" w:sz="4" w:space="0" w:color="auto"/>
              <w:bottom w:val="single" w:sz="4" w:space="0" w:color="auto"/>
              <w:right w:val="single" w:sz="4" w:space="0" w:color="auto"/>
            </w:tcBorders>
            <w:vAlign w:val="center"/>
          </w:tcPr>
          <w:p w14:paraId="7D00DA56" w14:textId="77777777" w:rsidR="00000963" w:rsidRPr="001A01FD" w:rsidRDefault="00000963" w:rsidP="00AC4253">
            <w:pPr>
              <w:spacing w:line="240" w:lineRule="auto"/>
              <w:jc w:val="left"/>
              <w:rPr>
                <w:rFonts w:ascii="Aptos" w:hAnsi="Aptos" w:cs="Arial"/>
                <w:b/>
                <w:szCs w:val="20"/>
              </w:rPr>
            </w:pPr>
          </w:p>
        </w:tc>
      </w:tr>
      <w:tr w:rsidR="00000963" w:rsidRPr="001A01FD" w14:paraId="1857952C" w14:textId="77777777" w:rsidTr="00AC4253">
        <w:trPr>
          <w:trHeight w:val="434"/>
        </w:trPr>
        <w:tc>
          <w:tcPr>
            <w:tcW w:w="2689" w:type="dxa"/>
            <w:tcBorders>
              <w:right w:val="single" w:sz="4" w:space="0" w:color="auto"/>
            </w:tcBorders>
            <w:vAlign w:val="center"/>
          </w:tcPr>
          <w:p w14:paraId="394D174B"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Datum:</w:t>
            </w:r>
          </w:p>
        </w:tc>
        <w:tc>
          <w:tcPr>
            <w:tcW w:w="5958" w:type="dxa"/>
            <w:tcBorders>
              <w:top w:val="single" w:sz="4" w:space="0" w:color="auto"/>
              <w:left w:val="single" w:sz="4" w:space="0" w:color="auto"/>
              <w:bottom w:val="single" w:sz="4" w:space="0" w:color="auto"/>
              <w:right w:val="single" w:sz="4" w:space="0" w:color="auto"/>
            </w:tcBorders>
            <w:vAlign w:val="center"/>
          </w:tcPr>
          <w:p w14:paraId="5D837CCC" w14:textId="77777777" w:rsidR="00000963" w:rsidRPr="001A01FD" w:rsidRDefault="00000963" w:rsidP="00AC4253">
            <w:pPr>
              <w:spacing w:line="240" w:lineRule="auto"/>
              <w:jc w:val="left"/>
              <w:rPr>
                <w:rFonts w:ascii="Aptos" w:hAnsi="Aptos" w:cs="Arial"/>
                <w:b/>
                <w:szCs w:val="20"/>
              </w:rPr>
            </w:pPr>
          </w:p>
        </w:tc>
      </w:tr>
    </w:tbl>
    <w:p w14:paraId="73028482" w14:textId="77777777" w:rsidR="00000963" w:rsidRPr="001A01FD" w:rsidRDefault="00000963" w:rsidP="00000963">
      <w:pPr>
        <w:spacing w:line="240" w:lineRule="auto"/>
        <w:jc w:val="center"/>
        <w:rPr>
          <w:rFonts w:ascii="Aptos" w:hAnsi="Aptos" w:cs="Arial"/>
          <w:b/>
          <w:szCs w:val="20"/>
        </w:rPr>
      </w:pPr>
    </w:p>
    <w:p w14:paraId="42A27307" w14:textId="77777777" w:rsidR="00000963" w:rsidRPr="001A01FD" w:rsidRDefault="00000963" w:rsidP="00000963">
      <w:pPr>
        <w:spacing w:line="240" w:lineRule="auto"/>
        <w:ind w:left="1843" w:hanging="1843"/>
        <w:rPr>
          <w:rFonts w:ascii="Aptos" w:hAnsi="Aptos" w:cs="Arial"/>
          <w:b/>
        </w:rPr>
      </w:pPr>
    </w:p>
    <w:p w14:paraId="09EAFADE" w14:textId="77777777" w:rsidR="00000963" w:rsidRDefault="00000963" w:rsidP="00000963">
      <w:pPr>
        <w:pStyle w:val="Odstavekseznama"/>
        <w:spacing w:line="240" w:lineRule="auto"/>
        <w:ind w:left="284"/>
        <w:rPr>
          <w:rFonts w:ascii="Aptos" w:hAnsi="Aptos" w:cs="Arial"/>
          <w:bCs/>
          <w:szCs w:val="20"/>
        </w:rPr>
      </w:pPr>
    </w:p>
    <w:tbl>
      <w:tblPr>
        <w:tblStyle w:val="Tabelamrea"/>
        <w:tblW w:w="9634" w:type="dxa"/>
        <w:tblLayout w:type="fixed"/>
        <w:tblLook w:val="04A0" w:firstRow="1" w:lastRow="0" w:firstColumn="1" w:lastColumn="0" w:noHBand="0" w:noVBand="1"/>
      </w:tblPr>
      <w:tblGrid>
        <w:gridCol w:w="426"/>
        <w:gridCol w:w="2546"/>
        <w:gridCol w:w="567"/>
        <w:gridCol w:w="851"/>
        <w:gridCol w:w="1559"/>
        <w:gridCol w:w="1843"/>
        <w:gridCol w:w="1842"/>
      </w:tblGrid>
      <w:tr w:rsidR="00000963" w:rsidRPr="00DF37C7" w14:paraId="17792D02" w14:textId="77777777" w:rsidTr="00000963">
        <w:trPr>
          <w:trHeight w:val="520"/>
        </w:trPr>
        <w:tc>
          <w:tcPr>
            <w:tcW w:w="426" w:type="dxa"/>
            <w:vAlign w:val="center"/>
          </w:tcPr>
          <w:p w14:paraId="7C61EC4B" w14:textId="77777777" w:rsidR="00000963" w:rsidRPr="00000963" w:rsidRDefault="00000963" w:rsidP="00AC4253">
            <w:pPr>
              <w:ind w:left="-113" w:right="-113"/>
              <w:jc w:val="center"/>
              <w:rPr>
                <w:rFonts w:ascii="Aptos" w:hAnsi="Aptos" w:cstheme="minorHAnsi"/>
                <w:b/>
                <w:sz w:val="18"/>
                <w:szCs w:val="18"/>
              </w:rPr>
            </w:pPr>
            <w:r w:rsidRPr="00000963">
              <w:rPr>
                <w:rFonts w:ascii="Aptos" w:hAnsi="Aptos" w:cstheme="minorHAnsi"/>
                <w:b/>
                <w:sz w:val="18"/>
                <w:szCs w:val="18"/>
              </w:rPr>
              <w:t>Zap. št.</w:t>
            </w:r>
          </w:p>
        </w:tc>
        <w:tc>
          <w:tcPr>
            <w:tcW w:w="2546" w:type="dxa"/>
            <w:vAlign w:val="center"/>
          </w:tcPr>
          <w:p w14:paraId="53B303F0" w14:textId="77777777" w:rsidR="00000963" w:rsidRPr="00000963" w:rsidRDefault="00000963" w:rsidP="00AC4253">
            <w:pPr>
              <w:ind w:left="-85" w:right="-85"/>
              <w:jc w:val="center"/>
              <w:rPr>
                <w:rFonts w:ascii="Aptos" w:hAnsi="Aptos" w:cstheme="minorHAnsi"/>
                <w:b/>
                <w:sz w:val="18"/>
                <w:szCs w:val="18"/>
              </w:rPr>
            </w:pPr>
            <w:r w:rsidRPr="00000963">
              <w:rPr>
                <w:rFonts w:ascii="Aptos" w:hAnsi="Aptos" w:cstheme="minorHAnsi"/>
                <w:b/>
                <w:sz w:val="18"/>
                <w:szCs w:val="18"/>
              </w:rPr>
              <w:t>Predmet naročila</w:t>
            </w:r>
          </w:p>
        </w:tc>
        <w:tc>
          <w:tcPr>
            <w:tcW w:w="567" w:type="dxa"/>
            <w:vAlign w:val="center"/>
          </w:tcPr>
          <w:p w14:paraId="15AAF06C" w14:textId="77777777" w:rsidR="00000963" w:rsidRPr="00000963" w:rsidRDefault="00000963" w:rsidP="00AC4253">
            <w:pPr>
              <w:ind w:left="-113" w:right="-113"/>
              <w:jc w:val="center"/>
              <w:rPr>
                <w:rFonts w:ascii="Aptos" w:hAnsi="Aptos" w:cstheme="minorHAnsi"/>
                <w:b/>
                <w:sz w:val="18"/>
                <w:szCs w:val="18"/>
              </w:rPr>
            </w:pPr>
            <w:r w:rsidRPr="00000963">
              <w:rPr>
                <w:rFonts w:ascii="Aptos" w:hAnsi="Aptos" w:cstheme="minorHAnsi"/>
                <w:b/>
                <w:sz w:val="18"/>
                <w:szCs w:val="18"/>
              </w:rPr>
              <w:t>Enota</w:t>
            </w:r>
          </w:p>
        </w:tc>
        <w:tc>
          <w:tcPr>
            <w:tcW w:w="851" w:type="dxa"/>
            <w:vAlign w:val="center"/>
          </w:tcPr>
          <w:p w14:paraId="59D617BB" w14:textId="77777777" w:rsidR="00000963" w:rsidRPr="00000963" w:rsidRDefault="00000963" w:rsidP="00AC4253">
            <w:pPr>
              <w:ind w:left="-113" w:right="-113"/>
              <w:jc w:val="center"/>
              <w:rPr>
                <w:rFonts w:ascii="Aptos" w:hAnsi="Aptos" w:cstheme="minorHAnsi"/>
                <w:b/>
                <w:sz w:val="18"/>
                <w:szCs w:val="18"/>
              </w:rPr>
            </w:pPr>
            <w:r w:rsidRPr="00000963">
              <w:rPr>
                <w:rFonts w:ascii="Aptos" w:hAnsi="Aptos" w:cstheme="minorHAnsi"/>
                <w:b/>
                <w:sz w:val="18"/>
                <w:szCs w:val="18"/>
              </w:rPr>
              <w:t>Količina</w:t>
            </w:r>
          </w:p>
        </w:tc>
        <w:tc>
          <w:tcPr>
            <w:tcW w:w="1559" w:type="dxa"/>
            <w:vAlign w:val="center"/>
          </w:tcPr>
          <w:p w14:paraId="05593921" w14:textId="77777777" w:rsidR="00000963" w:rsidRPr="00000963" w:rsidRDefault="00000963" w:rsidP="00AC4253">
            <w:pPr>
              <w:ind w:left="-113" w:right="-113"/>
              <w:jc w:val="center"/>
              <w:rPr>
                <w:rFonts w:ascii="Aptos" w:hAnsi="Aptos" w:cstheme="minorHAnsi"/>
                <w:b/>
                <w:sz w:val="18"/>
                <w:szCs w:val="18"/>
              </w:rPr>
            </w:pPr>
            <w:r w:rsidRPr="00000963">
              <w:rPr>
                <w:rFonts w:ascii="Aptos" w:hAnsi="Aptos" w:cstheme="minorHAnsi"/>
                <w:b/>
                <w:sz w:val="18"/>
                <w:szCs w:val="18"/>
              </w:rPr>
              <w:t>Cena na enoto v EUR brez DDV</w:t>
            </w:r>
          </w:p>
        </w:tc>
        <w:tc>
          <w:tcPr>
            <w:tcW w:w="1843" w:type="dxa"/>
            <w:vAlign w:val="center"/>
          </w:tcPr>
          <w:p w14:paraId="4AF15272" w14:textId="77777777" w:rsidR="00000963" w:rsidRPr="00000963" w:rsidRDefault="00000963" w:rsidP="00AC4253">
            <w:pPr>
              <w:ind w:left="-113" w:right="-113"/>
              <w:jc w:val="center"/>
              <w:rPr>
                <w:rFonts w:ascii="Aptos" w:hAnsi="Aptos" w:cstheme="minorHAnsi"/>
                <w:b/>
                <w:sz w:val="18"/>
                <w:szCs w:val="18"/>
              </w:rPr>
            </w:pPr>
            <w:r w:rsidRPr="00000963">
              <w:rPr>
                <w:rFonts w:ascii="Aptos" w:hAnsi="Aptos" w:cs="Calibri"/>
                <w:b/>
                <w:sz w:val="18"/>
                <w:szCs w:val="18"/>
              </w:rPr>
              <w:t>Skupna cena v EUR brez DDV</w:t>
            </w:r>
          </w:p>
        </w:tc>
        <w:tc>
          <w:tcPr>
            <w:tcW w:w="1842" w:type="dxa"/>
            <w:vAlign w:val="center"/>
          </w:tcPr>
          <w:p w14:paraId="26F4C6BE" w14:textId="77777777" w:rsidR="00000963" w:rsidRPr="00000963" w:rsidRDefault="00000963" w:rsidP="00AC4253">
            <w:pPr>
              <w:ind w:left="-113" w:right="-113"/>
              <w:jc w:val="center"/>
              <w:rPr>
                <w:rFonts w:ascii="Aptos" w:hAnsi="Aptos" w:cstheme="minorHAnsi"/>
                <w:b/>
                <w:sz w:val="18"/>
                <w:szCs w:val="18"/>
              </w:rPr>
            </w:pPr>
            <w:r w:rsidRPr="00000963">
              <w:rPr>
                <w:rFonts w:ascii="Aptos" w:hAnsi="Aptos" w:cs="Calibri"/>
                <w:b/>
                <w:sz w:val="18"/>
                <w:szCs w:val="18"/>
              </w:rPr>
              <w:t>Skupna cena v EUR z 22 % DDV</w:t>
            </w:r>
          </w:p>
        </w:tc>
      </w:tr>
      <w:tr w:rsidR="00000963" w:rsidRPr="00DF37C7" w14:paraId="0C91314A" w14:textId="77777777" w:rsidTr="00000963">
        <w:trPr>
          <w:trHeight w:val="520"/>
        </w:trPr>
        <w:tc>
          <w:tcPr>
            <w:tcW w:w="426" w:type="dxa"/>
            <w:vAlign w:val="center"/>
          </w:tcPr>
          <w:p w14:paraId="1EC0723B" w14:textId="77777777" w:rsidR="00000963" w:rsidRPr="00000963" w:rsidRDefault="00000963" w:rsidP="00AC4253">
            <w:pPr>
              <w:ind w:left="-113" w:right="-113"/>
              <w:jc w:val="center"/>
              <w:rPr>
                <w:rFonts w:ascii="Aptos" w:hAnsi="Aptos" w:cstheme="minorHAnsi"/>
                <w:szCs w:val="20"/>
              </w:rPr>
            </w:pPr>
            <w:r w:rsidRPr="00000963">
              <w:rPr>
                <w:rFonts w:ascii="Aptos" w:hAnsi="Aptos" w:cstheme="minorHAnsi"/>
                <w:szCs w:val="20"/>
              </w:rPr>
              <w:t>1</w:t>
            </w:r>
          </w:p>
        </w:tc>
        <w:tc>
          <w:tcPr>
            <w:tcW w:w="2546" w:type="dxa"/>
            <w:vAlign w:val="center"/>
          </w:tcPr>
          <w:p w14:paraId="57EB065E" w14:textId="77777777" w:rsidR="00000963" w:rsidRPr="00000963" w:rsidRDefault="00000963" w:rsidP="00AC4253">
            <w:pPr>
              <w:jc w:val="center"/>
              <w:rPr>
                <w:rFonts w:ascii="Aptos" w:hAnsi="Aptos" w:cstheme="minorHAnsi"/>
                <w:szCs w:val="20"/>
              </w:rPr>
            </w:pPr>
            <w:r w:rsidRPr="00000963">
              <w:rPr>
                <w:rFonts w:ascii="Aptos" w:hAnsi="Aptos" w:cstheme="minorHAnsi"/>
                <w:szCs w:val="20"/>
              </w:rPr>
              <w:t>Amfibijski delovni stroj</w:t>
            </w:r>
          </w:p>
        </w:tc>
        <w:tc>
          <w:tcPr>
            <w:tcW w:w="567" w:type="dxa"/>
            <w:vAlign w:val="center"/>
          </w:tcPr>
          <w:p w14:paraId="6E60222E" w14:textId="77777777" w:rsidR="00000963" w:rsidRPr="00000963" w:rsidRDefault="00000963" w:rsidP="00AC4253">
            <w:pPr>
              <w:ind w:left="-113" w:right="-113"/>
              <w:jc w:val="center"/>
              <w:rPr>
                <w:rFonts w:ascii="Aptos" w:hAnsi="Aptos" w:cstheme="minorHAnsi"/>
                <w:szCs w:val="20"/>
              </w:rPr>
            </w:pPr>
            <w:r w:rsidRPr="00000963">
              <w:rPr>
                <w:rFonts w:ascii="Aptos" w:hAnsi="Aptos" w:cstheme="minorHAnsi"/>
                <w:szCs w:val="20"/>
              </w:rPr>
              <w:t>kpl</w:t>
            </w:r>
          </w:p>
        </w:tc>
        <w:tc>
          <w:tcPr>
            <w:tcW w:w="851" w:type="dxa"/>
            <w:vAlign w:val="center"/>
          </w:tcPr>
          <w:p w14:paraId="790C3D56" w14:textId="77777777" w:rsidR="00000963" w:rsidRPr="00000963" w:rsidRDefault="00000963" w:rsidP="00AC4253">
            <w:pPr>
              <w:ind w:left="-113" w:right="-113"/>
              <w:jc w:val="center"/>
              <w:rPr>
                <w:rFonts w:ascii="Aptos" w:hAnsi="Aptos" w:cstheme="minorHAnsi"/>
                <w:szCs w:val="20"/>
              </w:rPr>
            </w:pPr>
            <w:r w:rsidRPr="00000963">
              <w:rPr>
                <w:rFonts w:ascii="Aptos" w:hAnsi="Aptos" w:cstheme="minorHAnsi"/>
                <w:szCs w:val="20"/>
              </w:rPr>
              <w:t>1</w:t>
            </w:r>
          </w:p>
        </w:tc>
        <w:tc>
          <w:tcPr>
            <w:tcW w:w="1559" w:type="dxa"/>
            <w:vAlign w:val="center"/>
          </w:tcPr>
          <w:p w14:paraId="659A0B8B" w14:textId="77777777" w:rsidR="00000963" w:rsidRPr="00000963" w:rsidRDefault="00000963" w:rsidP="00AC4253">
            <w:pPr>
              <w:ind w:left="-113" w:right="-113"/>
              <w:jc w:val="center"/>
              <w:rPr>
                <w:rFonts w:ascii="Aptos" w:hAnsi="Aptos" w:cstheme="minorHAnsi"/>
                <w:szCs w:val="20"/>
              </w:rPr>
            </w:pPr>
            <w:r w:rsidRPr="00000963">
              <w:rPr>
                <w:rFonts w:ascii="Aptos" w:hAnsi="Aptos" w:cs="Arial"/>
                <w:b/>
                <w:szCs w:val="20"/>
                <w:lang w:eastAsia="sl-SI"/>
              </w:rPr>
              <w:fldChar w:fldCharType="begin">
                <w:ffData>
                  <w:name w:val="Besedilo40"/>
                  <w:enabled/>
                  <w:calcOnExit w:val="0"/>
                  <w:textInput/>
                </w:ffData>
              </w:fldChar>
            </w:r>
            <w:r w:rsidRPr="00000963">
              <w:rPr>
                <w:rFonts w:ascii="Aptos" w:hAnsi="Aptos" w:cs="Arial"/>
                <w:b/>
                <w:szCs w:val="20"/>
                <w:lang w:eastAsia="sl-SI"/>
              </w:rPr>
              <w:instrText xml:space="preserve"> FORMTEXT </w:instrText>
            </w:r>
            <w:r w:rsidRPr="00000963">
              <w:rPr>
                <w:rFonts w:ascii="Aptos" w:hAnsi="Aptos" w:cs="Arial"/>
                <w:b/>
                <w:szCs w:val="20"/>
                <w:lang w:eastAsia="sl-SI"/>
              </w:rPr>
            </w:r>
            <w:r w:rsidRPr="00000963">
              <w:rPr>
                <w:rFonts w:ascii="Aptos" w:hAnsi="Aptos" w:cs="Arial"/>
                <w:b/>
                <w:szCs w:val="20"/>
                <w:lang w:eastAsia="sl-SI"/>
              </w:rPr>
              <w:fldChar w:fldCharType="separate"/>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hAnsi="Aptos" w:cs="Arial"/>
                <w:b/>
                <w:szCs w:val="20"/>
                <w:lang w:eastAsia="sl-SI"/>
              </w:rPr>
              <w:fldChar w:fldCharType="end"/>
            </w:r>
          </w:p>
        </w:tc>
        <w:tc>
          <w:tcPr>
            <w:tcW w:w="1843" w:type="dxa"/>
            <w:vAlign w:val="center"/>
          </w:tcPr>
          <w:p w14:paraId="61B9C4B6" w14:textId="77777777" w:rsidR="00000963" w:rsidRPr="00000963" w:rsidRDefault="00000963" w:rsidP="00AC4253">
            <w:pPr>
              <w:ind w:left="-113" w:right="-113"/>
              <w:jc w:val="center"/>
              <w:rPr>
                <w:rFonts w:ascii="Aptos" w:hAnsi="Aptos" w:cstheme="minorHAnsi"/>
                <w:szCs w:val="20"/>
              </w:rPr>
            </w:pPr>
            <w:r w:rsidRPr="00000963">
              <w:rPr>
                <w:rFonts w:ascii="Aptos" w:hAnsi="Aptos" w:cs="Arial"/>
                <w:b/>
                <w:szCs w:val="20"/>
                <w:lang w:eastAsia="sl-SI"/>
              </w:rPr>
              <w:fldChar w:fldCharType="begin">
                <w:ffData>
                  <w:name w:val="Besedilo40"/>
                  <w:enabled/>
                  <w:calcOnExit w:val="0"/>
                  <w:textInput/>
                </w:ffData>
              </w:fldChar>
            </w:r>
            <w:r w:rsidRPr="00000963">
              <w:rPr>
                <w:rFonts w:ascii="Aptos" w:hAnsi="Aptos" w:cs="Arial"/>
                <w:b/>
                <w:szCs w:val="20"/>
                <w:lang w:eastAsia="sl-SI"/>
              </w:rPr>
              <w:instrText xml:space="preserve"> FORMTEXT </w:instrText>
            </w:r>
            <w:r w:rsidRPr="00000963">
              <w:rPr>
                <w:rFonts w:ascii="Aptos" w:hAnsi="Aptos" w:cs="Arial"/>
                <w:b/>
                <w:szCs w:val="20"/>
                <w:lang w:eastAsia="sl-SI"/>
              </w:rPr>
            </w:r>
            <w:r w:rsidRPr="00000963">
              <w:rPr>
                <w:rFonts w:ascii="Aptos" w:hAnsi="Aptos" w:cs="Arial"/>
                <w:b/>
                <w:szCs w:val="20"/>
                <w:lang w:eastAsia="sl-SI"/>
              </w:rPr>
              <w:fldChar w:fldCharType="separate"/>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hAnsi="Aptos" w:cs="Arial"/>
                <w:b/>
                <w:szCs w:val="20"/>
                <w:lang w:eastAsia="sl-SI"/>
              </w:rPr>
              <w:fldChar w:fldCharType="end"/>
            </w:r>
          </w:p>
        </w:tc>
        <w:tc>
          <w:tcPr>
            <w:tcW w:w="1842" w:type="dxa"/>
            <w:vAlign w:val="center"/>
          </w:tcPr>
          <w:p w14:paraId="2EBC6591" w14:textId="77777777" w:rsidR="00000963" w:rsidRPr="00000963" w:rsidRDefault="00000963" w:rsidP="00AC4253">
            <w:pPr>
              <w:ind w:left="-113" w:right="-113"/>
              <w:jc w:val="center"/>
              <w:rPr>
                <w:rFonts w:ascii="Aptos" w:hAnsi="Aptos" w:cstheme="minorHAnsi"/>
                <w:szCs w:val="20"/>
              </w:rPr>
            </w:pPr>
            <w:r w:rsidRPr="00000963">
              <w:rPr>
                <w:rFonts w:ascii="Aptos" w:hAnsi="Aptos" w:cs="Arial"/>
                <w:b/>
                <w:szCs w:val="20"/>
                <w:lang w:eastAsia="sl-SI"/>
              </w:rPr>
              <w:fldChar w:fldCharType="begin">
                <w:ffData>
                  <w:name w:val="Besedilo40"/>
                  <w:enabled/>
                  <w:calcOnExit w:val="0"/>
                  <w:textInput/>
                </w:ffData>
              </w:fldChar>
            </w:r>
            <w:r w:rsidRPr="00000963">
              <w:rPr>
                <w:rFonts w:ascii="Aptos" w:hAnsi="Aptos" w:cs="Arial"/>
                <w:b/>
                <w:szCs w:val="20"/>
                <w:lang w:eastAsia="sl-SI"/>
              </w:rPr>
              <w:instrText xml:space="preserve"> FORMTEXT </w:instrText>
            </w:r>
            <w:r w:rsidRPr="00000963">
              <w:rPr>
                <w:rFonts w:ascii="Aptos" w:hAnsi="Aptos" w:cs="Arial"/>
                <w:b/>
                <w:szCs w:val="20"/>
                <w:lang w:eastAsia="sl-SI"/>
              </w:rPr>
            </w:r>
            <w:r w:rsidRPr="00000963">
              <w:rPr>
                <w:rFonts w:ascii="Aptos" w:hAnsi="Aptos" w:cs="Arial"/>
                <w:b/>
                <w:szCs w:val="20"/>
                <w:lang w:eastAsia="sl-SI"/>
              </w:rPr>
              <w:fldChar w:fldCharType="separate"/>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eastAsia="MS Mincho" w:hAnsi="Aptos" w:cs="MS Mincho"/>
                <w:b/>
                <w:noProof/>
                <w:szCs w:val="20"/>
                <w:lang w:eastAsia="sl-SI"/>
              </w:rPr>
              <w:t> </w:t>
            </w:r>
            <w:r w:rsidRPr="00000963">
              <w:rPr>
                <w:rFonts w:ascii="Aptos" w:hAnsi="Aptos" w:cs="Arial"/>
                <w:b/>
                <w:szCs w:val="20"/>
                <w:lang w:eastAsia="sl-SI"/>
              </w:rPr>
              <w:fldChar w:fldCharType="end"/>
            </w:r>
          </w:p>
        </w:tc>
      </w:tr>
    </w:tbl>
    <w:p w14:paraId="72FA036A" w14:textId="77777777" w:rsidR="00000963" w:rsidRPr="001A01FD" w:rsidRDefault="00000963" w:rsidP="00000963">
      <w:pPr>
        <w:pStyle w:val="Odstavekseznama"/>
        <w:spacing w:line="240" w:lineRule="auto"/>
        <w:ind w:left="284"/>
        <w:rPr>
          <w:rFonts w:ascii="Aptos" w:hAnsi="Aptos" w:cs="Arial"/>
          <w:bCs/>
          <w:szCs w:val="20"/>
        </w:rPr>
      </w:pPr>
    </w:p>
    <w:p w14:paraId="112AC821" w14:textId="77777777" w:rsidR="00000963" w:rsidRDefault="00000963" w:rsidP="00000963">
      <w:pPr>
        <w:pStyle w:val="Telobesedila2"/>
        <w:spacing w:after="0" w:line="260" w:lineRule="exact"/>
        <w:rPr>
          <w:rFonts w:ascii="Aptos" w:hAnsi="Aptos" w:cs="Arial"/>
          <w:i/>
        </w:rPr>
      </w:pPr>
    </w:p>
    <w:p w14:paraId="3FB52BC3" w14:textId="77777777" w:rsidR="00000963" w:rsidRPr="001A01FD" w:rsidRDefault="00000963" w:rsidP="00000963">
      <w:pPr>
        <w:pStyle w:val="Telobesedila2"/>
        <w:spacing w:after="0" w:line="260" w:lineRule="exact"/>
        <w:rPr>
          <w:rFonts w:ascii="Aptos" w:hAnsi="Aptos" w:cs="Arial"/>
          <w:i/>
        </w:rPr>
      </w:pPr>
    </w:p>
    <w:p w14:paraId="47065539" w14:textId="77777777" w:rsidR="00000963" w:rsidRPr="001A01FD" w:rsidRDefault="00000963">
      <w:pPr>
        <w:pStyle w:val="Odstavekseznama"/>
        <w:numPr>
          <w:ilvl w:val="0"/>
          <w:numId w:val="14"/>
        </w:numPr>
        <w:spacing w:line="240" w:lineRule="auto"/>
        <w:ind w:left="284" w:hanging="284"/>
        <w:rPr>
          <w:rFonts w:ascii="Aptos" w:hAnsi="Aptos" w:cs="Arial"/>
          <w:bCs/>
          <w:szCs w:val="20"/>
        </w:rPr>
      </w:pPr>
      <w:r w:rsidRPr="001A01FD">
        <w:rPr>
          <w:rFonts w:ascii="Aptos" w:hAnsi="Aptos" w:cs="Arial"/>
          <w:bCs/>
          <w:szCs w:val="20"/>
        </w:rPr>
        <w:t>Ponudbena cena vključuje vse stroške in dajatve v zvezi z izvedbo naročila.</w:t>
      </w:r>
      <w:r w:rsidRPr="001A01FD">
        <w:rPr>
          <w:rFonts w:ascii="Aptos" w:hAnsi="Aptos" w:cs="Arial"/>
          <w:bCs/>
          <w:szCs w:val="20"/>
        </w:rPr>
        <w:tab/>
      </w:r>
    </w:p>
    <w:p w14:paraId="5900520F" w14:textId="77777777" w:rsidR="00000963" w:rsidRPr="001A01FD" w:rsidRDefault="00000963" w:rsidP="00000963">
      <w:pPr>
        <w:pStyle w:val="Telobesedila2"/>
        <w:spacing w:after="0" w:line="260" w:lineRule="exact"/>
        <w:rPr>
          <w:rFonts w:ascii="Aptos" w:hAnsi="Aptos" w:cs="Arial"/>
          <w:i/>
        </w:rPr>
      </w:pPr>
    </w:p>
    <w:p w14:paraId="576074F1" w14:textId="77777777" w:rsidR="00000963" w:rsidRDefault="00000963">
      <w:pPr>
        <w:pStyle w:val="Odstavekseznama"/>
        <w:numPr>
          <w:ilvl w:val="0"/>
          <w:numId w:val="14"/>
        </w:numPr>
        <w:spacing w:line="240" w:lineRule="auto"/>
        <w:ind w:left="284" w:hanging="284"/>
        <w:rPr>
          <w:rFonts w:ascii="Aptos" w:hAnsi="Aptos" w:cs="Arial"/>
          <w:bCs/>
          <w:szCs w:val="20"/>
        </w:rPr>
      </w:pPr>
      <w:r w:rsidRPr="001A01FD">
        <w:rPr>
          <w:rFonts w:ascii="Aptos" w:hAnsi="Aptos" w:cs="Arial"/>
          <w:bCs/>
          <w:szCs w:val="20"/>
        </w:rPr>
        <w:t>Ponudba velja za celotno naročilo in 3 mesece po roku za predložitev ponudb.</w:t>
      </w:r>
    </w:p>
    <w:p w14:paraId="2A732462" w14:textId="77777777" w:rsidR="00000963" w:rsidRPr="00000963" w:rsidRDefault="00000963" w:rsidP="00000963">
      <w:pPr>
        <w:pStyle w:val="Odstavekseznama"/>
        <w:rPr>
          <w:rFonts w:ascii="Aptos" w:hAnsi="Aptos" w:cs="Arial"/>
          <w:bCs/>
          <w:szCs w:val="20"/>
        </w:rPr>
      </w:pPr>
    </w:p>
    <w:p w14:paraId="4FF4E8B1" w14:textId="1D4767A9" w:rsidR="00000963" w:rsidRPr="00000963" w:rsidRDefault="00000963">
      <w:pPr>
        <w:pStyle w:val="Odstavekseznama"/>
        <w:numPr>
          <w:ilvl w:val="0"/>
          <w:numId w:val="14"/>
        </w:numPr>
        <w:spacing w:line="240" w:lineRule="auto"/>
        <w:ind w:left="284" w:hanging="284"/>
        <w:rPr>
          <w:rFonts w:ascii="Aptos" w:hAnsi="Aptos" w:cs="Arial"/>
          <w:bCs/>
          <w:szCs w:val="20"/>
        </w:rPr>
      </w:pPr>
      <w:r w:rsidRPr="00000963">
        <w:rPr>
          <w:rFonts w:ascii="Aptos" w:hAnsi="Aptos" w:cs="Arial"/>
          <w:bCs/>
          <w:szCs w:val="20"/>
        </w:rPr>
        <w:t>Ponudbena cena na enoto je fiksna ves čas trajanja pogodbe. S podpisom ponudbenega predračuna ponudnik jamči za resničnost oziroma verodostojnost podatkov v ponudbi.</w:t>
      </w:r>
    </w:p>
    <w:p w14:paraId="4CE8EF37" w14:textId="77777777" w:rsidR="00000963" w:rsidRPr="001A01FD" w:rsidRDefault="00000963" w:rsidP="00000963">
      <w:pPr>
        <w:pStyle w:val="Odstavekseznama"/>
        <w:rPr>
          <w:rFonts w:ascii="Aptos" w:hAnsi="Aptos" w:cs="Arial"/>
          <w:i/>
        </w:rPr>
      </w:pPr>
    </w:p>
    <w:p w14:paraId="018FACDD" w14:textId="031C7CFB" w:rsidR="00000963" w:rsidRPr="001A01FD" w:rsidRDefault="00000963">
      <w:pPr>
        <w:pStyle w:val="Odstavekseznama"/>
        <w:numPr>
          <w:ilvl w:val="0"/>
          <w:numId w:val="14"/>
        </w:numPr>
        <w:spacing w:line="240" w:lineRule="auto"/>
        <w:ind w:left="284" w:hanging="284"/>
        <w:rPr>
          <w:rFonts w:ascii="Aptos" w:hAnsi="Aptos" w:cs="Arial"/>
          <w:bCs/>
          <w:szCs w:val="20"/>
        </w:rPr>
      </w:pPr>
      <w:bookmarkStart w:id="52" w:name="_Hlk160023705"/>
      <w:r w:rsidRPr="001A01FD">
        <w:rPr>
          <w:rFonts w:ascii="Aptos" w:hAnsi="Aptos" w:cs="Arial"/>
          <w:bCs/>
          <w:szCs w:val="20"/>
        </w:rPr>
        <w:t>V primeru razhajanja med cenami v sistemu eJN</w:t>
      </w:r>
      <w:r>
        <w:rPr>
          <w:rFonts w:ascii="Aptos" w:hAnsi="Aptos" w:cs="Arial"/>
          <w:bCs/>
          <w:szCs w:val="20"/>
        </w:rPr>
        <w:t xml:space="preserve"> </w:t>
      </w:r>
      <w:r w:rsidRPr="001A01FD">
        <w:rPr>
          <w:rFonts w:ascii="Aptos" w:hAnsi="Aptos" w:cs="Arial"/>
          <w:bCs/>
          <w:szCs w:val="20"/>
        </w:rPr>
        <w:t xml:space="preserve">in cenami v Obrazcu </w:t>
      </w:r>
      <w:r>
        <w:rPr>
          <w:rFonts w:ascii="Aptos" w:hAnsi="Aptos" w:cs="Arial"/>
          <w:bCs/>
          <w:szCs w:val="20"/>
        </w:rPr>
        <w:t>1</w:t>
      </w:r>
      <w:r w:rsidRPr="001A01FD">
        <w:rPr>
          <w:rFonts w:ascii="Aptos" w:hAnsi="Aptos" w:cs="Arial"/>
          <w:bCs/>
          <w:szCs w:val="20"/>
        </w:rPr>
        <w:t xml:space="preserve"> »Ponudbeni predračun« veljajo slednje.</w:t>
      </w:r>
    </w:p>
    <w:bookmarkEnd w:id="52"/>
    <w:p w14:paraId="7FE75699" w14:textId="77777777" w:rsidR="00000963" w:rsidRPr="001A01FD" w:rsidRDefault="00000963" w:rsidP="00000963">
      <w:pPr>
        <w:spacing w:line="240" w:lineRule="auto"/>
        <w:rPr>
          <w:rFonts w:ascii="Aptos" w:hAnsi="Aptos" w:cs="Arial"/>
          <w:b/>
          <w:sz w:val="28"/>
          <w:szCs w:val="20"/>
        </w:rPr>
      </w:pPr>
    </w:p>
    <w:p w14:paraId="68F23440" w14:textId="77777777" w:rsidR="00000963" w:rsidRPr="001A01FD" w:rsidRDefault="00000963" w:rsidP="00000963">
      <w:pPr>
        <w:spacing w:line="240" w:lineRule="auto"/>
        <w:rPr>
          <w:rFonts w:ascii="Aptos" w:hAnsi="Aptos" w:cs="Arial"/>
          <w:b/>
          <w:sz w:val="28"/>
          <w:szCs w:val="20"/>
        </w:rPr>
      </w:pPr>
    </w:p>
    <w:tbl>
      <w:tblPr>
        <w:tblW w:w="0" w:type="auto"/>
        <w:jc w:val="right"/>
        <w:tblLayout w:type="fixed"/>
        <w:tblLook w:val="0000" w:firstRow="0" w:lastRow="0" w:firstColumn="0" w:lastColumn="0" w:noHBand="0" w:noVBand="0"/>
      </w:tblPr>
      <w:tblGrid>
        <w:gridCol w:w="2109"/>
        <w:gridCol w:w="3543"/>
      </w:tblGrid>
      <w:tr w:rsidR="00000963" w:rsidRPr="001A01FD" w14:paraId="62D33899" w14:textId="77777777" w:rsidTr="00AC4253">
        <w:trPr>
          <w:cantSplit/>
          <w:jc w:val="right"/>
        </w:trPr>
        <w:tc>
          <w:tcPr>
            <w:tcW w:w="2109" w:type="dxa"/>
            <w:vMerge w:val="restart"/>
            <w:vAlign w:val="center"/>
          </w:tcPr>
          <w:p w14:paraId="2ECB6C9E" w14:textId="77777777" w:rsidR="00000963" w:rsidRPr="001A01FD" w:rsidRDefault="00000963" w:rsidP="00AC4253">
            <w:pPr>
              <w:tabs>
                <w:tab w:val="left" w:pos="12758"/>
              </w:tabs>
              <w:jc w:val="center"/>
              <w:rPr>
                <w:rFonts w:ascii="Aptos" w:hAnsi="Aptos" w:cs="Arial"/>
              </w:rPr>
            </w:pPr>
            <w:r w:rsidRPr="001A01FD">
              <w:rPr>
                <w:rFonts w:ascii="Aptos" w:hAnsi="Aptos" w:cs="Arial"/>
              </w:rPr>
              <w:t>žig</w:t>
            </w:r>
          </w:p>
        </w:tc>
        <w:tc>
          <w:tcPr>
            <w:tcW w:w="3543" w:type="dxa"/>
          </w:tcPr>
          <w:p w14:paraId="4D12BC6B" w14:textId="77777777" w:rsidR="00000963" w:rsidRPr="001A01FD" w:rsidRDefault="00000963" w:rsidP="00AC4253">
            <w:pPr>
              <w:tabs>
                <w:tab w:val="left" w:pos="12758"/>
              </w:tabs>
              <w:jc w:val="center"/>
              <w:rPr>
                <w:rFonts w:ascii="Aptos" w:hAnsi="Aptos" w:cs="Arial"/>
              </w:rPr>
            </w:pPr>
          </w:p>
        </w:tc>
      </w:tr>
      <w:tr w:rsidR="00000963" w:rsidRPr="001A01FD" w14:paraId="7C26AFEB" w14:textId="77777777" w:rsidTr="00AC4253">
        <w:trPr>
          <w:cantSplit/>
          <w:jc w:val="right"/>
        </w:trPr>
        <w:tc>
          <w:tcPr>
            <w:tcW w:w="2109" w:type="dxa"/>
            <w:vMerge/>
          </w:tcPr>
          <w:p w14:paraId="5C2F3CB7"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1B393158" w14:textId="77777777" w:rsidR="00000963" w:rsidRPr="001A01FD" w:rsidRDefault="00000963" w:rsidP="00AC4253">
            <w:pPr>
              <w:tabs>
                <w:tab w:val="left" w:pos="12758"/>
              </w:tabs>
              <w:spacing w:before="120"/>
              <w:jc w:val="center"/>
              <w:rPr>
                <w:rFonts w:ascii="Aptos" w:hAnsi="Aptos" w:cs="Arial"/>
              </w:rPr>
            </w:pPr>
          </w:p>
        </w:tc>
      </w:tr>
      <w:tr w:rsidR="00000963" w:rsidRPr="001A01FD" w14:paraId="2BAA6C5B" w14:textId="77777777" w:rsidTr="00AC4253">
        <w:trPr>
          <w:cantSplit/>
          <w:jc w:val="right"/>
        </w:trPr>
        <w:tc>
          <w:tcPr>
            <w:tcW w:w="2109" w:type="dxa"/>
            <w:vMerge/>
          </w:tcPr>
          <w:p w14:paraId="7337B7FD" w14:textId="77777777" w:rsidR="00000963" w:rsidRPr="001A01FD" w:rsidRDefault="00000963" w:rsidP="00AC4253">
            <w:pPr>
              <w:tabs>
                <w:tab w:val="left" w:pos="12758"/>
              </w:tabs>
              <w:spacing w:before="120"/>
              <w:jc w:val="center"/>
              <w:rPr>
                <w:rFonts w:ascii="Aptos" w:hAnsi="Aptos" w:cs="Arial"/>
              </w:rPr>
            </w:pPr>
          </w:p>
        </w:tc>
        <w:tc>
          <w:tcPr>
            <w:tcW w:w="3543" w:type="dxa"/>
            <w:tcBorders>
              <w:top w:val="dashSmallGap" w:sz="4" w:space="0" w:color="auto"/>
            </w:tcBorders>
          </w:tcPr>
          <w:p w14:paraId="3B9A5B39" w14:textId="77777777" w:rsidR="00000963" w:rsidRPr="001A01FD" w:rsidRDefault="00000963" w:rsidP="00AC4253">
            <w:pPr>
              <w:tabs>
                <w:tab w:val="left" w:pos="12758"/>
              </w:tabs>
              <w:jc w:val="center"/>
              <w:rPr>
                <w:rFonts w:ascii="Aptos" w:hAnsi="Aptos" w:cs="Arial"/>
                <w:i/>
                <w:iCs/>
                <w:sz w:val="16"/>
                <w:szCs w:val="20"/>
              </w:rPr>
            </w:pPr>
            <w:r w:rsidRPr="001A01FD">
              <w:rPr>
                <w:rFonts w:ascii="Aptos" w:hAnsi="Aptos" w:cs="Arial"/>
                <w:i/>
                <w:iCs/>
                <w:sz w:val="16"/>
                <w:szCs w:val="20"/>
              </w:rPr>
              <w:t>(naziv ponudnika / vodilnega partnerja)</w:t>
            </w:r>
          </w:p>
        </w:tc>
      </w:tr>
      <w:tr w:rsidR="00000963" w:rsidRPr="001A01FD" w14:paraId="6A8CC9DE" w14:textId="77777777" w:rsidTr="00AC4253">
        <w:trPr>
          <w:cantSplit/>
          <w:jc w:val="right"/>
        </w:trPr>
        <w:tc>
          <w:tcPr>
            <w:tcW w:w="2109" w:type="dxa"/>
            <w:vMerge/>
          </w:tcPr>
          <w:p w14:paraId="440B9FF2"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0D03EC4C" w14:textId="77777777" w:rsidR="00000963" w:rsidRPr="001A01FD" w:rsidRDefault="00000963" w:rsidP="00AC4253">
            <w:pPr>
              <w:tabs>
                <w:tab w:val="left" w:pos="12758"/>
              </w:tabs>
              <w:spacing w:before="120"/>
              <w:jc w:val="center"/>
              <w:rPr>
                <w:rFonts w:ascii="Aptos" w:hAnsi="Aptos" w:cs="Arial"/>
              </w:rPr>
            </w:pPr>
          </w:p>
        </w:tc>
      </w:tr>
      <w:tr w:rsidR="00000963" w:rsidRPr="001A01FD" w14:paraId="5D4E0217" w14:textId="77777777" w:rsidTr="00AC4253">
        <w:trPr>
          <w:cantSplit/>
          <w:jc w:val="right"/>
        </w:trPr>
        <w:tc>
          <w:tcPr>
            <w:tcW w:w="2109" w:type="dxa"/>
            <w:vMerge/>
          </w:tcPr>
          <w:p w14:paraId="36293492" w14:textId="77777777" w:rsidR="00000963" w:rsidRPr="001A01FD" w:rsidRDefault="00000963" w:rsidP="00AC4253">
            <w:pPr>
              <w:tabs>
                <w:tab w:val="left" w:pos="12758"/>
              </w:tabs>
              <w:rPr>
                <w:rFonts w:ascii="Aptos" w:hAnsi="Aptos" w:cs="Arial"/>
              </w:rPr>
            </w:pPr>
          </w:p>
        </w:tc>
        <w:tc>
          <w:tcPr>
            <w:tcW w:w="3543" w:type="dxa"/>
          </w:tcPr>
          <w:p w14:paraId="65D2A698"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000963" w:rsidRPr="001A01FD" w14:paraId="0E8B3266" w14:textId="77777777" w:rsidTr="00AC4253">
        <w:trPr>
          <w:cantSplit/>
          <w:jc w:val="right"/>
        </w:trPr>
        <w:tc>
          <w:tcPr>
            <w:tcW w:w="2109" w:type="dxa"/>
            <w:vMerge/>
          </w:tcPr>
          <w:p w14:paraId="14B30346"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329162E1" w14:textId="77777777" w:rsidR="00000963" w:rsidRPr="001A01FD" w:rsidRDefault="00000963" w:rsidP="00AC4253">
            <w:pPr>
              <w:tabs>
                <w:tab w:val="left" w:pos="12758"/>
              </w:tabs>
              <w:spacing w:before="120"/>
              <w:jc w:val="center"/>
              <w:rPr>
                <w:rFonts w:ascii="Aptos" w:hAnsi="Aptos" w:cs="Arial"/>
              </w:rPr>
            </w:pPr>
          </w:p>
        </w:tc>
      </w:tr>
      <w:tr w:rsidR="00000963" w:rsidRPr="001A01FD" w14:paraId="600D37F1" w14:textId="77777777" w:rsidTr="00AC4253">
        <w:trPr>
          <w:cantSplit/>
          <w:jc w:val="right"/>
        </w:trPr>
        <w:tc>
          <w:tcPr>
            <w:tcW w:w="2109" w:type="dxa"/>
            <w:vMerge/>
          </w:tcPr>
          <w:p w14:paraId="0D1932AC" w14:textId="77777777" w:rsidR="00000963" w:rsidRPr="001A01FD" w:rsidRDefault="00000963" w:rsidP="00AC4253">
            <w:pPr>
              <w:tabs>
                <w:tab w:val="left" w:pos="12758"/>
              </w:tabs>
              <w:rPr>
                <w:rFonts w:ascii="Aptos" w:hAnsi="Aptos" w:cs="Arial"/>
              </w:rPr>
            </w:pPr>
          </w:p>
        </w:tc>
        <w:tc>
          <w:tcPr>
            <w:tcW w:w="3543" w:type="dxa"/>
          </w:tcPr>
          <w:p w14:paraId="1AB9AC21"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7627FD1A" w14:textId="77777777" w:rsidR="00000963" w:rsidRPr="001A01FD" w:rsidRDefault="00000963" w:rsidP="00000963">
      <w:pPr>
        <w:spacing w:line="240" w:lineRule="auto"/>
        <w:rPr>
          <w:rFonts w:ascii="Aptos" w:hAnsi="Aptos" w:cs="Arial"/>
          <w:b/>
          <w:sz w:val="28"/>
          <w:szCs w:val="20"/>
        </w:rPr>
      </w:pPr>
    </w:p>
    <w:p w14:paraId="7725C581" w14:textId="77777777" w:rsidR="00000963" w:rsidRPr="001A01FD" w:rsidRDefault="00000963" w:rsidP="00000963">
      <w:pPr>
        <w:rPr>
          <w:rFonts w:ascii="Aptos" w:hAnsi="Aptos"/>
        </w:rPr>
      </w:pPr>
    </w:p>
    <w:p w14:paraId="7F16D7D3" w14:textId="77777777" w:rsidR="00000963" w:rsidRPr="001A01FD" w:rsidRDefault="00000963" w:rsidP="00000963">
      <w:pPr>
        <w:rPr>
          <w:rFonts w:ascii="Aptos" w:hAnsi="Aptos"/>
        </w:rPr>
      </w:pPr>
    </w:p>
    <w:p w14:paraId="2A62C47F" w14:textId="77777777" w:rsidR="00000963" w:rsidRPr="001A01FD" w:rsidRDefault="00000963" w:rsidP="00000963">
      <w:pPr>
        <w:spacing w:line="240" w:lineRule="auto"/>
        <w:jc w:val="left"/>
        <w:rPr>
          <w:rFonts w:ascii="Aptos" w:hAnsi="Aptos"/>
        </w:rPr>
      </w:pPr>
      <w:r w:rsidRPr="001A01FD">
        <w:rPr>
          <w:rFonts w:ascii="Aptos" w:hAnsi="Aptos"/>
        </w:rPr>
        <w:br w:type="page"/>
      </w:r>
    </w:p>
    <w:tbl>
      <w:tblPr>
        <w:tblStyle w:val="Tabelamrea"/>
        <w:tblW w:w="0" w:type="auto"/>
        <w:tblLook w:val="04A0" w:firstRow="1" w:lastRow="0" w:firstColumn="1" w:lastColumn="0" w:noHBand="0" w:noVBand="1"/>
      </w:tblPr>
      <w:tblGrid>
        <w:gridCol w:w="9628"/>
      </w:tblGrid>
      <w:tr w:rsidR="00000963" w:rsidRPr="001A01FD" w14:paraId="1D05C52C" w14:textId="77777777" w:rsidTr="00AC4253">
        <w:trPr>
          <w:trHeight w:val="560"/>
        </w:trPr>
        <w:tc>
          <w:tcPr>
            <w:tcW w:w="9628" w:type="dxa"/>
            <w:shd w:val="clear" w:color="auto" w:fill="BAB69B"/>
            <w:vAlign w:val="center"/>
          </w:tcPr>
          <w:p w14:paraId="2A1905F1" w14:textId="73C5F394" w:rsidR="00000963" w:rsidRPr="001A01FD" w:rsidRDefault="00000963" w:rsidP="00AC4253">
            <w:pPr>
              <w:spacing w:line="240" w:lineRule="auto"/>
              <w:jc w:val="center"/>
              <w:rPr>
                <w:rFonts w:ascii="Aptos" w:hAnsi="Aptos" w:cs="Arial"/>
                <w:b/>
                <w:sz w:val="24"/>
                <w:szCs w:val="24"/>
              </w:rPr>
            </w:pPr>
            <w:r w:rsidRPr="001A01FD">
              <w:rPr>
                <w:rFonts w:ascii="Aptos" w:hAnsi="Aptos" w:cs="Arial"/>
                <w:b/>
                <w:sz w:val="24"/>
                <w:szCs w:val="24"/>
              </w:rPr>
              <w:lastRenderedPageBreak/>
              <w:t xml:space="preserve">OBRAZEC </w:t>
            </w:r>
            <w:r>
              <w:rPr>
                <w:rFonts w:ascii="Aptos" w:hAnsi="Aptos" w:cs="Arial"/>
                <w:b/>
                <w:sz w:val="24"/>
                <w:szCs w:val="24"/>
              </w:rPr>
              <w:t>2</w:t>
            </w:r>
            <w:r w:rsidRPr="001A01FD">
              <w:rPr>
                <w:rFonts w:ascii="Aptos" w:hAnsi="Aptos" w:cs="Arial"/>
                <w:b/>
                <w:sz w:val="24"/>
                <w:szCs w:val="24"/>
              </w:rPr>
              <w:t xml:space="preserve"> – PODATKI O GOSPODARSKEM SUBJEKTU</w:t>
            </w:r>
          </w:p>
        </w:tc>
      </w:tr>
    </w:tbl>
    <w:p w14:paraId="0169DB91" w14:textId="77777777" w:rsidR="00000963" w:rsidRPr="001A01FD" w:rsidRDefault="00000963" w:rsidP="00000963">
      <w:pPr>
        <w:spacing w:line="240" w:lineRule="auto"/>
        <w:jc w:val="center"/>
        <w:rPr>
          <w:rFonts w:ascii="Aptos" w:hAnsi="Aptos" w:cs="Arial"/>
          <w:b/>
          <w:szCs w:val="20"/>
        </w:rPr>
      </w:pP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000963" w:rsidRPr="001A01FD" w14:paraId="272902F0" w14:textId="77777777" w:rsidTr="00AC4253">
        <w:trPr>
          <w:trHeight w:val="370"/>
        </w:trPr>
        <w:tc>
          <w:tcPr>
            <w:tcW w:w="2689" w:type="dxa"/>
            <w:vAlign w:val="center"/>
          </w:tcPr>
          <w:p w14:paraId="5518EE17"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Predmet naročila:</w:t>
            </w:r>
            <w:r w:rsidRPr="001A01FD">
              <w:rPr>
                <w:rFonts w:ascii="Aptos" w:hAnsi="Aptos" w:cs="Arial"/>
                <w:b/>
                <w:szCs w:val="20"/>
              </w:rPr>
              <w:tab/>
            </w:r>
          </w:p>
        </w:tc>
        <w:tc>
          <w:tcPr>
            <w:tcW w:w="6950" w:type="dxa"/>
            <w:vAlign w:val="center"/>
          </w:tcPr>
          <w:p w14:paraId="3872CCD6" w14:textId="4CCA8B8F" w:rsidR="00000963" w:rsidRPr="001A01FD" w:rsidRDefault="00CA3F94" w:rsidP="00AC4253">
            <w:pPr>
              <w:spacing w:line="240" w:lineRule="auto"/>
              <w:jc w:val="left"/>
              <w:rPr>
                <w:rFonts w:ascii="Aptos" w:hAnsi="Aptos" w:cs="Arial"/>
                <w:b/>
                <w:szCs w:val="20"/>
              </w:rPr>
            </w:pPr>
            <w:r w:rsidRPr="00000963">
              <w:rPr>
                <w:rFonts w:ascii="Aptos" w:hAnsi="Aptos" w:cs="Arial"/>
                <w:b/>
              </w:rPr>
              <w:t>NAKUP AMFIBIJSKEGA DELOVNEGA STROJA ZA UPRAVLJANJE Z MOKRIŠČI V OKVIRU PROJEKTA »LIFE TRŠCA«</w:t>
            </w:r>
          </w:p>
        </w:tc>
      </w:tr>
      <w:tr w:rsidR="00000963" w:rsidRPr="001A01FD" w14:paraId="173A5D04" w14:textId="77777777" w:rsidTr="00AC4253">
        <w:trPr>
          <w:trHeight w:val="286"/>
        </w:trPr>
        <w:tc>
          <w:tcPr>
            <w:tcW w:w="2689" w:type="dxa"/>
            <w:vAlign w:val="center"/>
          </w:tcPr>
          <w:p w14:paraId="6B6278D1"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Naročnik:</w:t>
            </w:r>
          </w:p>
        </w:tc>
        <w:tc>
          <w:tcPr>
            <w:tcW w:w="6950" w:type="dxa"/>
            <w:tcBorders>
              <w:bottom w:val="single" w:sz="4" w:space="0" w:color="auto"/>
            </w:tcBorders>
            <w:vAlign w:val="center"/>
          </w:tcPr>
          <w:p w14:paraId="3BC1DCA4" w14:textId="1394F1F3" w:rsidR="00000963" w:rsidRPr="001A01FD" w:rsidRDefault="00000963" w:rsidP="00AC4253">
            <w:pPr>
              <w:spacing w:line="240" w:lineRule="auto"/>
              <w:jc w:val="left"/>
              <w:rPr>
                <w:rFonts w:ascii="Aptos" w:hAnsi="Aptos" w:cs="Arial"/>
                <w:b/>
                <w:szCs w:val="20"/>
              </w:rPr>
            </w:pPr>
            <w:r w:rsidRPr="00C27E7D">
              <w:rPr>
                <w:rFonts w:ascii="Aptos" w:hAnsi="Aptos" w:cs="Arial"/>
                <w:b/>
                <w:szCs w:val="20"/>
              </w:rPr>
              <w:t xml:space="preserve">JAVNI ZAVOD NOTRANJSKI REGIJSKI PARK, Tabor </w:t>
            </w:r>
            <w:r w:rsidR="00491F16">
              <w:rPr>
                <w:rFonts w:ascii="Aptos" w:hAnsi="Aptos" w:cs="Arial"/>
                <w:b/>
                <w:szCs w:val="20"/>
              </w:rPr>
              <w:t>42</w:t>
            </w:r>
            <w:r w:rsidRPr="00C27E7D">
              <w:rPr>
                <w:rFonts w:ascii="Aptos" w:hAnsi="Aptos" w:cs="Arial"/>
                <w:b/>
                <w:szCs w:val="20"/>
              </w:rPr>
              <w:t>, 1380 Cerknica</w:t>
            </w:r>
          </w:p>
        </w:tc>
      </w:tr>
    </w:tbl>
    <w:p w14:paraId="350F2956" w14:textId="77777777" w:rsidR="00000963" w:rsidRPr="001A01FD" w:rsidRDefault="00000963" w:rsidP="00000963">
      <w:pPr>
        <w:spacing w:line="240" w:lineRule="auto"/>
        <w:jc w:val="center"/>
        <w:rPr>
          <w:rFonts w:ascii="Aptos" w:hAnsi="Aptos" w:cs="Arial"/>
          <w:b/>
          <w:szCs w:val="20"/>
        </w:rPr>
      </w:pPr>
    </w:p>
    <w:p w14:paraId="21B19BA4" w14:textId="77777777" w:rsidR="00000963" w:rsidRPr="001A01FD" w:rsidRDefault="00000963" w:rsidP="00000963">
      <w:pPr>
        <w:spacing w:line="240" w:lineRule="auto"/>
        <w:jc w:val="center"/>
        <w:rPr>
          <w:rFonts w:ascii="Aptos" w:hAnsi="Aptos" w:cs="Arial"/>
          <w:b/>
          <w:szCs w:val="20"/>
        </w:rPr>
      </w:pPr>
    </w:p>
    <w:p w14:paraId="35AC9C6C" w14:textId="77777777" w:rsidR="00000963" w:rsidRPr="001A01FD" w:rsidRDefault="00000963" w:rsidP="00000963">
      <w:pPr>
        <w:spacing w:line="240" w:lineRule="auto"/>
        <w:jc w:val="center"/>
        <w:rPr>
          <w:rFonts w:ascii="Aptos" w:hAnsi="Aptos" w:cs="Arial"/>
          <w:b/>
          <w:szCs w:val="20"/>
        </w:rPr>
      </w:pP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395"/>
        <w:gridCol w:w="708"/>
        <w:gridCol w:w="1914"/>
        <w:gridCol w:w="2622"/>
      </w:tblGrid>
      <w:tr w:rsidR="00000963" w:rsidRPr="001A01FD" w14:paraId="25A7BB1C" w14:textId="77777777" w:rsidTr="00AC4253">
        <w:trPr>
          <w:trHeight w:val="397"/>
          <w:tblHeader/>
        </w:trPr>
        <w:tc>
          <w:tcPr>
            <w:tcW w:w="4395" w:type="dxa"/>
            <w:vAlign w:val="center"/>
          </w:tcPr>
          <w:p w14:paraId="39F9BDC4" w14:textId="77777777" w:rsidR="00000963" w:rsidRPr="001A01FD" w:rsidRDefault="00000963" w:rsidP="00AC4253">
            <w:pPr>
              <w:pStyle w:val="NavadenTimesNewRoman"/>
              <w:widowControl/>
              <w:rPr>
                <w:rFonts w:ascii="Aptos" w:hAnsi="Aptos" w:cstheme="minorHAnsi"/>
                <w:sz w:val="20"/>
              </w:rPr>
            </w:pPr>
            <w:r w:rsidRPr="001A01FD">
              <w:rPr>
                <w:rFonts w:ascii="Aptos" w:hAnsi="Aptos" w:cstheme="minorHAnsi"/>
                <w:sz w:val="20"/>
              </w:rPr>
              <w:t xml:space="preserve">Naziv </w:t>
            </w:r>
          </w:p>
        </w:tc>
        <w:tc>
          <w:tcPr>
            <w:tcW w:w="5244" w:type="dxa"/>
            <w:gridSpan w:val="3"/>
            <w:vAlign w:val="center"/>
          </w:tcPr>
          <w:p w14:paraId="3CF1DC93" w14:textId="77777777" w:rsidR="00000963" w:rsidRPr="001A01FD" w:rsidRDefault="00000963" w:rsidP="00AC4253">
            <w:pPr>
              <w:ind w:right="-1492"/>
              <w:rPr>
                <w:rFonts w:ascii="Aptos" w:hAnsi="Aptos" w:cstheme="minorHAnsi"/>
                <w:szCs w:val="20"/>
              </w:rPr>
            </w:pPr>
          </w:p>
        </w:tc>
      </w:tr>
      <w:tr w:rsidR="00000963" w:rsidRPr="001A01FD" w14:paraId="1EC2DCBE" w14:textId="77777777" w:rsidTr="00AC4253">
        <w:trPr>
          <w:trHeight w:val="397"/>
          <w:tblHeader/>
        </w:trPr>
        <w:tc>
          <w:tcPr>
            <w:tcW w:w="4395" w:type="dxa"/>
            <w:vAlign w:val="center"/>
          </w:tcPr>
          <w:p w14:paraId="2EC1F47E" w14:textId="77777777" w:rsidR="00000963" w:rsidRPr="001A01FD" w:rsidRDefault="00000963" w:rsidP="00AC4253">
            <w:pPr>
              <w:jc w:val="left"/>
              <w:rPr>
                <w:rFonts w:ascii="Aptos" w:hAnsi="Aptos" w:cstheme="minorHAnsi"/>
                <w:szCs w:val="20"/>
              </w:rPr>
            </w:pPr>
            <w:r w:rsidRPr="001A01FD">
              <w:rPr>
                <w:rFonts w:ascii="Aptos" w:hAnsi="Aptos" w:cstheme="minorHAnsi"/>
                <w:szCs w:val="20"/>
              </w:rPr>
              <w:t xml:space="preserve">Naslov </w:t>
            </w:r>
          </w:p>
        </w:tc>
        <w:tc>
          <w:tcPr>
            <w:tcW w:w="5244" w:type="dxa"/>
            <w:gridSpan w:val="3"/>
            <w:vAlign w:val="center"/>
          </w:tcPr>
          <w:p w14:paraId="61CD5F03" w14:textId="77777777" w:rsidR="00000963" w:rsidRPr="001A01FD" w:rsidRDefault="00000963" w:rsidP="00AC4253">
            <w:pPr>
              <w:ind w:right="-1492"/>
              <w:rPr>
                <w:rFonts w:ascii="Aptos" w:hAnsi="Aptos" w:cstheme="minorHAnsi"/>
                <w:szCs w:val="20"/>
              </w:rPr>
            </w:pPr>
          </w:p>
        </w:tc>
      </w:tr>
      <w:tr w:rsidR="00000963" w:rsidRPr="001A01FD" w14:paraId="5F90CDEC" w14:textId="77777777" w:rsidTr="00AC4253">
        <w:trPr>
          <w:cantSplit/>
          <w:trHeight w:val="397"/>
          <w:tblHeader/>
        </w:trPr>
        <w:tc>
          <w:tcPr>
            <w:tcW w:w="4395" w:type="dxa"/>
            <w:vAlign w:val="center"/>
          </w:tcPr>
          <w:p w14:paraId="349B3905" w14:textId="77777777" w:rsidR="00000963" w:rsidRPr="001A01FD" w:rsidRDefault="00000963" w:rsidP="00AC4253">
            <w:pPr>
              <w:jc w:val="left"/>
              <w:rPr>
                <w:rFonts w:ascii="Aptos" w:hAnsi="Aptos" w:cstheme="minorHAnsi"/>
                <w:szCs w:val="20"/>
              </w:rPr>
            </w:pPr>
            <w:r w:rsidRPr="001A01FD">
              <w:rPr>
                <w:rFonts w:ascii="Aptos" w:hAnsi="Aptos" w:cstheme="minorHAnsi"/>
                <w:szCs w:val="20"/>
              </w:rPr>
              <w:t>ID za DDV</w:t>
            </w:r>
          </w:p>
        </w:tc>
        <w:tc>
          <w:tcPr>
            <w:tcW w:w="5244" w:type="dxa"/>
            <w:gridSpan w:val="3"/>
            <w:tcBorders>
              <w:bottom w:val="single" w:sz="6" w:space="0" w:color="000000"/>
            </w:tcBorders>
            <w:vAlign w:val="center"/>
          </w:tcPr>
          <w:p w14:paraId="41E7400B" w14:textId="77777777" w:rsidR="00000963" w:rsidRPr="001A01FD" w:rsidRDefault="00000963" w:rsidP="00AC4253">
            <w:pPr>
              <w:ind w:right="-1492"/>
              <w:rPr>
                <w:rFonts w:ascii="Aptos" w:hAnsi="Aptos" w:cstheme="minorHAnsi"/>
                <w:szCs w:val="20"/>
              </w:rPr>
            </w:pPr>
          </w:p>
        </w:tc>
      </w:tr>
      <w:tr w:rsidR="00000963" w:rsidRPr="001A01FD" w14:paraId="5B4D10E6" w14:textId="77777777" w:rsidTr="00AC4253">
        <w:trPr>
          <w:trHeight w:val="397"/>
          <w:tblHeader/>
        </w:trPr>
        <w:tc>
          <w:tcPr>
            <w:tcW w:w="4395" w:type="dxa"/>
            <w:vAlign w:val="center"/>
          </w:tcPr>
          <w:p w14:paraId="5138AE1A" w14:textId="77777777" w:rsidR="00000963" w:rsidRPr="001A01FD" w:rsidRDefault="00000963" w:rsidP="00AC4253">
            <w:pPr>
              <w:jc w:val="left"/>
              <w:rPr>
                <w:rFonts w:ascii="Aptos" w:hAnsi="Aptos" w:cstheme="minorHAnsi"/>
                <w:szCs w:val="20"/>
              </w:rPr>
            </w:pPr>
            <w:r w:rsidRPr="001A01FD">
              <w:rPr>
                <w:rFonts w:ascii="Aptos" w:hAnsi="Aptos" w:cstheme="minorHAnsi"/>
                <w:szCs w:val="20"/>
              </w:rPr>
              <w:t xml:space="preserve">Matična številka </w:t>
            </w:r>
          </w:p>
        </w:tc>
        <w:tc>
          <w:tcPr>
            <w:tcW w:w="5244" w:type="dxa"/>
            <w:gridSpan w:val="3"/>
            <w:vAlign w:val="center"/>
          </w:tcPr>
          <w:p w14:paraId="067BED59" w14:textId="77777777" w:rsidR="00000963" w:rsidRPr="001A01FD" w:rsidRDefault="00000963" w:rsidP="00AC4253">
            <w:pPr>
              <w:ind w:right="-1492"/>
              <w:rPr>
                <w:rFonts w:ascii="Aptos" w:hAnsi="Aptos" w:cstheme="minorHAnsi"/>
                <w:szCs w:val="20"/>
              </w:rPr>
            </w:pPr>
          </w:p>
        </w:tc>
      </w:tr>
      <w:tr w:rsidR="00000963" w:rsidRPr="001A01FD" w14:paraId="323EC12F" w14:textId="77777777" w:rsidTr="00AC4253">
        <w:trPr>
          <w:trHeight w:val="397"/>
          <w:tblHeader/>
        </w:trPr>
        <w:tc>
          <w:tcPr>
            <w:tcW w:w="4395" w:type="dxa"/>
            <w:vAlign w:val="center"/>
          </w:tcPr>
          <w:p w14:paraId="368E2FC8" w14:textId="77777777" w:rsidR="00000963" w:rsidRPr="001A01FD" w:rsidRDefault="00000963" w:rsidP="00AC4253">
            <w:pPr>
              <w:jc w:val="left"/>
              <w:rPr>
                <w:rFonts w:ascii="Aptos" w:hAnsi="Aptos" w:cstheme="minorHAnsi"/>
                <w:szCs w:val="20"/>
              </w:rPr>
            </w:pPr>
            <w:r w:rsidRPr="001A01FD">
              <w:rPr>
                <w:rFonts w:ascii="Aptos" w:hAnsi="Aptos" w:cstheme="minorHAnsi"/>
                <w:szCs w:val="20"/>
              </w:rPr>
              <w:t>Številka transakcijskega računa</w:t>
            </w:r>
          </w:p>
        </w:tc>
        <w:tc>
          <w:tcPr>
            <w:tcW w:w="5244" w:type="dxa"/>
            <w:gridSpan w:val="3"/>
            <w:vAlign w:val="center"/>
          </w:tcPr>
          <w:p w14:paraId="07CBD889" w14:textId="77777777" w:rsidR="00000963" w:rsidRPr="001A01FD" w:rsidRDefault="00000963" w:rsidP="00AC4253">
            <w:pPr>
              <w:ind w:right="-1492"/>
              <w:rPr>
                <w:rFonts w:ascii="Aptos" w:hAnsi="Aptos" w:cstheme="minorHAnsi"/>
                <w:szCs w:val="20"/>
              </w:rPr>
            </w:pPr>
          </w:p>
        </w:tc>
      </w:tr>
      <w:tr w:rsidR="00000963" w:rsidRPr="001A01FD" w14:paraId="63CF398B" w14:textId="77777777" w:rsidTr="00AC4253">
        <w:trPr>
          <w:trHeight w:val="397"/>
          <w:tblHeader/>
        </w:trPr>
        <w:tc>
          <w:tcPr>
            <w:tcW w:w="4395" w:type="dxa"/>
            <w:vAlign w:val="center"/>
          </w:tcPr>
          <w:p w14:paraId="2C85F181" w14:textId="77777777" w:rsidR="00000963" w:rsidRPr="001A01FD" w:rsidRDefault="00000963" w:rsidP="00AC4253">
            <w:pPr>
              <w:jc w:val="left"/>
              <w:rPr>
                <w:rFonts w:ascii="Aptos" w:hAnsi="Aptos" w:cstheme="minorHAnsi"/>
                <w:szCs w:val="20"/>
              </w:rPr>
            </w:pPr>
            <w:r w:rsidRPr="001A01FD">
              <w:rPr>
                <w:rFonts w:ascii="Aptos" w:hAnsi="Aptos" w:cstheme="minorHAnsi"/>
                <w:szCs w:val="20"/>
              </w:rPr>
              <w:t>Telefon</w:t>
            </w:r>
          </w:p>
        </w:tc>
        <w:tc>
          <w:tcPr>
            <w:tcW w:w="5244" w:type="dxa"/>
            <w:gridSpan w:val="3"/>
            <w:vAlign w:val="center"/>
          </w:tcPr>
          <w:p w14:paraId="298EBC01" w14:textId="77777777" w:rsidR="00000963" w:rsidRPr="001A01FD" w:rsidRDefault="00000963" w:rsidP="00AC4253">
            <w:pPr>
              <w:ind w:right="-1492"/>
              <w:rPr>
                <w:rFonts w:ascii="Aptos" w:hAnsi="Aptos" w:cstheme="minorHAnsi"/>
                <w:szCs w:val="20"/>
              </w:rPr>
            </w:pPr>
          </w:p>
        </w:tc>
      </w:tr>
      <w:tr w:rsidR="00000963" w:rsidRPr="001A01FD" w14:paraId="46645620" w14:textId="77777777" w:rsidTr="00AC4253">
        <w:trPr>
          <w:trHeight w:val="397"/>
          <w:tblHeader/>
        </w:trPr>
        <w:tc>
          <w:tcPr>
            <w:tcW w:w="4395" w:type="dxa"/>
            <w:vAlign w:val="center"/>
          </w:tcPr>
          <w:p w14:paraId="1FDF78C4" w14:textId="77777777" w:rsidR="00000963" w:rsidRPr="001A01FD" w:rsidRDefault="00000963" w:rsidP="00AC4253">
            <w:pPr>
              <w:pStyle w:val="NavadenTimesNewRoman"/>
              <w:widowControl/>
              <w:rPr>
                <w:rFonts w:ascii="Aptos" w:hAnsi="Aptos" w:cstheme="minorHAnsi"/>
                <w:sz w:val="20"/>
              </w:rPr>
            </w:pPr>
            <w:r w:rsidRPr="001A01FD">
              <w:rPr>
                <w:rFonts w:ascii="Aptos" w:hAnsi="Aptos" w:cstheme="minorHAnsi"/>
                <w:sz w:val="20"/>
              </w:rPr>
              <w:t>Elektronska pošta</w:t>
            </w:r>
          </w:p>
        </w:tc>
        <w:tc>
          <w:tcPr>
            <w:tcW w:w="5244" w:type="dxa"/>
            <w:gridSpan w:val="3"/>
            <w:vAlign w:val="center"/>
          </w:tcPr>
          <w:p w14:paraId="5B28C6ED" w14:textId="77777777" w:rsidR="00000963" w:rsidRPr="001A01FD" w:rsidRDefault="00000963" w:rsidP="00AC4253">
            <w:pPr>
              <w:ind w:right="-1492"/>
              <w:rPr>
                <w:rFonts w:ascii="Aptos" w:hAnsi="Aptos" w:cstheme="minorHAnsi"/>
                <w:szCs w:val="20"/>
              </w:rPr>
            </w:pPr>
          </w:p>
        </w:tc>
      </w:tr>
      <w:tr w:rsidR="00000963" w:rsidRPr="001A01FD" w14:paraId="28D0D2DE" w14:textId="77777777" w:rsidTr="00AC4253">
        <w:trPr>
          <w:trHeight w:val="397"/>
          <w:tblHeader/>
        </w:trPr>
        <w:tc>
          <w:tcPr>
            <w:tcW w:w="4395" w:type="dxa"/>
            <w:vAlign w:val="center"/>
          </w:tcPr>
          <w:p w14:paraId="1248F646" w14:textId="77777777" w:rsidR="00000963" w:rsidRPr="001A01FD" w:rsidRDefault="00000963" w:rsidP="00AC4253">
            <w:pPr>
              <w:pStyle w:val="NavadenTimesNewRoman"/>
              <w:widowControl/>
              <w:rPr>
                <w:rFonts w:ascii="Aptos" w:hAnsi="Aptos" w:cstheme="minorHAnsi"/>
                <w:sz w:val="20"/>
              </w:rPr>
            </w:pPr>
            <w:r w:rsidRPr="001A01FD">
              <w:rPr>
                <w:rFonts w:ascii="Aptos" w:hAnsi="Aptos" w:cstheme="minorHAnsi"/>
                <w:sz w:val="20"/>
              </w:rPr>
              <w:t>Kontaktna oseba</w:t>
            </w:r>
          </w:p>
        </w:tc>
        <w:tc>
          <w:tcPr>
            <w:tcW w:w="5244" w:type="dxa"/>
            <w:gridSpan w:val="3"/>
            <w:vAlign w:val="center"/>
          </w:tcPr>
          <w:p w14:paraId="141C9D72" w14:textId="77777777" w:rsidR="00000963" w:rsidRPr="001A01FD" w:rsidRDefault="00000963" w:rsidP="00AC4253">
            <w:pPr>
              <w:ind w:right="-1492"/>
              <w:rPr>
                <w:rFonts w:ascii="Aptos" w:hAnsi="Aptos" w:cstheme="minorHAnsi"/>
                <w:szCs w:val="20"/>
              </w:rPr>
            </w:pPr>
          </w:p>
        </w:tc>
      </w:tr>
      <w:tr w:rsidR="00000963" w:rsidRPr="001A01FD" w14:paraId="5BF31560" w14:textId="77777777" w:rsidTr="00AC4253">
        <w:trPr>
          <w:trHeight w:val="405"/>
          <w:tblHeader/>
        </w:trPr>
        <w:tc>
          <w:tcPr>
            <w:tcW w:w="4395" w:type="dxa"/>
            <w:vMerge w:val="restart"/>
            <w:vAlign w:val="center"/>
          </w:tcPr>
          <w:p w14:paraId="6E3647D1" w14:textId="77777777" w:rsidR="00000963" w:rsidRPr="001A01FD" w:rsidRDefault="00000963" w:rsidP="00AC4253">
            <w:pPr>
              <w:pStyle w:val="NavadenTimesNewRoman"/>
              <w:widowControl/>
              <w:rPr>
                <w:rFonts w:ascii="Aptos" w:hAnsi="Aptos" w:cstheme="minorHAnsi"/>
                <w:sz w:val="20"/>
              </w:rPr>
            </w:pPr>
            <w:r w:rsidRPr="001A01FD">
              <w:rPr>
                <w:rFonts w:ascii="Aptos" w:hAnsi="Aptos" w:cstheme="minorHAnsi"/>
                <w:sz w:val="20"/>
              </w:rPr>
              <w:t>OSEBE, ki so člani upravnega, vodstvenega ali nadzornega organa tega gospodarskega subjekta ali ki imajo pooblastila za njegovo zastopanje ali odločanje ali nadzor v njem:</w:t>
            </w:r>
          </w:p>
        </w:tc>
        <w:tc>
          <w:tcPr>
            <w:tcW w:w="2622" w:type="dxa"/>
            <w:gridSpan w:val="2"/>
            <w:vAlign w:val="center"/>
          </w:tcPr>
          <w:p w14:paraId="336E0D78" w14:textId="77777777" w:rsidR="00000963" w:rsidRPr="001A01FD" w:rsidRDefault="00000963" w:rsidP="00AC4253">
            <w:pPr>
              <w:jc w:val="center"/>
              <w:rPr>
                <w:rFonts w:ascii="Aptos" w:hAnsi="Aptos" w:cstheme="minorHAnsi"/>
                <w:szCs w:val="20"/>
              </w:rPr>
            </w:pPr>
            <w:r w:rsidRPr="001A01FD">
              <w:rPr>
                <w:rFonts w:ascii="Aptos" w:eastAsia="Times New Roman" w:hAnsi="Aptos" w:cstheme="minorHAnsi"/>
                <w:szCs w:val="20"/>
                <w:lang w:eastAsia="sl-SI"/>
              </w:rPr>
              <w:t>Ime priimek</w:t>
            </w:r>
          </w:p>
        </w:tc>
        <w:tc>
          <w:tcPr>
            <w:tcW w:w="2622" w:type="dxa"/>
            <w:vAlign w:val="center"/>
          </w:tcPr>
          <w:p w14:paraId="200787D7" w14:textId="77777777" w:rsidR="00000963" w:rsidRPr="001A01FD" w:rsidRDefault="00000963" w:rsidP="00AC4253">
            <w:pPr>
              <w:jc w:val="center"/>
              <w:rPr>
                <w:rFonts w:ascii="Aptos" w:hAnsi="Aptos" w:cstheme="minorHAnsi"/>
                <w:szCs w:val="20"/>
              </w:rPr>
            </w:pPr>
            <w:r w:rsidRPr="001A01FD">
              <w:rPr>
                <w:rFonts w:ascii="Aptos" w:eastAsia="Times New Roman" w:hAnsi="Aptos" w:cstheme="minorHAnsi"/>
                <w:szCs w:val="20"/>
                <w:lang w:eastAsia="sl-SI"/>
              </w:rPr>
              <w:t>EMŠO</w:t>
            </w:r>
          </w:p>
        </w:tc>
      </w:tr>
      <w:tr w:rsidR="00000963" w:rsidRPr="001A01FD" w14:paraId="2C3F5600" w14:textId="77777777" w:rsidTr="00AC4253">
        <w:trPr>
          <w:trHeight w:val="405"/>
          <w:tblHeader/>
        </w:trPr>
        <w:tc>
          <w:tcPr>
            <w:tcW w:w="4395" w:type="dxa"/>
            <w:vMerge/>
            <w:vAlign w:val="center"/>
          </w:tcPr>
          <w:p w14:paraId="1787EEA7" w14:textId="77777777" w:rsidR="00000963" w:rsidRPr="001A01FD" w:rsidRDefault="00000963" w:rsidP="00AC4253">
            <w:pPr>
              <w:pStyle w:val="NavadenTimesNewRoman"/>
              <w:widowControl/>
              <w:rPr>
                <w:rFonts w:ascii="Aptos" w:hAnsi="Aptos" w:cstheme="minorHAnsi"/>
                <w:sz w:val="20"/>
              </w:rPr>
            </w:pPr>
          </w:p>
        </w:tc>
        <w:tc>
          <w:tcPr>
            <w:tcW w:w="2622" w:type="dxa"/>
            <w:gridSpan w:val="2"/>
            <w:vAlign w:val="center"/>
          </w:tcPr>
          <w:p w14:paraId="54DB29EC" w14:textId="77777777" w:rsidR="00000963" w:rsidRPr="001A01FD" w:rsidRDefault="00000963" w:rsidP="00AC4253">
            <w:pPr>
              <w:ind w:right="-1492"/>
              <w:rPr>
                <w:rFonts w:ascii="Aptos" w:hAnsi="Aptos" w:cstheme="minorHAnsi"/>
                <w:szCs w:val="20"/>
              </w:rPr>
            </w:pPr>
          </w:p>
        </w:tc>
        <w:tc>
          <w:tcPr>
            <w:tcW w:w="2622" w:type="dxa"/>
            <w:vAlign w:val="center"/>
          </w:tcPr>
          <w:p w14:paraId="76E437D8" w14:textId="77777777" w:rsidR="00000963" w:rsidRPr="001A01FD" w:rsidRDefault="00000963" w:rsidP="00AC4253">
            <w:pPr>
              <w:ind w:right="-1492"/>
              <w:rPr>
                <w:rFonts w:ascii="Aptos" w:hAnsi="Aptos" w:cstheme="minorHAnsi"/>
                <w:szCs w:val="20"/>
              </w:rPr>
            </w:pPr>
          </w:p>
        </w:tc>
      </w:tr>
      <w:tr w:rsidR="00000963" w:rsidRPr="001A01FD" w14:paraId="2A701F72" w14:textId="77777777" w:rsidTr="00AC4253">
        <w:trPr>
          <w:trHeight w:val="405"/>
          <w:tblHeader/>
        </w:trPr>
        <w:tc>
          <w:tcPr>
            <w:tcW w:w="4395" w:type="dxa"/>
            <w:vMerge/>
            <w:vAlign w:val="center"/>
          </w:tcPr>
          <w:p w14:paraId="14D313A5" w14:textId="77777777" w:rsidR="00000963" w:rsidRPr="001A01FD" w:rsidRDefault="00000963" w:rsidP="00AC4253">
            <w:pPr>
              <w:pStyle w:val="NavadenTimesNewRoman"/>
              <w:widowControl/>
              <w:rPr>
                <w:rFonts w:ascii="Aptos" w:hAnsi="Aptos" w:cstheme="minorHAnsi"/>
                <w:sz w:val="20"/>
              </w:rPr>
            </w:pPr>
          </w:p>
        </w:tc>
        <w:tc>
          <w:tcPr>
            <w:tcW w:w="2622" w:type="dxa"/>
            <w:gridSpan w:val="2"/>
            <w:vAlign w:val="center"/>
          </w:tcPr>
          <w:p w14:paraId="00A56C06" w14:textId="77777777" w:rsidR="00000963" w:rsidRPr="001A01FD" w:rsidRDefault="00000963" w:rsidP="00AC4253">
            <w:pPr>
              <w:ind w:right="-1492"/>
              <w:rPr>
                <w:rFonts w:ascii="Aptos" w:hAnsi="Aptos" w:cstheme="minorHAnsi"/>
                <w:szCs w:val="20"/>
              </w:rPr>
            </w:pPr>
          </w:p>
        </w:tc>
        <w:tc>
          <w:tcPr>
            <w:tcW w:w="2622" w:type="dxa"/>
            <w:vAlign w:val="center"/>
          </w:tcPr>
          <w:p w14:paraId="652DD5CE" w14:textId="77777777" w:rsidR="00000963" w:rsidRPr="001A01FD" w:rsidRDefault="00000963" w:rsidP="00AC4253">
            <w:pPr>
              <w:ind w:right="-1492"/>
              <w:rPr>
                <w:rFonts w:ascii="Aptos" w:hAnsi="Aptos" w:cstheme="minorHAnsi"/>
                <w:szCs w:val="20"/>
              </w:rPr>
            </w:pPr>
          </w:p>
        </w:tc>
      </w:tr>
      <w:tr w:rsidR="00000963" w:rsidRPr="001A01FD" w14:paraId="1B4A9660" w14:textId="77777777" w:rsidTr="00AC4253">
        <w:trPr>
          <w:trHeight w:val="405"/>
          <w:tblHeader/>
        </w:trPr>
        <w:tc>
          <w:tcPr>
            <w:tcW w:w="4395" w:type="dxa"/>
            <w:vMerge/>
            <w:vAlign w:val="center"/>
          </w:tcPr>
          <w:p w14:paraId="2A733507" w14:textId="77777777" w:rsidR="00000963" w:rsidRPr="001A01FD" w:rsidRDefault="00000963" w:rsidP="00AC4253">
            <w:pPr>
              <w:pStyle w:val="NavadenTimesNewRoman"/>
              <w:widowControl/>
              <w:rPr>
                <w:rFonts w:ascii="Aptos" w:hAnsi="Aptos" w:cstheme="minorHAnsi"/>
                <w:sz w:val="20"/>
              </w:rPr>
            </w:pPr>
          </w:p>
        </w:tc>
        <w:tc>
          <w:tcPr>
            <w:tcW w:w="2622" w:type="dxa"/>
            <w:gridSpan w:val="2"/>
            <w:vAlign w:val="center"/>
          </w:tcPr>
          <w:p w14:paraId="20C61481" w14:textId="77777777" w:rsidR="00000963" w:rsidRPr="001A01FD" w:rsidRDefault="00000963" w:rsidP="00AC4253">
            <w:pPr>
              <w:ind w:right="-1492"/>
              <w:rPr>
                <w:rFonts w:ascii="Aptos" w:hAnsi="Aptos" w:cstheme="minorHAnsi"/>
                <w:szCs w:val="20"/>
              </w:rPr>
            </w:pPr>
          </w:p>
        </w:tc>
        <w:tc>
          <w:tcPr>
            <w:tcW w:w="2622" w:type="dxa"/>
            <w:vAlign w:val="center"/>
          </w:tcPr>
          <w:p w14:paraId="6A0D4CDC" w14:textId="77777777" w:rsidR="00000963" w:rsidRPr="001A01FD" w:rsidRDefault="00000963" w:rsidP="00AC4253">
            <w:pPr>
              <w:ind w:right="-1492"/>
              <w:rPr>
                <w:rFonts w:ascii="Aptos" w:hAnsi="Aptos" w:cstheme="minorHAnsi"/>
                <w:szCs w:val="20"/>
              </w:rPr>
            </w:pPr>
          </w:p>
        </w:tc>
      </w:tr>
      <w:tr w:rsidR="00000963" w:rsidRPr="001A01FD" w14:paraId="44A959E5" w14:textId="77777777" w:rsidTr="00AC4253">
        <w:trPr>
          <w:trHeight w:val="405"/>
          <w:tblHeader/>
        </w:trPr>
        <w:tc>
          <w:tcPr>
            <w:tcW w:w="4395" w:type="dxa"/>
            <w:vMerge/>
            <w:vAlign w:val="center"/>
          </w:tcPr>
          <w:p w14:paraId="17779D6B" w14:textId="77777777" w:rsidR="00000963" w:rsidRPr="001A01FD" w:rsidRDefault="00000963" w:rsidP="00AC4253">
            <w:pPr>
              <w:pStyle w:val="NavadenTimesNewRoman"/>
              <w:widowControl/>
              <w:rPr>
                <w:rFonts w:ascii="Aptos" w:hAnsi="Aptos" w:cstheme="minorHAnsi"/>
                <w:sz w:val="20"/>
              </w:rPr>
            </w:pPr>
          </w:p>
        </w:tc>
        <w:tc>
          <w:tcPr>
            <w:tcW w:w="2622" w:type="dxa"/>
            <w:gridSpan w:val="2"/>
            <w:vAlign w:val="center"/>
          </w:tcPr>
          <w:p w14:paraId="62DEE2B8" w14:textId="77777777" w:rsidR="00000963" w:rsidRPr="001A01FD" w:rsidRDefault="00000963" w:rsidP="00AC4253">
            <w:pPr>
              <w:ind w:right="-1492"/>
              <w:rPr>
                <w:rFonts w:ascii="Aptos" w:hAnsi="Aptos" w:cstheme="minorHAnsi"/>
                <w:szCs w:val="20"/>
              </w:rPr>
            </w:pPr>
          </w:p>
        </w:tc>
        <w:tc>
          <w:tcPr>
            <w:tcW w:w="2622" w:type="dxa"/>
            <w:vAlign w:val="center"/>
          </w:tcPr>
          <w:p w14:paraId="1BAC8650" w14:textId="77777777" w:rsidR="00000963" w:rsidRPr="001A01FD" w:rsidRDefault="00000963" w:rsidP="00AC4253">
            <w:pPr>
              <w:ind w:right="-1492"/>
              <w:rPr>
                <w:rFonts w:ascii="Aptos" w:hAnsi="Aptos" w:cstheme="minorHAnsi"/>
                <w:szCs w:val="20"/>
              </w:rPr>
            </w:pPr>
          </w:p>
        </w:tc>
      </w:tr>
      <w:tr w:rsidR="00000963" w:rsidRPr="001A01FD" w14:paraId="3EEFDA7C" w14:textId="77777777" w:rsidTr="00000963">
        <w:trPr>
          <w:trHeight w:val="397"/>
          <w:tblHeader/>
        </w:trPr>
        <w:tc>
          <w:tcPr>
            <w:tcW w:w="4395" w:type="dxa"/>
            <w:vMerge w:val="restart"/>
            <w:vAlign w:val="center"/>
          </w:tcPr>
          <w:p w14:paraId="2FEA6DD3" w14:textId="77777777" w:rsidR="00000963" w:rsidRPr="001A01FD" w:rsidRDefault="00000963" w:rsidP="00AC4253">
            <w:pPr>
              <w:pStyle w:val="NavadenTimesNewRoman"/>
              <w:widowControl/>
              <w:rPr>
                <w:rFonts w:ascii="Aptos" w:hAnsi="Aptos" w:cstheme="minorHAnsi"/>
                <w:sz w:val="20"/>
              </w:rPr>
            </w:pPr>
            <w:r w:rsidRPr="001A01FD">
              <w:rPr>
                <w:rFonts w:ascii="Aptos" w:hAnsi="Aptos" w:cstheme="minorHAnsi"/>
                <w:sz w:val="20"/>
              </w:rPr>
              <w:t>V ponudbi nastopamo kot (označi ustrezno)</w:t>
            </w:r>
          </w:p>
        </w:tc>
        <w:tc>
          <w:tcPr>
            <w:tcW w:w="708" w:type="dxa"/>
            <w:vAlign w:val="center"/>
          </w:tcPr>
          <w:p w14:paraId="4F840401" w14:textId="77777777" w:rsidR="00000963" w:rsidRPr="001A01FD" w:rsidRDefault="00000963" w:rsidP="00AC4253">
            <w:pPr>
              <w:ind w:right="-1492"/>
              <w:rPr>
                <w:rFonts w:ascii="Aptos" w:hAnsi="Aptos" w:cstheme="minorHAnsi"/>
                <w:szCs w:val="20"/>
              </w:rPr>
            </w:pPr>
          </w:p>
        </w:tc>
        <w:tc>
          <w:tcPr>
            <w:tcW w:w="4536" w:type="dxa"/>
            <w:gridSpan w:val="2"/>
            <w:vAlign w:val="center"/>
          </w:tcPr>
          <w:p w14:paraId="169A77BA" w14:textId="77777777" w:rsidR="00000963" w:rsidRPr="001A01FD" w:rsidRDefault="00000963" w:rsidP="00AC4253">
            <w:pPr>
              <w:ind w:right="-1492"/>
              <w:rPr>
                <w:rFonts w:ascii="Aptos" w:hAnsi="Aptos" w:cstheme="minorHAnsi"/>
                <w:szCs w:val="20"/>
              </w:rPr>
            </w:pPr>
            <w:r w:rsidRPr="001A01FD">
              <w:rPr>
                <w:rFonts w:ascii="Aptos" w:hAnsi="Aptos" w:cstheme="minorHAnsi"/>
                <w:szCs w:val="20"/>
              </w:rPr>
              <w:t>Samostojni ponudnik</w:t>
            </w:r>
          </w:p>
        </w:tc>
      </w:tr>
      <w:tr w:rsidR="00000963" w:rsidRPr="001A01FD" w14:paraId="31CE01C0" w14:textId="77777777" w:rsidTr="00000963">
        <w:trPr>
          <w:trHeight w:val="397"/>
          <w:tblHeader/>
        </w:trPr>
        <w:tc>
          <w:tcPr>
            <w:tcW w:w="4395" w:type="dxa"/>
            <w:vMerge/>
            <w:vAlign w:val="center"/>
          </w:tcPr>
          <w:p w14:paraId="129D9E91" w14:textId="77777777" w:rsidR="00000963" w:rsidRPr="001A01FD" w:rsidRDefault="00000963" w:rsidP="00AC4253">
            <w:pPr>
              <w:pStyle w:val="NavadenTimesNewRoman"/>
              <w:widowControl/>
              <w:rPr>
                <w:rFonts w:ascii="Aptos" w:hAnsi="Aptos" w:cstheme="minorHAnsi"/>
                <w:sz w:val="20"/>
              </w:rPr>
            </w:pPr>
          </w:p>
        </w:tc>
        <w:tc>
          <w:tcPr>
            <w:tcW w:w="708" w:type="dxa"/>
            <w:vAlign w:val="center"/>
          </w:tcPr>
          <w:p w14:paraId="43D8DA25" w14:textId="77777777" w:rsidR="00000963" w:rsidRPr="001A01FD" w:rsidRDefault="00000963" w:rsidP="00AC4253">
            <w:pPr>
              <w:ind w:right="-1492"/>
              <w:rPr>
                <w:rFonts w:ascii="Aptos" w:hAnsi="Aptos" w:cstheme="minorHAnsi"/>
                <w:szCs w:val="20"/>
              </w:rPr>
            </w:pPr>
          </w:p>
        </w:tc>
        <w:tc>
          <w:tcPr>
            <w:tcW w:w="4536" w:type="dxa"/>
            <w:gridSpan w:val="2"/>
            <w:vAlign w:val="center"/>
          </w:tcPr>
          <w:p w14:paraId="7135A37E" w14:textId="77777777" w:rsidR="00000963" w:rsidRPr="001A01FD" w:rsidRDefault="00000963" w:rsidP="00AC4253">
            <w:pPr>
              <w:ind w:right="-1492"/>
              <w:rPr>
                <w:rFonts w:ascii="Aptos" w:hAnsi="Aptos" w:cstheme="minorHAnsi"/>
                <w:szCs w:val="20"/>
              </w:rPr>
            </w:pPr>
            <w:r w:rsidRPr="001A01FD">
              <w:rPr>
                <w:rFonts w:ascii="Aptos" w:hAnsi="Aptos" w:cstheme="minorHAnsi"/>
                <w:szCs w:val="20"/>
              </w:rPr>
              <w:t>Vodilni partner v skupni ponudbi</w:t>
            </w:r>
          </w:p>
        </w:tc>
      </w:tr>
      <w:tr w:rsidR="00000963" w:rsidRPr="001A01FD" w14:paraId="3E6ACC9D" w14:textId="77777777" w:rsidTr="00000963">
        <w:trPr>
          <w:trHeight w:val="397"/>
          <w:tblHeader/>
        </w:trPr>
        <w:tc>
          <w:tcPr>
            <w:tcW w:w="4395" w:type="dxa"/>
            <w:vMerge/>
            <w:vAlign w:val="center"/>
          </w:tcPr>
          <w:p w14:paraId="4725E8A8" w14:textId="77777777" w:rsidR="00000963" w:rsidRPr="001A01FD" w:rsidRDefault="00000963" w:rsidP="00AC4253">
            <w:pPr>
              <w:pStyle w:val="NavadenTimesNewRoman"/>
              <w:widowControl/>
              <w:rPr>
                <w:rFonts w:ascii="Aptos" w:hAnsi="Aptos" w:cstheme="minorHAnsi"/>
                <w:sz w:val="20"/>
              </w:rPr>
            </w:pPr>
          </w:p>
        </w:tc>
        <w:tc>
          <w:tcPr>
            <w:tcW w:w="708" w:type="dxa"/>
            <w:vAlign w:val="center"/>
          </w:tcPr>
          <w:p w14:paraId="145B60EE" w14:textId="77777777" w:rsidR="00000963" w:rsidRPr="001A01FD" w:rsidRDefault="00000963" w:rsidP="00AC4253">
            <w:pPr>
              <w:ind w:right="-1492"/>
              <w:rPr>
                <w:rFonts w:ascii="Aptos" w:hAnsi="Aptos" w:cstheme="minorHAnsi"/>
                <w:szCs w:val="20"/>
              </w:rPr>
            </w:pPr>
          </w:p>
        </w:tc>
        <w:tc>
          <w:tcPr>
            <w:tcW w:w="4536" w:type="dxa"/>
            <w:gridSpan w:val="2"/>
            <w:vAlign w:val="center"/>
          </w:tcPr>
          <w:p w14:paraId="10A25385" w14:textId="77777777" w:rsidR="00000963" w:rsidRPr="001A01FD" w:rsidRDefault="00000963" w:rsidP="00AC4253">
            <w:pPr>
              <w:ind w:right="-1492"/>
              <w:rPr>
                <w:rFonts w:ascii="Aptos" w:hAnsi="Aptos" w:cstheme="minorHAnsi"/>
                <w:szCs w:val="20"/>
              </w:rPr>
            </w:pPr>
            <w:r w:rsidRPr="001A01FD">
              <w:rPr>
                <w:rFonts w:ascii="Aptos" w:hAnsi="Aptos" w:cstheme="minorHAnsi"/>
                <w:szCs w:val="20"/>
              </w:rPr>
              <w:t>Partner v skupni ponudbi</w:t>
            </w:r>
          </w:p>
        </w:tc>
      </w:tr>
      <w:tr w:rsidR="00000963" w:rsidRPr="001A01FD" w14:paraId="6536D152" w14:textId="77777777" w:rsidTr="00000963">
        <w:trPr>
          <w:trHeight w:val="397"/>
          <w:tblHeader/>
        </w:trPr>
        <w:tc>
          <w:tcPr>
            <w:tcW w:w="4395" w:type="dxa"/>
            <w:vMerge/>
            <w:vAlign w:val="center"/>
          </w:tcPr>
          <w:p w14:paraId="22387ED3" w14:textId="77777777" w:rsidR="00000963" w:rsidRPr="001A01FD" w:rsidRDefault="00000963" w:rsidP="00AC4253">
            <w:pPr>
              <w:pStyle w:val="NavadenTimesNewRoman"/>
              <w:widowControl/>
              <w:rPr>
                <w:rFonts w:ascii="Aptos" w:hAnsi="Aptos" w:cstheme="minorHAnsi"/>
                <w:sz w:val="20"/>
              </w:rPr>
            </w:pPr>
          </w:p>
        </w:tc>
        <w:tc>
          <w:tcPr>
            <w:tcW w:w="708" w:type="dxa"/>
            <w:vAlign w:val="center"/>
          </w:tcPr>
          <w:p w14:paraId="6C662BAF" w14:textId="77777777" w:rsidR="00000963" w:rsidRPr="001A01FD" w:rsidRDefault="00000963" w:rsidP="00AC4253">
            <w:pPr>
              <w:ind w:right="-1492"/>
              <w:rPr>
                <w:rFonts w:ascii="Aptos" w:hAnsi="Aptos" w:cstheme="minorHAnsi"/>
                <w:szCs w:val="20"/>
              </w:rPr>
            </w:pPr>
          </w:p>
        </w:tc>
        <w:tc>
          <w:tcPr>
            <w:tcW w:w="4536" w:type="dxa"/>
            <w:gridSpan w:val="2"/>
            <w:vAlign w:val="center"/>
          </w:tcPr>
          <w:p w14:paraId="26A6B9E8" w14:textId="77777777" w:rsidR="00000963" w:rsidRPr="001A01FD" w:rsidRDefault="00000963" w:rsidP="00AC4253">
            <w:pPr>
              <w:ind w:right="-1492"/>
              <w:rPr>
                <w:rFonts w:ascii="Aptos" w:hAnsi="Aptos" w:cstheme="minorHAnsi"/>
                <w:szCs w:val="20"/>
              </w:rPr>
            </w:pPr>
            <w:r w:rsidRPr="001A01FD">
              <w:rPr>
                <w:rFonts w:ascii="Aptos" w:hAnsi="Aptos" w:cstheme="minorHAnsi"/>
                <w:szCs w:val="20"/>
              </w:rPr>
              <w:t>Podizvajalec</w:t>
            </w:r>
          </w:p>
        </w:tc>
      </w:tr>
      <w:tr w:rsidR="00000963" w:rsidRPr="001A01FD" w14:paraId="1BC02E2A" w14:textId="77777777" w:rsidTr="00000963">
        <w:trPr>
          <w:trHeight w:val="989"/>
          <w:tblHeader/>
        </w:trPr>
        <w:tc>
          <w:tcPr>
            <w:tcW w:w="4395" w:type="dxa"/>
            <w:vAlign w:val="center"/>
          </w:tcPr>
          <w:p w14:paraId="30B88180" w14:textId="67D1B744" w:rsidR="00000963" w:rsidRPr="001A01FD" w:rsidRDefault="00000963" w:rsidP="00000963">
            <w:pPr>
              <w:pStyle w:val="NavadenTimesNewRoman"/>
              <w:widowControl/>
              <w:rPr>
                <w:rFonts w:ascii="Aptos" w:hAnsi="Aptos" w:cstheme="minorHAnsi"/>
                <w:sz w:val="20"/>
              </w:rPr>
            </w:pPr>
            <w:r w:rsidRPr="00000963">
              <w:rPr>
                <w:rFonts w:ascii="Aptos" w:hAnsi="Aptos" w:cstheme="minorHAnsi"/>
                <w:bCs/>
                <w:sz w:val="20"/>
              </w:rPr>
              <w:t>Povprečen letni promet v zadnjih treh poslovnih letih (če posluje manj kot 3 leta, v obdobju, odkar posluje)</w:t>
            </w:r>
            <w:r w:rsidRPr="00000963">
              <w:rPr>
                <w:rStyle w:val="Nivo2Znak"/>
                <w:rFonts w:ascii="Aptos" w:eastAsia="Calibri" w:hAnsi="Aptos"/>
                <w:color w:val="000000" w:themeColor="text1"/>
                <w:szCs w:val="22"/>
              </w:rPr>
              <w:t xml:space="preserve"> </w:t>
            </w:r>
          </w:p>
        </w:tc>
        <w:tc>
          <w:tcPr>
            <w:tcW w:w="5244" w:type="dxa"/>
            <w:gridSpan w:val="3"/>
          </w:tcPr>
          <w:p w14:paraId="6C7D3DFE" w14:textId="77777777" w:rsidR="00000963" w:rsidRPr="001A01FD" w:rsidRDefault="00000963" w:rsidP="00000963">
            <w:pPr>
              <w:spacing w:line="240" w:lineRule="auto"/>
              <w:jc w:val="center"/>
              <w:rPr>
                <w:rFonts w:ascii="Aptos" w:hAnsi="Aptos" w:cstheme="minorHAnsi"/>
                <w:szCs w:val="20"/>
              </w:rPr>
            </w:pPr>
          </w:p>
        </w:tc>
      </w:tr>
      <w:tr w:rsidR="00000963" w:rsidRPr="001A01FD" w14:paraId="6C165F3E" w14:textId="77777777" w:rsidTr="00AC4253">
        <w:trPr>
          <w:trHeight w:val="100"/>
          <w:tblHeader/>
        </w:trPr>
        <w:tc>
          <w:tcPr>
            <w:tcW w:w="4395" w:type="dxa"/>
            <w:vMerge w:val="restart"/>
            <w:vAlign w:val="center"/>
          </w:tcPr>
          <w:p w14:paraId="0309210B" w14:textId="77777777" w:rsidR="00000963" w:rsidRPr="001A01FD" w:rsidRDefault="00000963" w:rsidP="00AC4253">
            <w:pPr>
              <w:pStyle w:val="NavadenTimesNewRoman"/>
              <w:widowControl/>
              <w:rPr>
                <w:rFonts w:ascii="Aptos" w:hAnsi="Aptos" w:cstheme="minorHAnsi"/>
                <w:sz w:val="20"/>
              </w:rPr>
            </w:pPr>
            <w:r w:rsidRPr="001A01FD">
              <w:rPr>
                <w:rFonts w:ascii="Aptos" w:hAnsi="Aptos" w:cstheme="minorHAnsi"/>
                <w:sz w:val="20"/>
              </w:rPr>
              <w:t>Prevzeta dela</w:t>
            </w:r>
          </w:p>
        </w:tc>
        <w:tc>
          <w:tcPr>
            <w:tcW w:w="2622" w:type="dxa"/>
            <w:gridSpan w:val="2"/>
            <w:vAlign w:val="center"/>
          </w:tcPr>
          <w:p w14:paraId="104545D7" w14:textId="77777777" w:rsidR="00000963" w:rsidRPr="001A01FD" w:rsidRDefault="00000963" w:rsidP="00AC4253">
            <w:pPr>
              <w:spacing w:line="240" w:lineRule="auto"/>
              <w:jc w:val="center"/>
              <w:rPr>
                <w:rFonts w:ascii="Aptos" w:hAnsi="Aptos" w:cstheme="minorHAnsi"/>
                <w:szCs w:val="20"/>
              </w:rPr>
            </w:pPr>
            <w:r w:rsidRPr="001A01FD">
              <w:rPr>
                <w:rFonts w:ascii="Aptos" w:hAnsi="Aptos" w:cstheme="minorHAnsi"/>
                <w:szCs w:val="20"/>
              </w:rPr>
              <w:t>Opis prevzetih del</w:t>
            </w:r>
          </w:p>
        </w:tc>
        <w:tc>
          <w:tcPr>
            <w:tcW w:w="2622" w:type="dxa"/>
            <w:vAlign w:val="center"/>
          </w:tcPr>
          <w:p w14:paraId="4C950E57" w14:textId="77777777" w:rsidR="00000963" w:rsidRPr="001A01FD" w:rsidRDefault="00000963" w:rsidP="00AC4253">
            <w:pPr>
              <w:spacing w:line="240" w:lineRule="auto"/>
              <w:jc w:val="center"/>
              <w:rPr>
                <w:rFonts w:ascii="Aptos" w:hAnsi="Aptos" w:cstheme="minorHAnsi"/>
                <w:szCs w:val="20"/>
              </w:rPr>
            </w:pPr>
            <w:r w:rsidRPr="001A01FD">
              <w:rPr>
                <w:rFonts w:ascii="Aptos" w:hAnsi="Aptos" w:cstheme="minorHAnsi"/>
                <w:szCs w:val="20"/>
              </w:rPr>
              <w:t>Vrednost del</w:t>
            </w:r>
          </w:p>
          <w:p w14:paraId="0D540A28" w14:textId="77777777" w:rsidR="00000963" w:rsidRPr="001A01FD" w:rsidRDefault="00000963" w:rsidP="00AC4253">
            <w:pPr>
              <w:spacing w:line="240" w:lineRule="auto"/>
              <w:jc w:val="center"/>
              <w:rPr>
                <w:rFonts w:ascii="Aptos" w:hAnsi="Aptos" w:cstheme="minorHAnsi"/>
                <w:szCs w:val="20"/>
              </w:rPr>
            </w:pPr>
            <w:r w:rsidRPr="001A01FD">
              <w:rPr>
                <w:rFonts w:ascii="Aptos" w:hAnsi="Aptos" w:cstheme="minorHAnsi"/>
                <w:szCs w:val="20"/>
              </w:rPr>
              <w:t>(v EUR brez DDV)</w:t>
            </w:r>
          </w:p>
        </w:tc>
      </w:tr>
      <w:tr w:rsidR="00000963" w:rsidRPr="001A01FD" w14:paraId="6DD9E3AD" w14:textId="77777777" w:rsidTr="00AC4253">
        <w:trPr>
          <w:trHeight w:val="100"/>
          <w:tblHeader/>
        </w:trPr>
        <w:tc>
          <w:tcPr>
            <w:tcW w:w="4395" w:type="dxa"/>
            <w:vMerge/>
            <w:vAlign w:val="center"/>
          </w:tcPr>
          <w:p w14:paraId="3150CF00" w14:textId="77777777" w:rsidR="00000963" w:rsidRPr="001A01FD" w:rsidRDefault="00000963" w:rsidP="00AC4253">
            <w:pPr>
              <w:pStyle w:val="NavadenTimesNewRoman"/>
              <w:widowControl/>
              <w:rPr>
                <w:rFonts w:ascii="Aptos" w:hAnsi="Aptos" w:cstheme="minorHAnsi"/>
                <w:sz w:val="20"/>
              </w:rPr>
            </w:pPr>
          </w:p>
        </w:tc>
        <w:tc>
          <w:tcPr>
            <w:tcW w:w="2622" w:type="dxa"/>
            <w:gridSpan w:val="2"/>
          </w:tcPr>
          <w:p w14:paraId="0422080C" w14:textId="77777777" w:rsidR="00000963" w:rsidRPr="001A01FD" w:rsidRDefault="00000963" w:rsidP="00AC4253">
            <w:pPr>
              <w:spacing w:before="60"/>
              <w:jc w:val="center"/>
              <w:rPr>
                <w:rFonts w:ascii="Aptos" w:hAnsi="Aptos" w:cstheme="minorHAnsi"/>
                <w:szCs w:val="20"/>
              </w:rPr>
            </w:pPr>
          </w:p>
        </w:tc>
        <w:tc>
          <w:tcPr>
            <w:tcW w:w="2622" w:type="dxa"/>
          </w:tcPr>
          <w:p w14:paraId="289B6E0E" w14:textId="77777777" w:rsidR="00000963" w:rsidRPr="001A01FD" w:rsidRDefault="00000963" w:rsidP="00AC4253">
            <w:pPr>
              <w:spacing w:before="60"/>
              <w:jc w:val="center"/>
              <w:rPr>
                <w:rFonts w:ascii="Aptos" w:hAnsi="Aptos" w:cstheme="minorHAnsi"/>
                <w:szCs w:val="20"/>
              </w:rPr>
            </w:pPr>
          </w:p>
        </w:tc>
      </w:tr>
      <w:tr w:rsidR="00000963" w:rsidRPr="001A01FD" w14:paraId="7817EF5A" w14:textId="77777777" w:rsidTr="00AC4253">
        <w:trPr>
          <w:trHeight w:val="100"/>
          <w:tblHeader/>
        </w:trPr>
        <w:tc>
          <w:tcPr>
            <w:tcW w:w="4395" w:type="dxa"/>
            <w:vMerge/>
            <w:vAlign w:val="center"/>
          </w:tcPr>
          <w:p w14:paraId="5B0066D2" w14:textId="77777777" w:rsidR="00000963" w:rsidRPr="001A01FD" w:rsidRDefault="00000963" w:rsidP="00AC4253">
            <w:pPr>
              <w:pStyle w:val="NavadenTimesNewRoman"/>
              <w:widowControl/>
              <w:rPr>
                <w:rFonts w:ascii="Aptos" w:hAnsi="Aptos" w:cstheme="minorHAnsi"/>
                <w:sz w:val="20"/>
              </w:rPr>
            </w:pPr>
          </w:p>
        </w:tc>
        <w:tc>
          <w:tcPr>
            <w:tcW w:w="2622" w:type="dxa"/>
            <w:gridSpan w:val="2"/>
          </w:tcPr>
          <w:p w14:paraId="3975739C" w14:textId="77777777" w:rsidR="00000963" w:rsidRPr="001A01FD" w:rsidRDefault="00000963" w:rsidP="00AC4253">
            <w:pPr>
              <w:spacing w:before="60"/>
              <w:jc w:val="center"/>
              <w:rPr>
                <w:rFonts w:ascii="Aptos" w:hAnsi="Aptos" w:cstheme="minorHAnsi"/>
                <w:szCs w:val="20"/>
              </w:rPr>
            </w:pPr>
          </w:p>
        </w:tc>
        <w:tc>
          <w:tcPr>
            <w:tcW w:w="2622" w:type="dxa"/>
          </w:tcPr>
          <w:p w14:paraId="69E10208" w14:textId="77777777" w:rsidR="00000963" w:rsidRPr="001A01FD" w:rsidRDefault="00000963" w:rsidP="00AC4253">
            <w:pPr>
              <w:spacing w:before="60"/>
              <w:jc w:val="center"/>
              <w:rPr>
                <w:rFonts w:ascii="Aptos" w:hAnsi="Aptos" w:cstheme="minorHAnsi"/>
                <w:szCs w:val="20"/>
              </w:rPr>
            </w:pPr>
          </w:p>
        </w:tc>
      </w:tr>
    </w:tbl>
    <w:p w14:paraId="494658F7" w14:textId="77777777" w:rsidR="00000963" w:rsidRPr="001A01FD" w:rsidRDefault="00000963" w:rsidP="00000963">
      <w:pPr>
        <w:spacing w:line="240" w:lineRule="auto"/>
        <w:jc w:val="center"/>
        <w:rPr>
          <w:rFonts w:ascii="Aptos" w:hAnsi="Aptos" w:cs="Arial"/>
          <w:b/>
          <w:szCs w:val="20"/>
        </w:rPr>
      </w:pPr>
    </w:p>
    <w:tbl>
      <w:tblPr>
        <w:tblW w:w="0" w:type="auto"/>
        <w:jc w:val="right"/>
        <w:tblLayout w:type="fixed"/>
        <w:tblLook w:val="0000" w:firstRow="0" w:lastRow="0" w:firstColumn="0" w:lastColumn="0" w:noHBand="0" w:noVBand="0"/>
      </w:tblPr>
      <w:tblGrid>
        <w:gridCol w:w="2109"/>
        <w:gridCol w:w="3543"/>
      </w:tblGrid>
      <w:tr w:rsidR="00000963" w:rsidRPr="001A01FD" w14:paraId="649C63A0" w14:textId="77777777" w:rsidTr="00AC4253">
        <w:trPr>
          <w:cantSplit/>
          <w:jc w:val="right"/>
        </w:trPr>
        <w:tc>
          <w:tcPr>
            <w:tcW w:w="2109" w:type="dxa"/>
            <w:vMerge w:val="restart"/>
            <w:vAlign w:val="center"/>
          </w:tcPr>
          <w:p w14:paraId="2ACFCC94" w14:textId="77777777" w:rsidR="00000963" w:rsidRPr="001A01FD" w:rsidRDefault="00000963" w:rsidP="00AC4253">
            <w:pPr>
              <w:tabs>
                <w:tab w:val="left" w:pos="12758"/>
              </w:tabs>
              <w:jc w:val="center"/>
              <w:rPr>
                <w:rFonts w:ascii="Aptos" w:hAnsi="Aptos" w:cs="Arial"/>
              </w:rPr>
            </w:pPr>
            <w:r w:rsidRPr="001A01FD">
              <w:rPr>
                <w:rFonts w:ascii="Aptos" w:hAnsi="Aptos" w:cs="Arial"/>
              </w:rPr>
              <w:t>žig</w:t>
            </w:r>
          </w:p>
        </w:tc>
        <w:tc>
          <w:tcPr>
            <w:tcW w:w="3543" w:type="dxa"/>
          </w:tcPr>
          <w:p w14:paraId="00E8233C" w14:textId="77777777" w:rsidR="00000963" w:rsidRPr="001A01FD" w:rsidRDefault="00000963" w:rsidP="00AC4253">
            <w:pPr>
              <w:tabs>
                <w:tab w:val="left" w:pos="12758"/>
              </w:tabs>
              <w:jc w:val="center"/>
              <w:rPr>
                <w:rFonts w:ascii="Aptos" w:hAnsi="Aptos" w:cs="Arial"/>
              </w:rPr>
            </w:pPr>
          </w:p>
        </w:tc>
      </w:tr>
      <w:tr w:rsidR="00000963" w:rsidRPr="001A01FD" w14:paraId="6DA0549B" w14:textId="77777777" w:rsidTr="00AC4253">
        <w:trPr>
          <w:cantSplit/>
          <w:jc w:val="right"/>
        </w:trPr>
        <w:tc>
          <w:tcPr>
            <w:tcW w:w="2109" w:type="dxa"/>
            <w:vMerge/>
          </w:tcPr>
          <w:p w14:paraId="5EA6DF1F"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42CA8014" w14:textId="77777777" w:rsidR="00000963" w:rsidRPr="001A01FD" w:rsidRDefault="00000963" w:rsidP="00AC4253">
            <w:pPr>
              <w:tabs>
                <w:tab w:val="left" w:pos="12758"/>
              </w:tabs>
              <w:spacing w:before="120"/>
              <w:jc w:val="center"/>
              <w:rPr>
                <w:rFonts w:ascii="Aptos" w:hAnsi="Aptos" w:cs="Arial"/>
              </w:rPr>
            </w:pPr>
          </w:p>
        </w:tc>
      </w:tr>
      <w:tr w:rsidR="00000963" w:rsidRPr="001A01FD" w14:paraId="2F5004B4" w14:textId="77777777" w:rsidTr="00AC4253">
        <w:trPr>
          <w:cantSplit/>
          <w:jc w:val="right"/>
        </w:trPr>
        <w:tc>
          <w:tcPr>
            <w:tcW w:w="2109" w:type="dxa"/>
            <w:vMerge/>
          </w:tcPr>
          <w:p w14:paraId="3ADABA3E" w14:textId="77777777" w:rsidR="00000963" w:rsidRPr="001A01FD" w:rsidRDefault="00000963" w:rsidP="00AC4253">
            <w:pPr>
              <w:tabs>
                <w:tab w:val="left" w:pos="12758"/>
              </w:tabs>
              <w:spacing w:before="120"/>
              <w:jc w:val="center"/>
              <w:rPr>
                <w:rFonts w:ascii="Aptos" w:hAnsi="Aptos" w:cs="Arial"/>
              </w:rPr>
            </w:pPr>
          </w:p>
        </w:tc>
        <w:tc>
          <w:tcPr>
            <w:tcW w:w="3543" w:type="dxa"/>
            <w:tcBorders>
              <w:top w:val="dashSmallGap" w:sz="4" w:space="0" w:color="auto"/>
            </w:tcBorders>
          </w:tcPr>
          <w:p w14:paraId="7427A0C8" w14:textId="77777777" w:rsidR="00000963" w:rsidRPr="001A01FD" w:rsidRDefault="00000963" w:rsidP="00AC4253">
            <w:pPr>
              <w:tabs>
                <w:tab w:val="left" w:pos="12758"/>
              </w:tabs>
              <w:jc w:val="center"/>
              <w:rPr>
                <w:rFonts w:ascii="Aptos" w:hAnsi="Aptos" w:cs="Arial"/>
                <w:i/>
                <w:iCs/>
                <w:sz w:val="16"/>
                <w:szCs w:val="20"/>
              </w:rPr>
            </w:pPr>
            <w:r w:rsidRPr="001A01FD">
              <w:rPr>
                <w:rFonts w:ascii="Aptos" w:hAnsi="Aptos" w:cs="Arial"/>
                <w:i/>
                <w:iCs/>
                <w:sz w:val="16"/>
                <w:szCs w:val="20"/>
              </w:rPr>
              <w:t>(naziv gospodarskega subjekta)</w:t>
            </w:r>
          </w:p>
        </w:tc>
      </w:tr>
      <w:tr w:rsidR="00000963" w:rsidRPr="001A01FD" w14:paraId="08DA2523" w14:textId="77777777" w:rsidTr="00AC4253">
        <w:trPr>
          <w:cantSplit/>
          <w:jc w:val="right"/>
        </w:trPr>
        <w:tc>
          <w:tcPr>
            <w:tcW w:w="2109" w:type="dxa"/>
            <w:vMerge/>
          </w:tcPr>
          <w:p w14:paraId="2BD14489"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163EF8C4" w14:textId="77777777" w:rsidR="00000963" w:rsidRPr="001A01FD" w:rsidRDefault="00000963" w:rsidP="00AC4253">
            <w:pPr>
              <w:tabs>
                <w:tab w:val="left" w:pos="12758"/>
              </w:tabs>
              <w:spacing w:before="120"/>
              <w:jc w:val="center"/>
              <w:rPr>
                <w:rFonts w:ascii="Aptos" w:hAnsi="Aptos" w:cs="Arial"/>
              </w:rPr>
            </w:pPr>
          </w:p>
        </w:tc>
      </w:tr>
      <w:tr w:rsidR="00000963" w:rsidRPr="001A01FD" w14:paraId="5522D1FE" w14:textId="77777777" w:rsidTr="00AC4253">
        <w:trPr>
          <w:cantSplit/>
          <w:jc w:val="right"/>
        </w:trPr>
        <w:tc>
          <w:tcPr>
            <w:tcW w:w="2109" w:type="dxa"/>
            <w:vMerge/>
          </w:tcPr>
          <w:p w14:paraId="33CF7074" w14:textId="77777777" w:rsidR="00000963" w:rsidRPr="001A01FD" w:rsidRDefault="00000963" w:rsidP="00AC4253">
            <w:pPr>
              <w:tabs>
                <w:tab w:val="left" w:pos="12758"/>
              </w:tabs>
              <w:rPr>
                <w:rFonts w:ascii="Aptos" w:hAnsi="Aptos" w:cs="Arial"/>
              </w:rPr>
            </w:pPr>
          </w:p>
        </w:tc>
        <w:tc>
          <w:tcPr>
            <w:tcW w:w="3543" w:type="dxa"/>
          </w:tcPr>
          <w:p w14:paraId="3819E995"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000963" w:rsidRPr="001A01FD" w14:paraId="0C3507D0" w14:textId="77777777" w:rsidTr="00AC4253">
        <w:trPr>
          <w:cantSplit/>
          <w:jc w:val="right"/>
        </w:trPr>
        <w:tc>
          <w:tcPr>
            <w:tcW w:w="2109" w:type="dxa"/>
            <w:vMerge/>
          </w:tcPr>
          <w:p w14:paraId="33DEE773"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0961E905" w14:textId="77777777" w:rsidR="00000963" w:rsidRPr="001A01FD" w:rsidRDefault="00000963" w:rsidP="00AC4253">
            <w:pPr>
              <w:tabs>
                <w:tab w:val="left" w:pos="12758"/>
              </w:tabs>
              <w:spacing w:before="120"/>
              <w:jc w:val="center"/>
              <w:rPr>
                <w:rFonts w:ascii="Aptos" w:hAnsi="Aptos" w:cs="Arial"/>
              </w:rPr>
            </w:pPr>
          </w:p>
        </w:tc>
      </w:tr>
      <w:tr w:rsidR="00000963" w:rsidRPr="001A01FD" w14:paraId="426D6075" w14:textId="77777777" w:rsidTr="00AC4253">
        <w:trPr>
          <w:cantSplit/>
          <w:jc w:val="right"/>
        </w:trPr>
        <w:tc>
          <w:tcPr>
            <w:tcW w:w="2109" w:type="dxa"/>
            <w:vMerge/>
          </w:tcPr>
          <w:p w14:paraId="6979635E" w14:textId="77777777" w:rsidR="00000963" w:rsidRPr="001A01FD" w:rsidRDefault="00000963" w:rsidP="00AC4253">
            <w:pPr>
              <w:tabs>
                <w:tab w:val="left" w:pos="12758"/>
              </w:tabs>
              <w:rPr>
                <w:rFonts w:ascii="Aptos" w:hAnsi="Aptos" w:cs="Arial"/>
              </w:rPr>
            </w:pPr>
          </w:p>
        </w:tc>
        <w:tc>
          <w:tcPr>
            <w:tcW w:w="3543" w:type="dxa"/>
          </w:tcPr>
          <w:p w14:paraId="70E5FED0"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791A3BBF" w14:textId="77777777" w:rsidR="00000963" w:rsidRPr="001A01FD" w:rsidRDefault="00000963" w:rsidP="00000963">
      <w:pPr>
        <w:spacing w:line="240" w:lineRule="auto"/>
        <w:ind w:left="4820"/>
        <w:rPr>
          <w:rFonts w:ascii="Aptos" w:hAnsi="Aptos" w:cs="Arial"/>
          <w:b/>
          <w:bCs/>
          <w:szCs w:val="20"/>
        </w:rPr>
      </w:pPr>
    </w:p>
    <w:tbl>
      <w:tblPr>
        <w:tblStyle w:val="Tabelamrea"/>
        <w:tblW w:w="0" w:type="auto"/>
        <w:tblLook w:val="04A0" w:firstRow="1" w:lastRow="0" w:firstColumn="1" w:lastColumn="0" w:noHBand="0" w:noVBand="1"/>
      </w:tblPr>
      <w:tblGrid>
        <w:gridCol w:w="9628"/>
      </w:tblGrid>
      <w:tr w:rsidR="00000963" w:rsidRPr="001A01FD" w14:paraId="63D7754A" w14:textId="77777777" w:rsidTr="00AC4253">
        <w:trPr>
          <w:trHeight w:val="556"/>
        </w:trPr>
        <w:tc>
          <w:tcPr>
            <w:tcW w:w="9628" w:type="dxa"/>
            <w:shd w:val="clear" w:color="auto" w:fill="BAB69B"/>
            <w:vAlign w:val="center"/>
          </w:tcPr>
          <w:p w14:paraId="1DE135BE" w14:textId="0809D961" w:rsidR="00000963" w:rsidRPr="001A01FD" w:rsidRDefault="00000963" w:rsidP="00AC4253">
            <w:pPr>
              <w:spacing w:line="240" w:lineRule="auto"/>
              <w:jc w:val="center"/>
              <w:rPr>
                <w:rFonts w:ascii="Aptos" w:hAnsi="Aptos" w:cs="Arial"/>
                <w:b/>
                <w:sz w:val="24"/>
                <w:szCs w:val="24"/>
              </w:rPr>
            </w:pPr>
            <w:r w:rsidRPr="001A01FD">
              <w:rPr>
                <w:rFonts w:ascii="Aptos" w:hAnsi="Aptos" w:cs="Arial"/>
                <w:b/>
                <w:sz w:val="24"/>
                <w:szCs w:val="24"/>
              </w:rPr>
              <w:lastRenderedPageBreak/>
              <w:t xml:space="preserve">OBRAZEC </w:t>
            </w:r>
            <w:r>
              <w:rPr>
                <w:rFonts w:ascii="Aptos" w:hAnsi="Aptos" w:cs="Arial"/>
                <w:b/>
                <w:sz w:val="24"/>
                <w:szCs w:val="24"/>
              </w:rPr>
              <w:t>3</w:t>
            </w:r>
            <w:r w:rsidRPr="001A01FD">
              <w:rPr>
                <w:rFonts w:ascii="Aptos" w:hAnsi="Aptos" w:cs="Arial"/>
                <w:b/>
                <w:sz w:val="24"/>
                <w:szCs w:val="24"/>
              </w:rPr>
              <w:t xml:space="preserve"> – REFERENČNO POTRDILO</w:t>
            </w:r>
          </w:p>
        </w:tc>
      </w:tr>
    </w:tbl>
    <w:p w14:paraId="5BBB8BB8" w14:textId="77777777" w:rsidR="00000963" w:rsidRPr="001A01FD" w:rsidRDefault="00000963" w:rsidP="00000963">
      <w:pPr>
        <w:rPr>
          <w:rFonts w:ascii="Aptos" w:hAnsi="Aptos" w:cs="Arial"/>
          <w:b/>
          <w:bCs/>
          <w:szCs w:val="20"/>
        </w:rPr>
      </w:pPr>
    </w:p>
    <w:p w14:paraId="44EC0B01" w14:textId="77777777" w:rsidR="00000963" w:rsidRPr="001A01FD" w:rsidRDefault="00000963" w:rsidP="00000963">
      <w:pPr>
        <w:tabs>
          <w:tab w:val="num" w:pos="360"/>
          <w:tab w:val="left" w:pos="7041"/>
        </w:tabs>
        <w:ind w:left="360" w:hanging="360"/>
        <w:rPr>
          <w:rFonts w:ascii="Aptos" w:hAnsi="Aptos" w:cs="Arial"/>
        </w:rPr>
      </w:pPr>
    </w:p>
    <w:p w14:paraId="2E6EF430" w14:textId="77777777" w:rsidR="00000963" w:rsidRPr="001A01FD" w:rsidRDefault="00000963" w:rsidP="00000963">
      <w:pPr>
        <w:tabs>
          <w:tab w:val="num" w:pos="360"/>
          <w:tab w:val="left" w:pos="7041"/>
        </w:tabs>
        <w:ind w:left="360" w:hanging="360"/>
        <w:jc w:val="center"/>
        <w:rPr>
          <w:rFonts w:ascii="Aptos" w:hAnsi="Aptos" w:cs="Arial"/>
          <w:b/>
          <w:bCs/>
          <w:sz w:val="24"/>
          <w:szCs w:val="28"/>
        </w:rPr>
      </w:pPr>
      <w:r w:rsidRPr="001A01FD">
        <w:rPr>
          <w:rFonts w:ascii="Aptos" w:hAnsi="Aptos" w:cs="Arial"/>
          <w:b/>
          <w:bCs/>
          <w:sz w:val="24"/>
          <w:szCs w:val="28"/>
        </w:rPr>
        <w:t>REFERENČNO POTRDILO</w:t>
      </w:r>
    </w:p>
    <w:p w14:paraId="719AB292" w14:textId="77777777" w:rsidR="00000963" w:rsidRPr="001A01FD" w:rsidRDefault="00000963" w:rsidP="00000963">
      <w:pPr>
        <w:tabs>
          <w:tab w:val="num" w:pos="360"/>
          <w:tab w:val="left" w:pos="7041"/>
        </w:tabs>
        <w:ind w:left="360" w:hanging="360"/>
        <w:rPr>
          <w:rFonts w:ascii="Aptos" w:hAnsi="Aptos" w:cs="Arial"/>
        </w:rPr>
      </w:pPr>
    </w:p>
    <w:p w14:paraId="56C182C6" w14:textId="77777777" w:rsidR="00000963" w:rsidRPr="001A01FD" w:rsidRDefault="00000963" w:rsidP="00000963">
      <w:pPr>
        <w:tabs>
          <w:tab w:val="num" w:pos="360"/>
          <w:tab w:val="left" w:pos="7041"/>
        </w:tabs>
        <w:ind w:left="360" w:hanging="360"/>
        <w:rPr>
          <w:rFonts w:ascii="Aptos" w:hAnsi="Aptos"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395"/>
        <w:gridCol w:w="5244"/>
      </w:tblGrid>
      <w:tr w:rsidR="00000963" w:rsidRPr="004327C6" w14:paraId="50B4D0AE" w14:textId="77777777" w:rsidTr="004327C6">
        <w:trPr>
          <w:trHeight w:val="454"/>
        </w:trPr>
        <w:tc>
          <w:tcPr>
            <w:tcW w:w="4395" w:type="dxa"/>
            <w:shd w:val="clear" w:color="auto" w:fill="F2F2F2" w:themeFill="background1" w:themeFillShade="F2"/>
            <w:vAlign w:val="center"/>
          </w:tcPr>
          <w:p w14:paraId="58C2C9F5" w14:textId="77777777" w:rsidR="00000963" w:rsidRPr="004327C6" w:rsidRDefault="00000963" w:rsidP="00AC4253">
            <w:pPr>
              <w:ind w:hanging="6"/>
              <w:jc w:val="left"/>
              <w:rPr>
                <w:rFonts w:ascii="Aptos" w:hAnsi="Aptos" w:cs="Arial"/>
                <w:b/>
                <w:bCs/>
                <w:sz w:val="22"/>
                <w:szCs w:val="24"/>
              </w:rPr>
            </w:pPr>
            <w:r w:rsidRPr="004327C6">
              <w:rPr>
                <w:rFonts w:ascii="Aptos" w:hAnsi="Aptos" w:cs="Arial"/>
                <w:b/>
                <w:bCs/>
                <w:sz w:val="22"/>
                <w:szCs w:val="24"/>
              </w:rPr>
              <w:t>Naziv in naslov naročnika ali investitorja:</w:t>
            </w:r>
          </w:p>
        </w:tc>
        <w:tc>
          <w:tcPr>
            <w:tcW w:w="5244" w:type="dxa"/>
          </w:tcPr>
          <w:p w14:paraId="43CAA8A6" w14:textId="77777777" w:rsidR="00000963" w:rsidRPr="004327C6" w:rsidRDefault="00000963" w:rsidP="00AC4253">
            <w:pPr>
              <w:ind w:left="360" w:hanging="360"/>
              <w:rPr>
                <w:rFonts w:ascii="Aptos" w:hAnsi="Aptos" w:cs="Arial"/>
                <w:sz w:val="22"/>
                <w:szCs w:val="24"/>
              </w:rPr>
            </w:pPr>
          </w:p>
        </w:tc>
      </w:tr>
      <w:tr w:rsidR="00000963" w:rsidRPr="004327C6" w14:paraId="61B5B5A8" w14:textId="77777777" w:rsidTr="004327C6">
        <w:trPr>
          <w:trHeight w:val="454"/>
        </w:trPr>
        <w:tc>
          <w:tcPr>
            <w:tcW w:w="4395" w:type="dxa"/>
            <w:shd w:val="clear" w:color="auto" w:fill="F2F2F2" w:themeFill="background1" w:themeFillShade="F2"/>
            <w:vAlign w:val="center"/>
          </w:tcPr>
          <w:p w14:paraId="43B67E06" w14:textId="77777777" w:rsidR="00000963" w:rsidRPr="004327C6" w:rsidRDefault="00000963" w:rsidP="00AC4253">
            <w:pPr>
              <w:ind w:hanging="6"/>
              <w:jc w:val="left"/>
              <w:rPr>
                <w:rFonts w:ascii="Aptos" w:hAnsi="Aptos" w:cs="Arial"/>
                <w:b/>
                <w:bCs/>
                <w:sz w:val="22"/>
                <w:szCs w:val="24"/>
              </w:rPr>
            </w:pPr>
            <w:r w:rsidRPr="004327C6">
              <w:rPr>
                <w:rFonts w:ascii="Aptos" w:hAnsi="Aptos" w:cs="Arial"/>
                <w:b/>
                <w:bCs/>
                <w:sz w:val="22"/>
                <w:szCs w:val="24"/>
              </w:rPr>
              <w:t>Kontakta oseba (ime, telefon, e-naslov):</w:t>
            </w:r>
          </w:p>
        </w:tc>
        <w:tc>
          <w:tcPr>
            <w:tcW w:w="5244" w:type="dxa"/>
          </w:tcPr>
          <w:p w14:paraId="4B0D8BB7" w14:textId="77777777" w:rsidR="00000963" w:rsidRPr="004327C6" w:rsidRDefault="00000963" w:rsidP="00AC4253">
            <w:pPr>
              <w:ind w:left="360" w:hanging="360"/>
              <w:rPr>
                <w:rFonts w:ascii="Aptos" w:hAnsi="Aptos" w:cs="Arial"/>
                <w:sz w:val="22"/>
                <w:szCs w:val="24"/>
              </w:rPr>
            </w:pPr>
          </w:p>
        </w:tc>
      </w:tr>
      <w:tr w:rsidR="00000963" w:rsidRPr="004327C6" w14:paraId="0A2AABD4" w14:textId="77777777" w:rsidTr="004327C6">
        <w:trPr>
          <w:trHeight w:val="454"/>
        </w:trPr>
        <w:tc>
          <w:tcPr>
            <w:tcW w:w="4395" w:type="dxa"/>
            <w:shd w:val="clear" w:color="auto" w:fill="F2F2F2" w:themeFill="background1" w:themeFillShade="F2"/>
            <w:vAlign w:val="center"/>
          </w:tcPr>
          <w:p w14:paraId="1306E77E" w14:textId="77777777" w:rsidR="00000963" w:rsidRPr="004327C6" w:rsidRDefault="00000963" w:rsidP="00AC4253">
            <w:pPr>
              <w:ind w:hanging="6"/>
              <w:jc w:val="left"/>
              <w:rPr>
                <w:rFonts w:ascii="Aptos" w:hAnsi="Aptos" w:cs="Arial"/>
                <w:b/>
                <w:bCs/>
                <w:sz w:val="22"/>
                <w:szCs w:val="24"/>
              </w:rPr>
            </w:pPr>
            <w:r w:rsidRPr="004327C6">
              <w:rPr>
                <w:rFonts w:ascii="Aptos" w:hAnsi="Aptos" w:cs="Arial"/>
                <w:b/>
                <w:bCs/>
                <w:sz w:val="22"/>
                <w:szCs w:val="24"/>
              </w:rPr>
              <w:t>Gospodarski subjekt (imetnik reference):</w:t>
            </w:r>
          </w:p>
        </w:tc>
        <w:tc>
          <w:tcPr>
            <w:tcW w:w="5244" w:type="dxa"/>
          </w:tcPr>
          <w:p w14:paraId="0AEB911D" w14:textId="77777777" w:rsidR="00000963" w:rsidRPr="004327C6" w:rsidRDefault="00000963" w:rsidP="00AC4253">
            <w:pPr>
              <w:ind w:left="360" w:hanging="360"/>
              <w:rPr>
                <w:rFonts w:ascii="Aptos" w:hAnsi="Aptos" w:cs="Arial"/>
                <w:sz w:val="22"/>
                <w:szCs w:val="24"/>
              </w:rPr>
            </w:pPr>
          </w:p>
        </w:tc>
      </w:tr>
    </w:tbl>
    <w:p w14:paraId="220E9086" w14:textId="77777777" w:rsidR="00000963" w:rsidRPr="004327C6" w:rsidRDefault="00000963" w:rsidP="00000963">
      <w:pPr>
        <w:tabs>
          <w:tab w:val="left" w:pos="1134"/>
        </w:tabs>
        <w:rPr>
          <w:rFonts w:ascii="Aptos" w:hAnsi="Aptos" w:cs="Arial"/>
          <w:sz w:val="22"/>
          <w:szCs w:val="24"/>
        </w:rPr>
      </w:pPr>
    </w:p>
    <w:p w14:paraId="23CB3A7A" w14:textId="77777777" w:rsidR="00000963" w:rsidRPr="004327C6" w:rsidRDefault="00000963" w:rsidP="00000963">
      <w:pPr>
        <w:tabs>
          <w:tab w:val="left" w:pos="1134"/>
        </w:tabs>
        <w:rPr>
          <w:rFonts w:ascii="Aptos" w:hAnsi="Aptos" w:cs="Arial"/>
          <w:sz w:val="22"/>
          <w:szCs w:val="24"/>
        </w:rPr>
      </w:pPr>
      <w:r w:rsidRPr="004327C6">
        <w:rPr>
          <w:rFonts w:ascii="Aptos" w:hAnsi="Aptos" w:cs="Arial"/>
          <w:sz w:val="22"/>
          <w:szCs w:val="24"/>
        </w:rPr>
        <w:t xml:space="preserve">Pod kazensko in materialno odgovornostjo izjavljamo, da so spodaj navedeni podatki o referenci resnični. </w:t>
      </w:r>
    </w:p>
    <w:p w14:paraId="468F0CF9" w14:textId="77777777" w:rsidR="00000963" w:rsidRPr="004327C6" w:rsidRDefault="00000963" w:rsidP="00000963">
      <w:pPr>
        <w:tabs>
          <w:tab w:val="left" w:pos="1134"/>
        </w:tabs>
        <w:rPr>
          <w:rFonts w:ascii="Aptos" w:hAnsi="Aptos" w:cs="Arial"/>
          <w:sz w:val="22"/>
          <w:szCs w:val="24"/>
        </w:rPr>
      </w:pPr>
    </w:p>
    <w:tbl>
      <w:tblPr>
        <w:tblW w:w="96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33"/>
      </w:tblGrid>
      <w:tr w:rsidR="00000963" w:rsidRPr="004327C6" w14:paraId="449C6E81" w14:textId="77777777" w:rsidTr="004327C6">
        <w:trPr>
          <w:trHeight w:val="510"/>
        </w:trPr>
        <w:tc>
          <w:tcPr>
            <w:tcW w:w="4395" w:type="dxa"/>
            <w:shd w:val="clear" w:color="auto" w:fill="F2F2F2" w:themeFill="background1" w:themeFillShade="F2"/>
            <w:vAlign w:val="center"/>
          </w:tcPr>
          <w:p w14:paraId="78F17E33" w14:textId="77777777" w:rsidR="00000963" w:rsidRPr="004327C6" w:rsidRDefault="00000963" w:rsidP="00AC4253">
            <w:pPr>
              <w:jc w:val="left"/>
              <w:rPr>
                <w:rFonts w:ascii="Aptos" w:hAnsi="Aptos" w:cs="Arial"/>
                <w:b/>
                <w:bCs/>
                <w:sz w:val="22"/>
              </w:rPr>
            </w:pPr>
            <w:r w:rsidRPr="004327C6">
              <w:rPr>
                <w:rFonts w:ascii="Aptos" w:hAnsi="Aptos" w:cs="Arial"/>
                <w:b/>
                <w:bCs/>
                <w:sz w:val="22"/>
              </w:rPr>
              <w:t>Naziv referenčnega posla</w:t>
            </w:r>
          </w:p>
        </w:tc>
        <w:tc>
          <w:tcPr>
            <w:tcW w:w="5233" w:type="dxa"/>
          </w:tcPr>
          <w:p w14:paraId="6383713F" w14:textId="77777777" w:rsidR="00000963" w:rsidRPr="004327C6" w:rsidRDefault="00000963" w:rsidP="00AC4253">
            <w:pPr>
              <w:rPr>
                <w:rFonts w:ascii="Aptos" w:hAnsi="Aptos" w:cs="Arial"/>
                <w:b/>
                <w:bCs/>
                <w:sz w:val="22"/>
              </w:rPr>
            </w:pPr>
          </w:p>
        </w:tc>
      </w:tr>
      <w:tr w:rsidR="00000963" w:rsidRPr="004327C6" w14:paraId="42B17FE0" w14:textId="77777777" w:rsidTr="004327C6">
        <w:trPr>
          <w:trHeight w:val="510"/>
        </w:trPr>
        <w:tc>
          <w:tcPr>
            <w:tcW w:w="4395" w:type="dxa"/>
            <w:shd w:val="clear" w:color="auto" w:fill="F2F2F2" w:themeFill="background1" w:themeFillShade="F2"/>
            <w:vAlign w:val="center"/>
          </w:tcPr>
          <w:p w14:paraId="404824ED" w14:textId="77777777" w:rsidR="00000963" w:rsidRPr="004327C6" w:rsidRDefault="00000963" w:rsidP="00AC4253">
            <w:pPr>
              <w:jc w:val="left"/>
              <w:rPr>
                <w:rFonts w:ascii="Aptos" w:hAnsi="Aptos" w:cs="Arial"/>
                <w:b/>
                <w:bCs/>
                <w:sz w:val="22"/>
              </w:rPr>
            </w:pPr>
            <w:r w:rsidRPr="004327C6">
              <w:rPr>
                <w:rFonts w:ascii="Aptos" w:hAnsi="Aptos" w:cs="Arial"/>
                <w:b/>
                <w:sz w:val="22"/>
              </w:rPr>
              <w:t>Naziv pogodbe, številka in datum</w:t>
            </w:r>
          </w:p>
        </w:tc>
        <w:tc>
          <w:tcPr>
            <w:tcW w:w="5233" w:type="dxa"/>
          </w:tcPr>
          <w:p w14:paraId="2ABD7EAD" w14:textId="77777777" w:rsidR="00000963" w:rsidRPr="004327C6" w:rsidRDefault="00000963" w:rsidP="00AC4253">
            <w:pPr>
              <w:rPr>
                <w:rFonts w:ascii="Aptos" w:hAnsi="Aptos" w:cs="Arial"/>
                <w:b/>
                <w:bCs/>
                <w:sz w:val="22"/>
              </w:rPr>
            </w:pPr>
          </w:p>
        </w:tc>
      </w:tr>
      <w:tr w:rsidR="00000963" w:rsidRPr="004327C6" w14:paraId="5AA4E85D" w14:textId="77777777" w:rsidTr="004327C6">
        <w:trPr>
          <w:trHeight w:val="510"/>
        </w:trPr>
        <w:tc>
          <w:tcPr>
            <w:tcW w:w="4395" w:type="dxa"/>
            <w:shd w:val="clear" w:color="auto" w:fill="F2F2F2" w:themeFill="background1" w:themeFillShade="F2"/>
            <w:vAlign w:val="center"/>
          </w:tcPr>
          <w:p w14:paraId="2E8383BA" w14:textId="77777777" w:rsidR="00000963" w:rsidRPr="004327C6" w:rsidRDefault="00000963" w:rsidP="00AC4253">
            <w:pPr>
              <w:jc w:val="left"/>
              <w:rPr>
                <w:rFonts w:ascii="Aptos" w:hAnsi="Aptos" w:cs="Arial"/>
                <w:b/>
                <w:sz w:val="22"/>
              </w:rPr>
            </w:pPr>
            <w:r w:rsidRPr="004327C6">
              <w:rPr>
                <w:rFonts w:ascii="Aptos" w:hAnsi="Aptos" w:cs="Arial"/>
                <w:b/>
                <w:sz w:val="22"/>
              </w:rPr>
              <w:t>Opis posla</w:t>
            </w:r>
          </w:p>
        </w:tc>
        <w:tc>
          <w:tcPr>
            <w:tcW w:w="5233" w:type="dxa"/>
            <w:vAlign w:val="center"/>
          </w:tcPr>
          <w:p w14:paraId="066137C3" w14:textId="7565A4A2" w:rsidR="00000963" w:rsidRPr="004327C6" w:rsidRDefault="00000963" w:rsidP="00000963">
            <w:pPr>
              <w:jc w:val="left"/>
              <w:rPr>
                <w:rStyle w:val="Slog4"/>
                <w:rFonts w:ascii="Aptos" w:hAnsi="Aptos" w:cs="Arial"/>
                <w:sz w:val="22"/>
              </w:rPr>
            </w:pPr>
            <w:r w:rsidRPr="004327C6">
              <w:rPr>
                <w:rStyle w:val="Nivo2Znak"/>
                <w:rFonts w:ascii="Aptos" w:eastAsia="Calibri" w:hAnsi="Aptos"/>
                <w:color w:val="000000" w:themeColor="text1"/>
                <w:sz w:val="22"/>
                <w:szCs w:val="22"/>
              </w:rPr>
              <w:t xml:space="preserve">Dobava amfibijskega vozila </w:t>
            </w:r>
          </w:p>
        </w:tc>
      </w:tr>
      <w:tr w:rsidR="00000963" w:rsidRPr="004327C6" w14:paraId="226AC71F" w14:textId="77777777" w:rsidTr="004327C6">
        <w:trPr>
          <w:trHeight w:val="510"/>
        </w:trPr>
        <w:tc>
          <w:tcPr>
            <w:tcW w:w="4395" w:type="dxa"/>
            <w:shd w:val="clear" w:color="auto" w:fill="F2F2F2" w:themeFill="background1" w:themeFillShade="F2"/>
            <w:vAlign w:val="center"/>
          </w:tcPr>
          <w:p w14:paraId="35EFF76F" w14:textId="10A43726" w:rsidR="00000963" w:rsidRPr="004327C6" w:rsidRDefault="00000963" w:rsidP="00AC4253">
            <w:pPr>
              <w:jc w:val="left"/>
              <w:rPr>
                <w:rFonts w:ascii="Aptos" w:hAnsi="Aptos" w:cs="Arial"/>
                <w:b/>
                <w:sz w:val="22"/>
              </w:rPr>
            </w:pPr>
            <w:r w:rsidRPr="004327C6">
              <w:rPr>
                <w:rFonts w:ascii="Aptos" w:hAnsi="Aptos" w:cs="Arial"/>
                <w:b/>
                <w:bCs/>
                <w:sz w:val="22"/>
                <w:lang w:eastAsia="sl-SI"/>
              </w:rPr>
              <w:t>Izvedba posla</w:t>
            </w:r>
          </w:p>
        </w:tc>
        <w:tc>
          <w:tcPr>
            <w:tcW w:w="5233" w:type="dxa"/>
            <w:vAlign w:val="center"/>
          </w:tcPr>
          <w:p w14:paraId="51F440E7" w14:textId="0AD9A509" w:rsidR="00000963" w:rsidRPr="004327C6" w:rsidRDefault="00000963" w:rsidP="00000963">
            <w:pPr>
              <w:rPr>
                <w:rStyle w:val="Nivo2Znak"/>
                <w:rFonts w:ascii="Aptos" w:eastAsia="Calibri" w:hAnsi="Aptos"/>
                <w:color w:val="000000" w:themeColor="text1"/>
                <w:sz w:val="22"/>
                <w:szCs w:val="22"/>
              </w:rPr>
            </w:pPr>
            <w:r w:rsidRPr="004327C6">
              <w:rPr>
                <w:rFonts w:ascii="Aptos" w:hAnsi="Aptos" w:cs="Arial"/>
                <w:sz w:val="22"/>
              </w:rPr>
              <w:t>Po pravilih stroke, pravočasno in kakovostno (to je brez zamud pri izvedbi, napak v izvedbi, odpovedi pogodbe, unovčenja zavarovanja za dobro izvedbo pogodbenih obveznosti, obračuna pogodbenih kazni ipd.)</w:t>
            </w:r>
          </w:p>
        </w:tc>
      </w:tr>
      <w:tr w:rsidR="00000963" w:rsidRPr="004327C6" w14:paraId="120C6B06" w14:textId="77777777" w:rsidTr="004327C6">
        <w:trPr>
          <w:trHeight w:val="510"/>
        </w:trPr>
        <w:tc>
          <w:tcPr>
            <w:tcW w:w="4395" w:type="dxa"/>
            <w:shd w:val="clear" w:color="auto" w:fill="F2F2F2" w:themeFill="background1" w:themeFillShade="F2"/>
            <w:vAlign w:val="center"/>
          </w:tcPr>
          <w:p w14:paraId="03731E4B" w14:textId="1EA5F191" w:rsidR="00000963" w:rsidRPr="004327C6" w:rsidRDefault="00000963" w:rsidP="00AC4253">
            <w:pPr>
              <w:jc w:val="left"/>
              <w:rPr>
                <w:rFonts w:ascii="Aptos" w:hAnsi="Aptos" w:cs="Arial"/>
                <w:b/>
                <w:color w:val="000000" w:themeColor="text1"/>
                <w:sz w:val="22"/>
              </w:rPr>
            </w:pPr>
            <w:r w:rsidRPr="004327C6">
              <w:rPr>
                <w:rFonts w:ascii="Aptos" w:hAnsi="Aptos" w:cs="Arial"/>
                <w:b/>
                <w:color w:val="000000" w:themeColor="text1"/>
                <w:sz w:val="22"/>
              </w:rPr>
              <w:t>Vrednost posla (EUR brez DDV)</w:t>
            </w:r>
          </w:p>
        </w:tc>
        <w:tc>
          <w:tcPr>
            <w:tcW w:w="5233" w:type="dxa"/>
          </w:tcPr>
          <w:p w14:paraId="725DC2F0" w14:textId="77777777" w:rsidR="00000963" w:rsidRPr="004327C6" w:rsidRDefault="00000963" w:rsidP="00AC4253">
            <w:pPr>
              <w:rPr>
                <w:rStyle w:val="Slog4"/>
                <w:rFonts w:ascii="Aptos" w:hAnsi="Aptos" w:cs="Arial"/>
                <w:color w:val="000000" w:themeColor="text1"/>
                <w:sz w:val="22"/>
              </w:rPr>
            </w:pPr>
          </w:p>
        </w:tc>
      </w:tr>
      <w:tr w:rsidR="00000963" w:rsidRPr="004327C6" w14:paraId="52A3C51A" w14:textId="77777777" w:rsidTr="004327C6">
        <w:trPr>
          <w:trHeight w:val="510"/>
        </w:trPr>
        <w:tc>
          <w:tcPr>
            <w:tcW w:w="4395" w:type="dxa"/>
            <w:shd w:val="clear" w:color="auto" w:fill="F2F2F2" w:themeFill="background1" w:themeFillShade="F2"/>
            <w:vAlign w:val="center"/>
          </w:tcPr>
          <w:p w14:paraId="01728626" w14:textId="77777777" w:rsidR="00000963" w:rsidRPr="004327C6" w:rsidRDefault="00000963" w:rsidP="00AC4253">
            <w:pPr>
              <w:jc w:val="left"/>
              <w:rPr>
                <w:rFonts w:ascii="Aptos" w:hAnsi="Aptos" w:cs="Arial"/>
                <w:b/>
                <w:sz w:val="22"/>
              </w:rPr>
            </w:pPr>
            <w:r w:rsidRPr="004327C6">
              <w:rPr>
                <w:rFonts w:ascii="Aptos" w:hAnsi="Aptos" w:cs="Arial"/>
                <w:b/>
                <w:sz w:val="22"/>
              </w:rPr>
              <w:t>Datum prevzema del</w:t>
            </w:r>
          </w:p>
        </w:tc>
        <w:tc>
          <w:tcPr>
            <w:tcW w:w="5233" w:type="dxa"/>
          </w:tcPr>
          <w:p w14:paraId="2190FF6D" w14:textId="77777777" w:rsidR="00000963" w:rsidRPr="004327C6" w:rsidRDefault="00000963" w:rsidP="00AC4253">
            <w:pPr>
              <w:rPr>
                <w:rStyle w:val="Slog4"/>
                <w:rFonts w:ascii="Aptos" w:hAnsi="Aptos" w:cs="Arial"/>
                <w:sz w:val="22"/>
              </w:rPr>
            </w:pPr>
          </w:p>
        </w:tc>
      </w:tr>
      <w:tr w:rsidR="00000963" w:rsidRPr="004327C6" w14:paraId="763F2220" w14:textId="77777777" w:rsidTr="004327C6">
        <w:trPr>
          <w:trHeight w:val="510"/>
        </w:trPr>
        <w:tc>
          <w:tcPr>
            <w:tcW w:w="43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D46E1" w14:textId="77777777" w:rsidR="00000963" w:rsidRPr="004327C6" w:rsidRDefault="00000963" w:rsidP="00AC4253">
            <w:pPr>
              <w:jc w:val="left"/>
              <w:rPr>
                <w:rFonts w:ascii="Aptos" w:hAnsi="Aptos" w:cs="Arial"/>
                <w:b/>
                <w:sz w:val="22"/>
              </w:rPr>
            </w:pPr>
            <w:r w:rsidRPr="004327C6">
              <w:rPr>
                <w:rFonts w:ascii="Aptos" w:hAnsi="Aptos" w:cs="Arial"/>
                <w:b/>
                <w:sz w:val="22"/>
              </w:rPr>
              <w:t>Opis posla</w:t>
            </w:r>
          </w:p>
        </w:tc>
        <w:tc>
          <w:tcPr>
            <w:tcW w:w="5233" w:type="dxa"/>
            <w:tcBorders>
              <w:top w:val="single" w:sz="4" w:space="0" w:color="auto"/>
              <w:left w:val="single" w:sz="4" w:space="0" w:color="auto"/>
              <w:bottom w:val="single" w:sz="4" w:space="0" w:color="auto"/>
              <w:right w:val="single" w:sz="4" w:space="0" w:color="auto"/>
            </w:tcBorders>
          </w:tcPr>
          <w:p w14:paraId="31251263" w14:textId="77777777" w:rsidR="00000963" w:rsidRPr="004327C6" w:rsidRDefault="00000963" w:rsidP="00AC4253">
            <w:pPr>
              <w:rPr>
                <w:rStyle w:val="Slog4"/>
                <w:rFonts w:ascii="Aptos" w:hAnsi="Aptos" w:cs="Arial"/>
                <w:sz w:val="22"/>
              </w:rPr>
            </w:pPr>
          </w:p>
        </w:tc>
      </w:tr>
    </w:tbl>
    <w:p w14:paraId="6F0D0E5F" w14:textId="77777777" w:rsidR="00000963" w:rsidRPr="004327C6" w:rsidRDefault="00000963" w:rsidP="00000963">
      <w:pPr>
        <w:tabs>
          <w:tab w:val="left" w:pos="1134"/>
        </w:tabs>
        <w:rPr>
          <w:rFonts w:ascii="Aptos" w:hAnsi="Aptos" w:cs="Arial"/>
          <w:sz w:val="22"/>
        </w:rPr>
      </w:pPr>
    </w:p>
    <w:p w14:paraId="452F0C5E" w14:textId="77777777" w:rsidR="00000963" w:rsidRPr="001A01FD" w:rsidRDefault="00000963" w:rsidP="00000963">
      <w:pPr>
        <w:spacing w:line="240" w:lineRule="auto"/>
        <w:ind w:left="4248" w:firstLine="708"/>
        <w:rPr>
          <w:rFonts w:ascii="Aptos" w:hAnsi="Aptos" w:cs="Arial"/>
          <w:b/>
          <w:bCs/>
          <w:szCs w:val="20"/>
        </w:rPr>
      </w:pPr>
    </w:p>
    <w:tbl>
      <w:tblPr>
        <w:tblW w:w="0" w:type="auto"/>
        <w:tblInd w:w="3544" w:type="dxa"/>
        <w:tblLayout w:type="fixed"/>
        <w:tblLook w:val="0000" w:firstRow="0" w:lastRow="0" w:firstColumn="0" w:lastColumn="0" w:noHBand="0" w:noVBand="0"/>
      </w:tblPr>
      <w:tblGrid>
        <w:gridCol w:w="2109"/>
        <w:gridCol w:w="3543"/>
      </w:tblGrid>
      <w:tr w:rsidR="00000963" w:rsidRPr="001A01FD" w14:paraId="69EDDB7E" w14:textId="77777777" w:rsidTr="00AC4253">
        <w:trPr>
          <w:cantSplit/>
        </w:trPr>
        <w:tc>
          <w:tcPr>
            <w:tcW w:w="2109" w:type="dxa"/>
            <w:vMerge w:val="restart"/>
            <w:vAlign w:val="center"/>
          </w:tcPr>
          <w:p w14:paraId="38FA3CED" w14:textId="77777777" w:rsidR="00000963" w:rsidRPr="001A01FD" w:rsidRDefault="00000963" w:rsidP="00AC4253">
            <w:pPr>
              <w:tabs>
                <w:tab w:val="left" w:pos="12758"/>
              </w:tabs>
              <w:jc w:val="center"/>
              <w:rPr>
                <w:rFonts w:ascii="Aptos" w:hAnsi="Aptos" w:cs="Arial"/>
              </w:rPr>
            </w:pPr>
            <w:r w:rsidRPr="001A01FD">
              <w:rPr>
                <w:rFonts w:ascii="Aptos" w:hAnsi="Aptos" w:cs="Arial"/>
              </w:rPr>
              <w:t>žig</w:t>
            </w:r>
          </w:p>
        </w:tc>
        <w:tc>
          <w:tcPr>
            <w:tcW w:w="3543" w:type="dxa"/>
          </w:tcPr>
          <w:p w14:paraId="73003493" w14:textId="77777777" w:rsidR="00000963" w:rsidRPr="001A01FD" w:rsidRDefault="00000963" w:rsidP="00AC4253">
            <w:pPr>
              <w:tabs>
                <w:tab w:val="left" w:pos="12758"/>
              </w:tabs>
              <w:jc w:val="center"/>
              <w:rPr>
                <w:rFonts w:ascii="Aptos" w:hAnsi="Aptos" w:cs="Arial"/>
              </w:rPr>
            </w:pPr>
          </w:p>
        </w:tc>
      </w:tr>
      <w:tr w:rsidR="00000963" w:rsidRPr="001A01FD" w14:paraId="778D9208" w14:textId="77777777" w:rsidTr="00AC4253">
        <w:trPr>
          <w:cantSplit/>
        </w:trPr>
        <w:tc>
          <w:tcPr>
            <w:tcW w:w="2109" w:type="dxa"/>
            <w:vMerge/>
          </w:tcPr>
          <w:p w14:paraId="650A66C9"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5B160A14" w14:textId="77777777" w:rsidR="00000963" w:rsidRPr="001A01FD" w:rsidRDefault="00000963" w:rsidP="00AC4253">
            <w:pPr>
              <w:tabs>
                <w:tab w:val="left" w:pos="12758"/>
              </w:tabs>
              <w:spacing w:before="120"/>
              <w:jc w:val="center"/>
              <w:rPr>
                <w:rFonts w:ascii="Aptos" w:hAnsi="Aptos" w:cs="Arial"/>
              </w:rPr>
            </w:pPr>
          </w:p>
        </w:tc>
      </w:tr>
      <w:tr w:rsidR="00000963" w:rsidRPr="001A01FD" w14:paraId="6096992C" w14:textId="77777777" w:rsidTr="00AC4253">
        <w:trPr>
          <w:cantSplit/>
        </w:trPr>
        <w:tc>
          <w:tcPr>
            <w:tcW w:w="2109" w:type="dxa"/>
            <w:vMerge/>
          </w:tcPr>
          <w:p w14:paraId="0D2824E9" w14:textId="77777777" w:rsidR="00000963" w:rsidRPr="001A01FD" w:rsidRDefault="00000963" w:rsidP="00AC4253">
            <w:pPr>
              <w:tabs>
                <w:tab w:val="left" w:pos="12758"/>
              </w:tabs>
              <w:spacing w:before="120"/>
              <w:jc w:val="center"/>
              <w:rPr>
                <w:rFonts w:ascii="Aptos" w:hAnsi="Aptos" w:cs="Arial"/>
              </w:rPr>
            </w:pPr>
          </w:p>
        </w:tc>
        <w:tc>
          <w:tcPr>
            <w:tcW w:w="3543" w:type="dxa"/>
            <w:tcBorders>
              <w:top w:val="dashSmallGap" w:sz="4" w:space="0" w:color="auto"/>
            </w:tcBorders>
          </w:tcPr>
          <w:p w14:paraId="581CB69D" w14:textId="77777777" w:rsidR="00000963" w:rsidRPr="001A01FD" w:rsidRDefault="00000963" w:rsidP="00AC4253">
            <w:pPr>
              <w:tabs>
                <w:tab w:val="left" w:pos="12758"/>
              </w:tabs>
              <w:jc w:val="center"/>
              <w:rPr>
                <w:rFonts w:ascii="Aptos" w:hAnsi="Aptos" w:cs="Arial"/>
                <w:i/>
                <w:iCs/>
                <w:sz w:val="16"/>
                <w:szCs w:val="20"/>
              </w:rPr>
            </w:pPr>
            <w:r w:rsidRPr="001A01FD">
              <w:rPr>
                <w:rFonts w:ascii="Aptos" w:hAnsi="Aptos" w:cs="Arial"/>
                <w:i/>
                <w:iCs/>
                <w:sz w:val="16"/>
                <w:szCs w:val="20"/>
              </w:rPr>
              <w:t>(naziv naročnika / investitorja)</w:t>
            </w:r>
          </w:p>
        </w:tc>
      </w:tr>
      <w:tr w:rsidR="00000963" w:rsidRPr="001A01FD" w14:paraId="647EAD25" w14:textId="77777777" w:rsidTr="00AC4253">
        <w:trPr>
          <w:cantSplit/>
        </w:trPr>
        <w:tc>
          <w:tcPr>
            <w:tcW w:w="2109" w:type="dxa"/>
            <w:vMerge/>
          </w:tcPr>
          <w:p w14:paraId="0C7F1BA8"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0354BA60" w14:textId="77777777" w:rsidR="00000963" w:rsidRPr="001A01FD" w:rsidRDefault="00000963" w:rsidP="00AC4253">
            <w:pPr>
              <w:tabs>
                <w:tab w:val="left" w:pos="12758"/>
              </w:tabs>
              <w:spacing w:before="120"/>
              <w:jc w:val="center"/>
              <w:rPr>
                <w:rFonts w:ascii="Aptos" w:hAnsi="Aptos" w:cs="Arial"/>
              </w:rPr>
            </w:pPr>
          </w:p>
        </w:tc>
      </w:tr>
      <w:tr w:rsidR="00000963" w:rsidRPr="001A01FD" w14:paraId="10E15AA3" w14:textId="77777777" w:rsidTr="00AC4253">
        <w:trPr>
          <w:cantSplit/>
        </w:trPr>
        <w:tc>
          <w:tcPr>
            <w:tcW w:w="2109" w:type="dxa"/>
            <w:vMerge/>
          </w:tcPr>
          <w:p w14:paraId="6AC54E17" w14:textId="77777777" w:rsidR="00000963" w:rsidRPr="001A01FD" w:rsidRDefault="00000963" w:rsidP="00AC4253">
            <w:pPr>
              <w:tabs>
                <w:tab w:val="left" w:pos="12758"/>
              </w:tabs>
              <w:rPr>
                <w:rFonts w:ascii="Aptos" w:hAnsi="Aptos" w:cs="Arial"/>
              </w:rPr>
            </w:pPr>
          </w:p>
        </w:tc>
        <w:tc>
          <w:tcPr>
            <w:tcW w:w="3543" w:type="dxa"/>
          </w:tcPr>
          <w:p w14:paraId="2E51BD8B"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000963" w:rsidRPr="001A01FD" w14:paraId="4BCEE933" w14:textId="77777777" w:rsidTr="00AC4253">
        <w:trPr>
          <w:cantSplit/>
        </w:trPr>
        <w:tc>
          <w:tcPr>
            <w:tcW w:w="2109" w:type="dxa"/>
            <w:vMerge/>
          </w:tcPr>
          <w:p w14:paraId="305ECA3A"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3F80D096" w14:textId="77777777" w:rsidR="00000963" w:rsidRPr="001A01FD" w:rsidRDefault="00000963" w:rsidP="00AC4253">
            <w:pPr>
              <w:tabs>
                <w:tab w:val="left" w:pos="12758"/>
              </w:tabs>
              <w:spacing w:before="120"/>
              <w:jc w:val="center"/>
              <w:rPr>
                <w:rFonts w:ascii="Aptos" w:hAnsi="Aptos" w:cs="Arial"/>
              </w:rPr>
            </w:pPr>
          </w:p>
        </w:tc>
      </w:tr>
      <w:tr w:rsidR="00000963" w:rsidRPr="001A01FD" w14:paraId="78097670" w14:textId="77777777" w:rsidTr="00AC4253">
        <w:trPr>
          <w:cantSplit/>
        </w:trPr>
        <w:tc>
          <w:tcPr>
            <w:tcW w:w="2109" w:type="dxa"/>
            <w:vMerge/>
          </w:tcPr>
          <w:p w14:paraId="5BD53A25" w14:textId="77777777" w:rsidR="00000963" w:rsidRPr="001A01FD" w:rsidRDefault="00000963" w:rsidP="00AC4253">
            <w:pPr>
              <w:tabs>
                <w:tab w:val="left" w:pos="12758"/>
              </w:tabs>
              <w:rPr>
                <w:rFonts w:ascii="Aptos" w:hAnsi="Aptos" w:cs="Arial"/>
              </w:rPr>
            </w:pPr>
          </w:p>
        </w:tc>
        <w:tc>
          <w:tcPr>
            <w:tcW w:w="3543" w:type="dxa"/>
          </w:tcPr>
          <w:p w14:paraId="1E247782"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1E119A14" w14:textId="77777777" w:rsidR="00000963" w:rsidRPr="001A01FD" w:rsidRDefault="00000963" w:rsidP="00000963">
      <w:pPr>
        <w:spacing w:line="240" w:lineRule="auto"/>
        <w:ind w:left="4248" w:firstLine="708"/>
        <w:rPr>
          <w:rFonts w:ascii="Aptos" w:hAnsi="Aptos" w:cs="Arial"/>
          <w:b/>
          <w:bCs/>
          <w:szCs w:val="20"/>
        </w:rPr>
      </w:pPr>
    </w:p>
    <w:p w14:paraId="2450C09E" w14:textId="77777777" w:rsidR="00000963" w:rsidRPr="001A01FD" w:rsidRDefault="00000963" w:rsidP="00000963">
      <w:pPr>
        <w:spacing w:line="240" w:lineRule="auto"/>
        <w:ind w:left="4248" w:firstLine="708"/>
        <w:rPr>
          <w:rFonts w:ascii="Aptos" w:hAnsi="Aptos" w:cs="Arial"/>
          <w:b/>
          <w:bCs/>
          <w:szCs w:val="20"/>
        </w:rPr>
      </w:pPr>
    </w:p>
    <w:p w14:paraId="48FA2E96" w14:textId="77777777" w:rsidR="00000963" w:rsidRPr="001A01FD" w:rsidRDefault="00000963" w:rsidP="00000963">
      <w:pPr>
        <w:spacing w:line="240" w:lineRule="auto"/>
        <w:ind w:left="4248" w:firstLine="708"/>
        <w:rPr>
          <w:rFonts w:ascii="Aptos" w:hAnsi="Aptos" w:cs="Arial"/>
          <w:b/>
          <w:bCs/>
          <w:szCs w:val="20"/>
        </w:rPr>
      </w:pPr>
    </w:p>
    <w:p w14:paraId="40DA0B61" w14:textId="77777777" w:rsidR="00000963" w:rsidRPr="001A01FD" w:rsidRDefault="00000963" w:rsidP="00000963">
      <w:pPr>
        <w:spacing w:line="240" w:lineRule="auto"/>
        <w:ind w:left="4248" w:firstLine="708"/>
        <w:rPr>
          <w:rFonts w:ascii="Aptos" w:hAnsi="Aptos" w:cs="Arial"/>
          <w:b/>
          <w:bCs/>
          <w:szCs w:val="20"/>
        </w:rPr>
      </w:pPr>
    </w:p>
    <w:p w14:paraId="07F36EBE" w14:textId="77777777" w:rsidR="00000963" w:rsidRPr="001A01FD" w:rsidRDefault="00000963" w:rsidP="00000963">
      <w:pPr>
        <w:spacing w:line="240" w:lineRule="auto"/>
        <w:jc w:val="left"/>
        <w:rPr>
          <w:rFonts w:ascii="Aptos" w:hAnsi="Aptos" w:cs="Arial"/>
          <w:b/>
          <w:bCs/>
          <w:szCs w:val="20"/>
        </w:rPr>
      </w:pPr>
      <w:r w:rsidRPr="001A01FD">
        <w:rPr>
          <w:rFonts w:ascii="Aptos" w:hAnsi="Aptos" w:cs="Arial"/>
          <w:b/>
          <w:bCs/>
          <w:szCs w:val="20"/>
        </w:rPr>
        <w:br w:type="page"/>
      </w:r>
    </w:p>
    <w:tbl>
      <w:tblPr>
        <w:tblStyle w:val="Tabelamrea"/>
        <w:tblW w:w="0" w:type="auto"/>
        <w:tblLook w:val="04A0" w:firstRow="1" w:lastRow="0" w:firstColumn="1" w:lastColumn="0" w:noHBand="0" w:noVBand="1"/>
      </w:tblPr>
      <w:tblGrid>
        <w:gridCol w:w="9628"/>
      </w:tblGrid>
      <w:tr w:rsidR="00000963" w:rsidRPr="001A01FD" w14:paraId="166AB843" w14:textId="77777777" w:rsidTr="00AC4253">
        <w:trPr>
          <w:trHeight w:val="570"/>
        </w:trPr>
        <w:tc>
          <w:tcPr>
            <w:tcW w:w="9628" w:type="dxa"/>
            <w:shd w:val="clear" w:color="auto" w:fill="BAB69B"/>
            <w:vAlign w:val="center"/>
          </w:tcPr>
          <w:p w14:paraId="20BD3A1A" w14:textId="24652C70" w:rsidR="00000963" w:rsidRPr="001A01FD" w:rsidRDefault="00000963" w:rsidP="00AC4253">
            <w:pPr>
              <w:spacing w:line="240" w:lineRule="auto"/>
              <w:ind w:left="708" w:hanging="708"/>
              <w:jc w:val="center"/>
              <w:rPr>
                <w:rFonts w:ascii="Aptos" w:hAnsi="Aptos" w:cs="Arial"/>
                <w:b/>
                <w:bCs/>
                <w:sz w:val="24"/>
                <w:szCs w:val="24"/>
              </w:rPr>
            </w:pPr>
            <w:r w:rsidRPr="001A01FD">
              <w:rPr>
                <w:rFonts w:ascii="Aptos" w:hAnsi="Aptos" w:cs="Arial"/>
                <w:b/>
                <w:bCs/>
                <w:sz w:val="24"/>
                <w:szCs w:val="24"/>
              </w:rPr>
              <w:lastRenderedPageBreak/>
              <w:t xml:space="preserve">IZJAVA 1 – </w:t>
            </w:r>
            <w:r w:rsidRPr="00C27E7D">
              <w:rPr>
                <w:rFonts w:ascii="Aptos" w:hAnsi="Aptos" w:cs="Arial"/>
                <w:b/>
                <w:bCs/>
                <w:sz w:val="24"/>
                <w:szCs w:val="24"/>
              </w:rPr>
              <w:t>IZJAVA GOSPODARSKEGA SUBJEKTA</w:t>
            </w:r>
          </w:p>
        </w:tc>
      </w:tr>
    </w:tbl>
    <w:p w14:paraId="172B9A64" w14:textId="77777777" w:rsidR="00000963" w:rsidRPr="001A01FD" w:rsidRDefault="00000963" w:rsidP="00000963">
      <w:pPr>
        <w:rPr>
          <w:rFonts w:ascii="Aptos" w:hAnsi="Aptos"/>
        </w:rPr>
      </w:pP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000963" w:rsidRPr="001A01FD" w14:paraId="67848D33" w14:textId="77777777" w:rsidTr="00AC4253">
        <w:trPr>
          <w:trHeight w:val="370"/>
        </w:trPr>
        <w:tc>
          <w:tcPr>
            <w:tcW w:w="2689" w:type="dxa"/>
            <w:vAlign w:val="center"/>
          </w:tcPr>
          <w:p w14:paraId="7ECE9CB5"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Predmet naročila:</w:t>
            </w:r>
            <w:r w:rsidRPr="001A01FD">
              <w:rPr>
                <w:rFonts w:ascii="Aptos" w:hAnsi="Aptos" w:cs="Arial"/>
                <w:b/>
                <w:szCs w:val="20"/>
              </w:rPr>
              <w:tab/>
            </w:r>
          </w:p>
        </w:tc>
        <w:tc>
          <w:tcPr>
            <w:tcW w:w="6950" w:type="dxa"/>
            <w:vAlign w:val="center"/>
          </w:tcPr>
          <w:p w14:paraId="575EB64D" w14:textId="4EB90595" w:rsidR="00000963" w:rsidRPr="001A01FD" w:rsidRDefault="00CA3F94" w:rsidP="00AC4253">
            <w:pPr>
              <w:spacing w:line="240" w:lineRule="auto"/>
              <w:jc w:val="left"/>
              <w:rPr>
                <w:rFonts w:ascii="Aptos" w:hAnsi="Aptos" w:cs="Arial"/>
                <w:b/>
                <w:szCs w:val="20"/>
              </w:rPr>
            </w:pPr>
            <w:r w:rsidRPr="00000963">
              <w:rPr>
                <w:rFonts w:ascii="Aptos" w:hAnsi="Aptos" w:cs="Arial"/>
                <w:b/>
              </w:rPr>
              <w:t>NAKUP AMFIBIJSKEGA DELOVNEGA STROJA ZA UPRAVLJANJE Z MOKRIŠČI V OKVIRU PROJEKTA »LIFE TRŠCA«</w:t>
            </w:r>
          </w:p>
        </w:tc>
      </w:tr>
      <w:tr w:rsidR="00000963" w:rsidRPr="001A01FD" w14:paraId="14EDE37C" w14:textId="77777777" w:rsidTr="00AC4253">
        <w:trPr>
          <w:trHeight w:val="286"/>
        </w:trPr>
        <w:tc>
          <w:tcPr>
            <w:tcW w:w="2689" w:type="dxa"/>
            <w:tcBorders>
              <w:bottom w:val="single" w:sz="4" w:space="0" w:color="auto"/>
            </w:tcBorders>
            <w:vAlign w:val="center"/>
          </w:tcPr>
          <w:p w14:paraId="6329C693"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Naročnik:</w:t>
            </w:r>
          </w:p>
        </w:tc>
        <w:tc>
          <w:tcPr>
            <w:tcW w:w="6950" w:type="dxa"/>
            <w:tcBorders>
              <w:bottom w:val="single" w:sz="4" w:space="0" w:color="auto"/>
            </w:tcBorders>
            <w:vAlign w:val="center"/>
          </w:tcPr>
          <w:p w14:paraId="54B3E891" w14:textId="6DA02397" w:rsidR="00000963" w:rsidRPr="001A01FD" w:rsidRDefault="00000963" w:rsidP="00AC4253">
            <w:pPr>
              <w:spacing w:line="240" w:lineRule="auto"/>
              <w:jc w:val="left"/>
              <w:rPr>
                <w:rFonts w:ascii="Aptos" w:hAnsi="Aptos" w:cs="Arial"/>
                <w:b/>
                <w:szCs w:val="20"/>
              </w:rPr>
            </w:pPr>
            <w:r w:rsidRPr="00C27E7D">
              <w:rPr>
                <w:rFonts w:ascii="Aptos" w:hAnsi="Aptos" w:cs="Arial"/>
                <w:b/>
                <w:szCs w:val="20"/>
              </w:rPr>
              <w:t xml:space="preserve">JAVNI ZAVOD NOTRANJSKI REGIJSKI PARK, Tabor </w:t>
            </w:r>
            <w:r w:rsidR="00491F16">
              <w:rPr>
                <w:rFonts w:ascii="Aptos" w:hAnsi="Aptos" w:cs="Arial"/>
                <w:b/>
                <w:szCs w:val="20"/>
              </w:rPr>
              <w:t>42</w:t>
            </w:r>
            <w:r w:rsidRPr="00C27E7D">
              <w:rPr>
                <w:rFonts w:ascii="Aptos" w:hAnsi="Aptos" w:cs="Arial"/>
                <w:b/>
                <w:szCs w:val="20"/>
              </w:rPr>
              <w:t>, 1380 Cerknica</w:t>
            </w:r>
          </w:p>
        </w:tc>
      </w:tr>
    </w:tbl>
    <w:p w14:paraId="053CD99A" w14:textId="77777777" w:rsidR="00000963" w:rsidRPr="001A01FD" w:rsidRDefault="00000963" w:rsidP="00000963">
      <w:pPr>
        <w:tabs>
          <w:tab w:val="left" w:pos="1985"/>
        </w:tabs>
        <w:spacing w:before="120"/>
        <w:rPr>
          <w:rFonts w:ascii="Aptos" w:hAnsi="Aptos" w:cs="Arial"/>
        </w:rPr>
      </w:pPr>
    </w:p>
    <w:tbl>
      <w:tblPr>
        <w:tblStyle w:val="Tabelamrea"/>
        <w:tblW w:w="0" w:type="auto"/>
        <w:tblLook w:val="04A0" w:firstRow="1" w:lastRow="0" w:firstColumn="1" w:lastColumn="0" w:noHBand="0" w:noVBand="1"/>
      </w:tblPr>
      <w:tblGrid>
        <w:gridCol w:w="2405"/>
        <w:gridCol w:w="5108"/>
      </w:tblGrid>
      <w:tr w:rsidR="00000963" w:rsidRPr="001A01FD" w14:paraId="052CAFC9" w14:textId="77777777" w:rsidTr="00AC4253">
        <w:tc>
          <w:tcPr>
            <w:tcW w:w="2405" w:type="dxa"/>
            <w:tcBorders>
              <w:top w:val="nil"/>
              <w:left w:val="nil"/>
              <w:bottom w:val="nil"/>
              <w:right w:val="single" w:sz="4" w:space="0" w:color="auto"/>
            </w:tcBorders>
          </w:tcPr>
          <w:p w14:paraId="0A749C5A" w14:textId="77777777" w:rsidR="00000963" w:rsidRPr="001A01FD" w:rsidRDefault="00000963" w:rsidP="00AC4253">
            <w:pPr>
              <w:tabs>
                <w:tab w:val="left" w:pos="1985"/>
              </w:tabs>
              <w:spacing w:before="120"/>
              <w:rPr>
                <w:rFonts w:ascii="Aptos" w:hAnsi="Aptos" w:cs="Arial"/>
              </w:rPr>
            </w:pPr>
            <w:r w:rsidRPr="001A01FD">
              <w:rPr>
                <w:rFonts w:ascii="Aptos" w:hAnsi="Aptos" w:cs="Arial"/>
                <w:szCs w:val="20"/>
              </w:rPr>
              <w:t>Gospodarski subjekt:</w:t>
            </w:r>
          </w:p>
        </w:tc>
        <w:tc>
          <w:tcPr>
            <w:tcW w:w="5108" w:type="dxa"/>
            <w:tcBorders>
              <w:left w:val="single" w:sz="4" w:space="0" w:color="auto"/>
            </w:tcBorders>
          </w:tcPr>
          <w:p w14:paraId="369ECD09" w14:textId="77777777" w:rsidR="00000963" w:rsidRPr="001A01FD" w:rsidRDefault="00000963" w:rsidP="00AC4253">
            <w:pPr>
              <w:tabs>
                <w:tab w:val="left" w:pos="1985"/>
              </w:tabs>
              <w:spacing w:before="120"/>
              <w:rPr>
                <w:rFonts w:ascii="Aptos" w:hAnsi="Aptos" w:cs="Arial"/>
              </w:rPr>
            </w:pPr>
          </w:p>
        </w:tc>
      </w:tr>
      <w:tr w:rsidR="00000963" w:rsidRPr="001A01FD" w14:paraId="2331D216" w14:textId="77777777" w:rsidTr="00AC4253">
        <w:tc>
          <w:tcPr>
            <w:tcW w:w="2405" w:type="dxa"/>
            <w:tcBorders>
              <w:top w:val="nil"/>
              <w:left w:val="nil"/>
              <w:bottom w:val="nil"/>
              <w:right w:val="single" w:sz="4" w:space="0" w:color="auto"/>
            </w:tcBorders>
          </w:tcPr>
          <w:p w14:paraId="1E605982" w14:textId="77777777" w:rsidR="00000963" w:rsidRPr="001A01FD" w:rsidRDefault="00000963" w:rsidP="00AC4253">
            <w:pPr>
              <w:tabs>
                <w:tab w:val="left" w:pos="1985"/>
              </w:tabs>
              <w:spacing w:before="120"/>
              <w:rPr>
                <w:rFonts w:ascii="Aptos" w:hAnsi="Aptos" w:cs="Arial"/>
              </w:rPr>
            </w:pPr>
            <w:r w:rsidRPr="001A01FD">
              <w:rPr>
                <w:rFonts w:ascii="Aptos" w:hAnsi="Aptos" w:cs="Arial"/>
                <w:szCs w:val="20"/>
              </w:rPr>
              <w:t>Zakoniti zastopniki (vsi):</w:t>
            </w:r>
          </w:p>
        </w:tc>
        <w:tc>
          <w:tcPr>
            <w:tcW w:w="5108" w:type="dxa"/>
            <w:tcBorders>
              <w:left w:val="single" w:sz="4" w:space="0" w:color="auto"/>
            </w:tcBorders>
          </w:tcPr>
          <w:p w14:paraId="71569F7F" w14:textId="77777777" w:rsidR="00000963" w:rsidRPr="001A01FD" w:rsidRDefault="00000963" w:rsidP="00AC4253">
            <w:pPr>
              <w:tabs>
                <w:tab w:val="left" w:pos="1985"/>
              </w:tabs>
              <w:spacing w:before="120"/>
              <w:rPr>
                <w:rFonts w:ascii="Aptos" w:hAnsi="Aptos" w:cs="Arial"/>
              </w:rPr>
            </w:pPr>
          </w:p>
        </w:tc>
      </w:tr>
    </w:tbl>
    <w:p w14:paraId="49554EB6" w14:textId="77777777" w:rsidR="00000963" w:rsidRPr="001A01FD" w:rsidRDefault="00000963" w:rsidP="00000963">
      <w:pPr>
        <w:rPr>
          <w:rFonts w:ascii="Aptos" w:hAnsi="Aptos"/>
        </w:rPr>
      </w:pPr>
    </w:p>
    <w:p w14:paraId="68B98936" w14:textId="77777777" w:rsidR="00000963" w:rsidRPr="001A01FD" w:rsidRDefault="00000963" w:rsidP="00000963">
      <w:pPr>
        <w:rPr>
          <w:rFonts w:ascii="Aptos" w:hAnsi="Aptos"/>
        </w:rPr>
      </w:pPr>
    </w:p>
    <w:p w14:paraId="30D1C871" w14:textId="77777777" w:rsidR="00000963" w:rsidRPr="004A69F1" w:rsidRDefault="00000963" w:rsidP="00000963">
      <w:pPr>
        <w:spacing w:line="360" w:lineRule="auto"/>
        <w:jc w:val="center"/>
        <w:rPr>
          <w:rFonts w:ascii="Aptos" w:hAnsi="Aptos" w:cs="Arial"/>
          <w:b/>
          <w:bCs/>
          <w:sz w:val="24"/>
          <w:szCs w:val="24"/>
        </w:rPr>
      </w:pPr>
      <w:r w:rsidRPr="004A69F1">
        <w:rPr>
          <w:rFonts w:ascii="Aptos" w:hAnsi="Aptos" w:cs="Arial"/>
          <w:b/>
          <w:bCs/>
          <w:sz w:val="24"/>
          <w:szCs w:val="24"/>
        </w:rPr>
        <w:t>POD KAZENSKO IN MATERIALNO ODGOVORNOSTJO IZJAVLJAMO:</w:t>
      </w:r>
    </w:p>
    <w:p w14:paraId="7B035922" w14:textId="77777777" w:rsidR="00000963" w:rsidRDefault="00000963" w:rsidP="00000963">
      <w:pPr>
        <w:spacing w:line="360" w:lineRule="auto"/>
        <w:jc w:val="center"/>
        <w:rPr>
          <w:rFonts w:ascii="Aptos" w:hAnsi="Aptos" w:cs="Arial"/>
          <w:b/>
          <w:bCs/>
          <w:szCs w:val="20"/>
        </w:rPr>
      </w:pPr>
    </w:p>
    <w:p w14:paraId="4A7F757F" w14:textId="77777777" w:rsidR="00000963" w:rsidRDefault="00000963">
      <w:pPr>
        <w:pStyle w:val="Odstavekseznama"/>
        <w:numPr>
          <w:ilvl w:val="0"/>
          <w:numId w:val="16"/>
        </w:numPr>
        <w:ind w:left="284" w:hanging="284"/>
        <w:rPr>
          <w:rFonts w:ascii="Aptos" w:hAnsi="Aptos" w:cstheme="minorHAnsi"/>
          <w:bCs/>
          <w:sz w:val="22"/>
          <w:lang w:eastAsia="sl-SI"/>
        </w:rPr>
      </w:pPr>
      <w:r w:rsidRPr="001B0C44">
        <w:rPr>
          <w:rFonts w:ascii="Aptos" w:hAnsi="Aptos" w:cstheme="minorHAnsi"/>
          <w:bCs/>
          <w:sz w:val="22"/>
          <w:lang w:eastAsia="sl-SI"/>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16CB64A1" w14:textId="77777777" w:rsidR="00000963" w:rsidRDefault="00000963" w:rsidP="00000963">
      <w:pPr>
        <w:pStyle w:val="Odstavekseznama"/>
        <w:ind w:left="284"/>
        <w:rPr>
          <w:rFonts w:ascii="Aptos" w:hAnsi="Aptos" w:cstheme="minorHAnsi"/>
          <w:bCs/>
          <w:sz w:val="22"/>
          <w:lang w:eastAsia="sl-SI"/>
        </w:rPr>
      </w:pPr>
    </w:p>
    <w:p w14:paraId="13E01FA6" w14:textId="77777777" w:rsidR="00000963" w:rsidRDefault="00000963">
      <w:pPr>
        <w:pStyle w:val="Odstavekseznama"/>
        <w:numPr>
          <w:ilvl w:val="0"/>
          <w:numId w:val="16"/>
        </w:numPr>
        <w:ind w:left="284" w:hanging="284"/>
        <w:rPr>
          <w:rFonts w:ascii="Aptos" w:hAnsi="Aptos" w:cstheme="minorHAnsi"/>
          <w:bCs/>
          <w:sz w:val="22"/>
          <w:lang w:eastAsia="sl-SI"/>
        </w:rPr>
      </w:pPr>
      <w:r w:rsidRPr="001B0C44">
        <w:rPr>
          <w:rFonts w:ascii="Aptos" w:hAnsi="Aptos" w:cstheme="minorHAnsi"/>
          <w:bCs/>
          <w:sz w:val="22"/>
          <w:lang w:eastAsia="sl-SI"/>
        </w:rPr>
        <w:t>Pristojni organ Republike Slovenije ali druge države članice ali tretje države v zadnjih treh letih pred potekom roka za oddajo ponudb pri našem gospodarskem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2AEEC3" w14:textId="77777777" w:rsidR="00000963" w:rsidRDefault="00000963" w:rsidP="00000963">
      <w:pPr>
        <w:pStyle w:val="Odstavekseznama"/>
        <w:ind w:left="284"/>
        <w:rPr>
          <w:rFonts w:ascii="Aptos" w:hAnsi="Aptos" w:cstheme="minorHAnsi"/>
          <w:bCs/>
          <w:sz w:val="22"/>
          <w:lang w:eastAsia="sl-SI"/>
        </w:rPr>
      </w:pPr>
    </w:p>
    <w:p w14:paraId="42165EF2" w14:textId="77777777" w:rsidR="00000963" w:rsidRPr="001B0C44" w:rsidRDefault="00000963">
      <w:pPr>
        <w:pStyle w:val="Odstavekseznama"/>
        <w:numPr>
          <w:ilvl w:val="0"/>
          <w:numId w:val="16"/>
        </w:numPr>
        <w:ind w:left="284" w:hanging="284"/>
        <w:rPr>
          <w:rFonts w:ascii="Aptos" w:hAnsi="Aptos" w:cstheme="minorHAnsi"/>
          <w:bCs/>
          <w:sz w:val="22"/>
          <w:lang w:eastAsia="sl-SI"/>
        </w:rPr>
      </w:pPr>
      <w:r w:rsidRPr="001B0C44">
        <w:rPr>
          <w:rFonts w:ascii="Aptos" w:hAnsi="Aptos" w:cstheme="minorHAnsi"/>
          <w:bCs/>
          <w:sz w:val="22"/>
          <w:lang w:eastAsia="sl-SI"/>
        </w:rPr>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5 let do roka za oddajo prijave ali ponudbe.</w:t>
      </w:r>
    </w:p>
    <w:p w14:paraId="6F4534EA" w14:textId="77777777" w:rsidR="00000963" w:rsidRDefault="00000963" w:rsidP="00000963">
      <w:pPr>
        <w:pStyle w:val="Odstavekseznama"/>
        <w:ind w:left="284"/>
        <w:rPr>
          <w:rFonts w:ascii="Aptos" w:hAnsi="Aptos" w:cstheme="minorHAnsi"/>
          <w:bCs/>
          <w:sz w:val="22"/>
          <w:lang w:eastAsia="sl-SI"/>
        </w:rPr>
      </w:pPr>
    </w:p>
    <w:p w14:paraId="4D0BEE64" w14:textId="77777777" w:rsidR="00000963" w:rsidRPr="001B0C44" w:rsidRDefault="00000963">
      <w:pPr>
        <w:pStyle w:val="Odstavekseznama"/>
        <w:numPr>
          <w:ilvl w:val="0"/>
          <w:numId w:val="16"/>
        </w:numPr>
        <w:ind w:left="284" w:hanging="284"/>
        <w:rPr>
          <w:rFonts w:ascii="Aptos" w:hAnsi="Aptos" w:cstheme="minorHAnsi"/>
          <w:bCs/>
          <w:sz w:val="22"/>
          <w:lang w:eastAsia="sl-SI"/>
        </w:rPr>
      </w:pPr>
      <w:r w:rsidRPr="001B0C44">
        <w:rPr>
          <w:rFonts w:ascii="Aptos" w:hAnsi="Aptos" w:cstheme="minorHAnsi"/>
          <w:bCs/>
          <w:sz w:val="22"/>
          <w:lang w:eastAsia="sl-SI"/>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DC5560E" w14:textId="77777777" w:rsidR="00000963" w:rsidRDefault="00000963" w:rsidP="00000963">
      <w:pPr>
        <w:pStyle w:val="Odstavekseznama"/>
        <w:ind w:left="284"/>
        <w:rPr>
          <w:rFonts w:ascii="Aptos" w:hAnsi="Aptos" w:cstheme="minorHAnsi"/>
          <w:bCs/>
          <w:sz w:val="22"/>
          <w:lang w:eastAsia="sl-SI"/>
        </w:rPr>
      </w:pPr>
    </w:p>
    <w:p w14:paraId="76834E38" w14:textId="77777777" w:rsidR="00000963" w:rsidRPr="00C27E7D" w:rsidRDefault="00000963">
      <w:pPr>
        <w:pStyle w:val="Odstavekseznama"/>
        <w:numPr>
          <w:ilvl w:val="0"/>
          <w:numId w:val="16"/>
        </w:numPr>
        <w:ind w:left="284" w:hanging="284"/>
        <w:rPr>
          <w:rFonts w:ascii="Aptos" w:hAnsi="Aptos" w:cstheme="minorHAnsi"/>
          <w:bCs/>
          <w:sz w:val="22"/>
          <w:lang w:eastAsia="sl-SI"/>
        </w:rPr>
      </w:pPr>
      <w:r>
        <w:rPr>
          <w:rFonts w:ascii="Aptos" w:hAnsi="Aptos" w:cstheme="minorHAnsi"/>
          <w:bCs/>
          <w:sz w:val="22"/>
          <w:lang w:eastAsia="sl-SI"/>
        </w:rPr>
        <w:t>N</w:t>
      </w:r>
      <w:r w:rsidRPr="00C27E7D">
        <w:rPr>
          <w:rFonts w:ascii="Aptos" w:hAnsi="Aptos" w:cstheme="minorHAnsi"/>
          <w:bCs/>
          <w:sz w:val="22"/>
          <w:lang w:eastAsia="sl-SI"/>
        </w:rPr>
        <w:t xml:space="preserve">a dan, ko poteče rok za oddajo ponudb, </w:t>
      </w:r>
      <w:r>
        <w:rPr>
          <w:rFonts w:ascii="Aptos" w:hAnsi="Aptos" w:cstheme="minorHAnsi"/>
          <w:bCs/>
          <w:sz w:val="22"/>
          <w:lang w:eastAsia="sl-SI"/>
        </w:rPr>
        <w:t xml:space="preserve">nismo </w:t>
      </w:r>
      <w:r w:rsidRPr="00C27E7D">
        <w:rPr>
          <w:rFonts w:ascii="Aptos" w:hAnsi="Aptos" w:cstheme="minorHAnsi"/>
          <w:bCs/>
          <w:sz w:val="22"/>
          <w:lang w:eastAsia="sl-SI"/>
        </w:rPr>
        <w:t>izloč</w:t>
      </w:r>
      <w:r>
        <w:rPr>
          <w:rFonts w:ascii="Aptos" w:hAnsi="Aptos" w:cstheme="minorHAnsi"/>
          <w:bCs/>
          <w:sz w:val="22"/>
          <w:lang w:eastAsia="sl-SI"/>
        </w:rPr>
        <w:t>ni</w:t>
      </w:r>
      <w:r w:rsidRPr="00C27E7D">
        <w:rPr>
          <w:rFonts w:ascii="Aptos" w:hAnsi="Aptos" w:cstheme="minorHAnsi"/>
          <w:bCs/>
          <w:sz w:val="22"/>
          <w:lang w:eastAsia="sl-SI"/>
        </w:rPr>
        <w:t xml:space="preserve"> iz postopkov oddaje javnih </w:t>
      </w:r>
      <w:r w:rsidRPr="00C27E7D">
        <w:rPr>
          <w:rFonts w:ascii="Aptos" w:hAnsi="Aptos" w:cstheme="minorHAnsi"/>
          <w:sz w:val="22"/>
          <w:lang w:eastAsia="sl-SI"/>
        </w:rPr>
        <w:t>naročil</w:t>
      </w:r>
      <w:r w:rsidRPr="00C27E7D">
        <w:rPr>
          <w:rFonts w:ascii="Aptos" w:hAnsi="Aptos" w:cstheme="minorHAnsi"/>
          <w:bCs/>
          <w:sz w:val="22"/>
          <w:lang w:eastAsia="sl-SI"/>
        </w:rPr>
        <w:t xml:space="preserve"> zaradi uvrstitve v evidenco gospodarskih subjektov z izrečenimi stranskimi sankcijami izločitve iz postopkov javnega naročanja.</w:t>
      </w:r>
    </w:p>
    <w:p w14:paraId="265CB334" w14:textId="77777777" w:rsidR="00000963" w:rsidRPr="00C27E7D" w:rsidRDefault="00000963" w:rsidP="00000963">
      <w:pPr>
        <w:pStyle w:val="Odstavekseznama"/>
        <w:ind w:left="284"/>
        <w:rPr>
          <w:rFonts w:ascii="Aptos" w:hAnsi="Aptos" w:cstheme="minorHAnsi"/>
          <w:bCs/>
          <w:sz w:val="22"/>
          <w:lang w:eastAsia="sl-SI"/>
        </w:rPr>
      </w:pPr>
    </w:p>
    <w:p w14:paraId="4D53AB48" w14:textId="77777777" w:rsidR="00000963" w:rsidRPr="00C27E7D" w:rsidRDefault="00000963">
      <w:pPr>
        <w:pStyle w:val="Odstavekseznama"/>
        <w:numPr>
          <w:ilvl w:val="0"/>
          <w:numId w:val="16"/>
        </w:numPr>
        <w:ind w:left="284" w:hanging="284"/>
        <w:rPr>
          <w:rFonts w:ascii="Aptos" w:hAnsi="Aptos" w:cstheme="minorHAnsi"/>
          <w:bCs/>
          <w:sz w:val="22"/>
          <w:lang w:eastAsia="sl-SI"/>
        </w:rPr>
      </w:pPr>
      <w:r w:rsidRPr="00C27E7D">
        <w:rPr>
          <w:rFonts w:ascii="Aptos" w:hAnsi="Aptos" w:cstheme="minorHAnsi"/>
          <w:bCs/>
          <w:sz w:val="22"/>
          <w:lang w:eastAsia="sl-SI"/>
        </w:rPr>
        <w:t>V zadnjih treh letih pred rokom za oddajo ponudbe se pri pogodbi o izvedbi javnega naročila</w:t>
      </w:r>
      <w:r w:rsidRPr="00C27E7D">
        <w:rPr>
          <w:rFonts w:ascii="Aptos" w:hAnsi="Aptos" w:cstheme="minorHAnsi"/>
          <w:sz w:val="22"/>
          <w:lang w:eastAsia="sl-SI"/>
        </w:rPr>
        <w:t xml:space="preserve"> </w:t>
      </w:r>
      <w:r w:rsidRPr="00C27E7D">
        <w:rPr>
          <w:rFonts w:ascii="Aptos" w:hAnsi="Aptos" w:cstheme="minorHAnsi"/>
          <w:bCs/>
          <w:sz w:val="22"/>
          <w:lang w:eastAsia="sl-SI"/>
        </w:rPr>
        <w:t xml:space="preserve">ali prejšnji koncesijski pogodbi, sklenjeni z naročnikom, </w:t>
      </w:r>
      <w:r>
        <w:rPr>
          <w:rFonts w:ascii="Aptos" w:hAnsi="Aptos" w:cstheme="minorHAnsi"/>
          <w:bCs/>
          <w:sz w:val="22"/>
          <w:lang w:eastAsia="sl-SI"/>
        </w:rPr>
        <w:t>pri nas niso</w:t>
      </w:r>
      <w:r w:rsidRPr="00C27E7D">
        <w:rPr>
          <w:rFonts w:ascii="Aptos" w:hAnsi="Aptos" w:cstheme="minorHAnsi"/>
          <w:bCs/>
          <w:sz w:val="22"/>
          <w:lang w:eastAsia="sl-SI"/>
        </w:rPr>
        <w:t xml:space="preserve"> </w:t>
      </w:r>
      <w:r w:rsidRPr="00C27E7D">
        <w:rPr>
          <w:rFonts w:ascii="Aptos" w:hAnsi="Aptos" w:cstheme="minorHAnsi"/>
          <w:sz w:val="22"/>
          <w:lang w:eastAsia="sl-SI"/>
        </w:rPr>
        <w:t>pokazale</w:t>
      </w:r>
      <w:r w:rsidRPr="00C27E7D">
        <w:rPr>
          <w:rFonts w:ascii="Aptos" w:hAnsi="Aptos" w:cstheme="minorHAnsi"/>
          <w:bCs/>
          <w:sz w:val="22"/>
          <w:lang w:eastAsia="sl-SI"/>
        </w:rPr>
        <w:t xml:space="preserve"> precejšnje ali stalne pomanjkljivosti pri izpolnjevanju ključne obveznosti, zaradi česar je naročnik predčasno odstopil od naročila oziroma pogodbe ali uveljavljal odškodnino ali so bile izvedene druge primerljive sankcije.</w:t>
      </w:r>
    </w:p>
    <w:p w14:paraId="1DDEB762" w14:textId="77777777" w:rsidR="00000963" w:rsidRDefault="00000963" w:rsidP="00000963">
      <w:pPr>
        <w:spacing w:line="360" w:lineRule="auto"/>
        <w:jc w:val="center"/>
        <w:rPr>
          <w:rFonts w:ascii="Aptos" w:hAnsi="Aptos" w:cs="Arial"/>
          <w:b/>
          <w:bCs/>
          <w:szCs w:val="20"/>
        </w:rPr>
      </w:pPr>
    </w:p>
    <w:p w14:paraId="042DF65C" w14:textId="77777777" w:rsidR="00000963" w:rsidRDefault="00000963" w:rsidP="00000963">
      <w:pPr>
        <w:spacing w:line="360" w:lineRule="auto"/>
        <w:jc w:val="center"/>
        <w:rPr>
          <w:rFonts w:ascii="Aptos" w:hAnsi="Aptos" w:cs="Arial"/>
          <w:b/>
          <w:bCs/>
          <w:szCs w:val="20"/>
        </w:rPr>
      </w:pPr>
    </w:p>
    <w:p w14:paraId="7250CD08" w14:textId="77777777" w:rsidR="00000963" w:rsidRDefault="00000963" w:rsidP="00000963">
      <w:pPr>
        <w:spacing w:line="360" w:lineRule="auto"/>
        <w:jc w:val="center"/>
        <w:rPr>
          <w:rFonts w:ascii="Aptos" w:hAnsi="Aptos" w:cs="Arial"/>
          <w:b/>
          <w:bCs/>
          <w:szCs w:val="20"/>
        </w:rPr>
      </w:pPr>
    </w:p>
    <w:p w14:paraId="20D6B327" w14:textId="77777777" w:rsidR="00000963" w:rsidRPr="001A01FD" w:rsidRDefault="00000963" w:rsidP="00000963">
      <w:pPr>
        <w:spacing w:line="360" w:lineRule="auto"/>
        <w:jc w:val="center"/>
        <w:rPr>
          <w:rFonts w:ascii="Aptos" w:hAnsi="Aptos" w:cs="Arial"/>
          <w:b/>
          <w:bCs/>
          <w:szCs w:val="20"/>
        </w:rPr>
      </w:pPr>
    </w:p>
    <w:p w14:paraId="67A3B3C3" w14:textId="77777777" w:rsidR="00000963" w:rsidRPr="001A01FD" w:rsidRDefault="00000963">
      <w:pPr>
        <w:pStyle w:val="Odstavekseznama"/>
        <w:numPr>
          <w:ilvl w:val="0"/>
          <w:numId w:val="16"/>
        </w:numPr>
        <w:ind w:left="284" w:hanging="284"/>
        <w:rPr>
          <w:rFonts w:ascii="Aptos" w:hAnsi="Aptos" w:cstheme="minorHAnsi"/>
          <w:sz w:val="22"/>
          <w:lang w:eastAsia="sl-SI"/>
        </w:rPr>
      </w:pPr>
      <w:r w:rsidRPr="001A01FD">
        <w:rPr>
          <w:rFonts w:ascii="Aptos" w:hAnsi="Aptos" w:cstheme="minorHAnsi"/>
          <w:sz w:val="22"/>
          <w:lang w:eastAsia="sl-SI"/>
        </w:rPr>
        <w:t>Nismo povezani s funkcionarjem in po našem vedenju nismo povezani z družinskim članom funkcionarja na način, da bi bil funkcionar ali njegov družinski član:</w:t>
      </w:r>
    </w:p>
    <w:p w14:paraId="0E341C74" w14:textId="77777777" w:rsidR="00000963" w:rsidRPr="001A01FD" w:rsidRDefault="00000963">
      <w:pPr>
        <w:pStyle w:val="Odstavekseznama"/>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udeležen kot poslovodja, član poslovodstva ali zakoniti zastopnik ali</w:t>
      </w:r>
    </w:p>
    <w:p w14:paraId="0034551A" w14:textId="77777777" w:rsidR="00000963" w:rsidRPr="001A01FD" w:rsidRDefault="00000963">
      <w:pPr>
        <w:pStyle w:val="Odstavekseznama"/>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neposredno ali prek drugih pravnih oseb v več kot pet odstotnem deležu udeležen pri ustanoviteljskih pravicah, upravljanju ali kapitalu.</w:t>
      </w:r>
    </w:p>
    <w:p w14:paraId="72B17A71" w14:textId="77777777" w:rsidR="00000963" w:rsidRPr="001A01FD" w:rsidRDefault="00000963" w:rsidP="00000963">
      <w:pPr>
        <w:widowControl w:val="0"/>
        <w:suppressAutoHyphens/>
        <w:ind w:left="284"/>
        <w:rPr>
          <w:rFonts w:ascii="Aptos" w:hAnsi="Aptos" w:cstheme="minorHAnsi"/>
          <w:sz w:val="22"/>
          <w:lang w:eastAsia="sl-SI"/>
        </w:rPr>
      </w:pPr>
    </w:p>
    <w:p w14:paraId="1DB34381" w14:textId="77777777" w:rsidR="00000963" w:rsidRPr="001A01FD" w:rsidRDefault="00000963" w:rsidP="00000963">
      <w:pPr>
        <w:widowControl w:val="0"/>
        <w:suppressAutoHyphens/>
        <w:ind w:left="284"/>
        <w:rPr>
          <w:rFonts w:ascii="Aptos" w:hAnsi="Aptos" w:cstheme="minorHAnsi"/>
          <w:sz w:val="22"/>
          <w:lang w:eastAsia="sl-SI"/>
        </w:rPr>
      </w:pPr>
      <w:r w:rsidRPr="001A01FD">
        <w:rPr>
          <w:rFonts w:ascii="Aptos" w:hAnsi="Aptos" w:cstheme="minorHAnsi"/>
          <w:sz w:val="22"/>
          <w:lang w:eastAsia="sl-SI"/>
        </w:rPr>
        <w:t>Seznanjeni smo, da je pogodba nična, če je sklenjena v nasprotju z določbami 35. člena Zakona o integriteti in preprečevanju korupcije (Uradni list RS, št. 69/11 – uradno prečiščeno besedilo, 158/20, 3/22 – ZDeb in 16/23 – ZZPri).</w:t>
      </w:r>
    </w:p>
    <w:p w14:paraId="013176DF" w14:textId="77777777" w:rsidR="00000963" w:rsidRPr="001A01FD" w:rsidRDefault="00000963" w:rsidP="00000963">
      <w:pPr>
        <w:rPr>
          <w:rFonts w:ascii="Aptos" w:hAnsi="Aptos" w:cstheme="minorHAnsi"/>
          <w:sz w:val="22"/>
          <w:lang w:eastAsia="sl-SI"/>
        </w:rPr>
      </w:pPr>
    </w:p>
    <w:p w14:paraId="61A9F5AB" w14:textId="77777777" w:rsidR="00000963" w:rsidRPr="001A01FD" w:rsidRDefault="00000963">
      <w:pPr>
        <w:pStyle w:val="Odstavekseznama"/>
        <w:numPr>
          <w:ilvl w:val="0"/>
          <w:numId w:val="16"/>
        </w:numPr>
        <w:ind w:left="284" w:hanging="284"/>
        <w:rPr>
          <w:rFonts w:ascii="Aptos" w:hAnsi="Aptos" w:cstheme="minorHAnsi"/>
          <w:sz w:val="22"/>
          <w:lang w:eastAsia="sl-SI"/>
        </w:rPr>
      </w:pPr>
      <w:r w:rsidRPr="001A01FD">
        <w:rPr>
          <w:rFonts w:ascii="Aptos" w:hAnsi="Aptos" w:cstheme="minorHAnsi"/>
          <w:sz w:val="22"/>
          <w:lang w:eastAsia="sl-SI"/>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504284DA" w14:textId="77777777" w:rsidR="00000963" w:rsidRPr="001A01FD" w:rsidRDefault="00000963">
      <w:pPr>
        <w:pStyle w:val="Odstavekseznama"/>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ruski državljan ali fizična ali pravna oseba, subjekt ali organ s sedežem v Rusiji;</w:t>
      </w:r>
    </w:p>
    <w:p w14:paraId="22EF7B6F" w14:textId="77777777" w:rsidR="00000963" w:rsidRPr="001A01FD" w:rsidRDefault="00000963">
      <w:pPr>
        <w:pStyle w:val="Odstavekseznama"/>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pravna oseba, subjekt ali organ, katerih več kot 50-odstotni delež je v neposredni ali posredni lasti subjekta iz točke (a) tega odstavka, ali</w:t>
      </w:r>
    </w:p>
    <w:p w14:paraId="585F1BCD" w14:textId="77777777" w:rsidR="00000963" w:rsidRPr="001A01FD" w:rsidRDefault="00000963">
      <w:pPr>
        <w:pStyle w:val="Odstavekseznama"/>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fizična ali pravna oseba, subjekt ali organ, ki deluje v imenu ali po navodilih subjekta iz točke (a) ali (b) tega odstavka,</w:t>
      </w:r>
    </w:p>
    <w:p w14:paraId="53BA7671" w14:textId="77777777" w:rsidR="00000963" w:rsidRPr="001A01FD" w:rsidRDefault="00000963">
      <w:pPr>
        <w:pStyle w:val="Odstavekseznama"/>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podizvajalec, dobavitelj ali subjekt, katerega zmogljivosti se uporabljajo v smislu direktiv o javnem naročanju, ki predstavljajo več kot 10 % vrednosti predmetnega naročila.</w:t>
      </w:r>
    </w:p>
    <w:p w14:paraId="335EA744" w14:textId="77777777" w:rsidR="00000963" w:rsidRPr="001A01FD" w:rsidRDefault="00000963" w:rsidP="00000963">
      <w:pPr>
        <w:spacing w:line="240" w:lineRule="auto"/>
        <w:rPr>
          <w:rFonts w:ascii="Aptos" w:hAnsi="Aptos" w:cs="Arial"/>
          <w:szCs w:val="20"/>
        </w:rPr>
      </w:pPr>
    </w:p>
    <w:p w14:paraId="5143A9DA" w14:textId="77777777" w:rsidR="00000963" w:rsidRPr="001A01FD" w:rsidRDefault="00000963">
      <w:pPr>
        <w:pStyle w:val="Odstavekseznama"/>
        <w:numPr>
          <w:ilvl w:val="0"/>
          <w:numId w:val="16"/>
        </w:numPr>
        <w:ind w:left="284" w:hanging="284"/>
        <w:rPr>
          <w:rFonts w:ascii="Aptos" w:hAnsi="Aptos" w:cstheme="minorHAnsi"/>
          <w:sz w:val="22"/>
          <w:lang w:eastAsia="sl-SI"/>
        </w:rPr>
      </w:pPr>
      <w:r w:rsidRPr="001A01FD">
        <w:rPr>
          <w:rFonts w:ascii="Aptos" w:hAnsi="Aptos" w:cstheme="minorHAnsi"/>
          <w:sz w:val="22"/>
          <w:lang w:eastAsia="sl-SI"/>
        </w:rPr>
        <w:t>V zadnjih stoosemdesetih (180) dneh pred rokom za oddajo ponudb nismo imeli blokiranega kateregakoli poslovnega računa pri katerikoli poslovni banki.</w:t>
      </w:r>
    </w:p>
    <w:p w14:paraId="2BD7FB58" w14:textId="77777777" w:rsidR="00000963" w:rsidRDefault="00000963" w:rsidP="00000963">
      <w:pPr>
        <w:spacing w:line="240" w:lineRule="auto"/>
        <w:rPr>
          <w:rFonts w:ascii="Aptos" w:hAnsi="Aptos" w:cs="Arial"/>
          <w:szCs w:val="20"/>
        </w:rPr>
      </w:pPr>
    </w:p>
    <w:p w14:paraId="17D22F12" w14:textId="77777777" w:rsidR="00000963" w:rsidRDefault="00000963" w:rsidP="00000963">
      <w:pPr>
        <w:rPr>
          <w:rFonts w:ascii="Aptos" w:hAnsi="Aptos" w:cs="Arial"/>
          <w:szCs w:val="20"/>
        </w:rPr>
      </w:pPr>
    </w:p>
    <w:p w14:paraId="75647FAE" w14:textId="77777777" w:rsidR="00000963" w:rsidRPr="001B0C44" w:rsidRDefault="00000963" w:rsidP="00000963">
      <w:pPr>
        <w:rPr>
          <w:rFonts w:ascii="Aptos" w:hAnsi="Aptos" w:cstheme="minorHAnsi"/>
          <w:sz w:val="22"/>
          <w:lang w:eastAsia="sl-SI"/>
        </w:rPr>
      </w:pPr>
      <w:r w:rsidRPr="001B0C44">
        <w:rPr>
          <w:rFonts w:ascii="Aptos" w:hAnsi="Aptos" w:cstheme="minorHAnsi"/>
          <w:sz w:val="22"/>
          <w:lang w:eastAsia="sl-SI"/>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2B83349E" w14:textId="77777777" w:rsidR="00000963" w:rsidRPr="001A01FD" w:rsidRDefault="00000963" w:rsidP="00000963">
      <w:pPr>
        <w:spacing w:line="240" w:lineRule="auto"/>
        <w:rPr>
          <w:rFonts w:ascii="Aptos" w:hAnsi="Aptos" w:cs="Arial"/>
          <w:szCs w:val="20"/>
        </w:rPr>
      </w:pPr>
    </w:p>
    <w:tbl>
      <w:tblPr>
        <w:tblW w:w="5652" w:type="dxa"/>
        <w:tblInd w:w="3544" w:type="dxa"/>
        <w:tblLook w:val="0000" w:firstRow="0" w:lastRow="0" w:firstColumn="0" w:lastColumn="0" w:noHBand="0" w:noVBand="0"/>
      </w:tblPr>
      <w:tblGrid>
        <w:gridCol w:w="2109"/>
        <w:gridCol w:w="3543"/>
      </w:tblGrid>
      <w:tr w:rsidR="00000963" w:rsidRPr="001A01FD" w14:paraId="22BD00B2" w14:textId="77777777" w:rsidTr="00AC4253">
        <w:trPr>
          <w:cantSplit/>
          <w:trHeight w:val="70"/>
        </w:trPr>
        <w:tc>
          <w:tcPr>
            <w:tcW w:w="2109" w:type="dxa"/>
            <w:vMerge w:val="restart"/>
            <w:vAlign w:val="center"/>
          </w:tcPr>
          <w:p w14:paraId="6386555B" w14:textId="77777777" w:rsidR="00000963" w:rsidRPr="001A01FD" w:rsidRDefault="00000963" w:rsidP="00AC4253">
            <w:pPr>
              <w:tabs>
                <w:tab w:val="left" w:pos="12758"/>
              </w:tabs>
              <w:spacing w:before="120"/>
              <w:jc w:val="center"/>
              <w:rPr>
                <w:rFonts w:ascii="Aptos" w:hAnsi="Aptos" w:cs="Arial"/>
              </w:rPr>
            </w:pPr>
            <w:r w:rsidRPr="001A01FD">
              <w:rPr>
                <w:rFonts w:ascii="Aptos" w:hAnsi="Aptos" w:cs="Arial"/>
              </w:rPr>
              <w:t>žig</w:t>
            </w:r>
          </w:p>
        </w:tc>
        <w:tc>
          <w:tcPr>
            <w:tcW w:w="3543" w:type="dxa"/>
            <w:tcBorders>
              <w:bottom w:val="dashSmallGap" w:sz="4" w:space="0" w:color="auto"/>
            </w:tcBorders>
          </w:tcPr>
          <w:p w14:paraId="33857A99" w14:textId="77777777" w:rsidR="00000963" w:rsidRPr="001A01FD" w:rsidRDefault="00000963" w:rsidP="00AC4253">
            <w:pPr>
              <w:tabs>
                <w:tab w:val="left" w:pos="12758"/>
              </w:tabs>
              <w:spacing w:before="120"/>
              <w:jc w:val="center"/>
              <w:rPr>
                <w:rFonts w:ascii="Aptos" w:hAnsi="Aptos" w:cs="Arial"/>
              </w:rPr>
            </w:pPr>
          </w:p>
        </w:tc>
      </w:tr>
      <w:tr w:rsidR="00000963" w:rsidRPr="001A01FD" w14:paraId="035FB7CD" w14:textId="77777777" w:rsidTr="00AC4253">
        <w:trPr>
          <w:cantSplit/>
        </w:trPr>
        <w:tc>
          <w:tcPr>
            <w:tcW w:w="2109" w:type="dxa"/>
            <w:vMerge/>
          </w:tcPr>
          <w:p w14:paraId="47D08095" w14:textId="77777777" w:rsidR="00000963" w:rsidRPr="001A01FD" w:rsidRDefault="00000963" w:rsidP="00AC4253">
            <w:pPr>
              <w:tabs>
                <w:tab w:val="left" w:pos="12758"/>
              </w:tabs>
              <w:spacing w:before="120"/>
              <w:jc w:val="center"/>
              <w:rPr>
                <w:rFonts w:ascii="Aptos" w:hAnsi="Aptos" w:cs="Arial"/>
              </w:rPr>
            </w:pPr>
          </w:p>
        </w:tc>
        <w:tc>
          <w:tcPr>
            <w:tcW w:w="3543" w:type="dxa"/>
            <w:tcBorders>
              <w:top w:val="dashSmallGap" w:sz="4" w:space="0" w:color="auto"/>
            </w:tcBorders>
          </w:tcPr>
          <w:p w14:paraId="24E1BEC1" w14:textId="77777777" w:rsidR="00000963" w:rsidRPr="001A01FD" w:rsidRDefault="00000963" w:rsidP="00AC4253">
            <w:pPr>
              <w:tabs>
                <w:tab w:val="left" w:pos="12758"/>
              </w:tabs>
              <w:jc w:val="center"/>
              <w:rPr>
                <w:rFonts w:ascii="Aptos" w:hAnsi="Aptos" w:cs="Arial"/>
                <w:i/>
                <w:iCs/>
                <w:sz w:val="16"/>
                <w:szCs w:val="20"/>
              </w:rPr>
            </w:pPr>
            <w:r w:rsidRPr="001A01FD">
              <w:rPr>
                <w:rFonts w:ascii="Aptos" w:hAnsi="Aptos" w:cs="Arial"/>
                <w:i/>
                <w:iCs/>
                <w:sz w:val="16"/>
                <w:szCs w:val="20"/>
              </w:rPr>
              <w:t>(naziv gospodarskega subjekta)</w:t>
            </w:r>
          </w:p>
        </w:tc>
      </w:tr>
      <w:tr w:rsidR="00000963" w:rsidRPr="001A01FD" w14:paraId="514E90D2" w14:textId="77777777" w:rsidTr="00AC4253">
        <w:trPr>
          <w:cantSplit/>
        </w:trPr>
        <w:tc>
          <w:tcPr>
            <w:tcW w:w="2109" w:type="dxa"/>
            <w:vMerge/>
          </w:tcPr>
          <w:p w14:paraId="0A1AE41B"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44AD8EDD" w14:textId="77777777" w:rsidR="00000963" w:rsidRPr="001A01FD" w:rsidRDefault="00000963" w:rsidP="00AC4253">
            <w:pPr>
              <w:tabs>
                <w:tab w:val="left" w:pos="12758"/>
              </w:tabs>
              <w:spacing w:before="120"/>
              <w:jc w:val="center"/>
              <w:rPr>
                <w:rFonts w:ascii="Aptos" w:hAnsi="Aptos" w:cs="Arial"/>
              </w:rPr>
            </w:pPr>
          </w:p>
        </w:tc>
      </w:tr>
      <w:tr w:rsidR="00000963" w:rsidRPr="001A01FD" w14:paraId="66DA4986" w14:textId="77777777" w:rsidTr="00AC4253">
        <w:trPr>
          <w:cantSplit/>
        </w:trPr>
        <w:tc>
          <w:tcPr>
            <w:tcW w:w="2109" w:type="dxa"/>
            <w:vMerge/>
          </w:tcPr>
          <w:p w14:paraId="4E16AEA4" w14:textId="77777777" w:rsidR="00000963" w:rsidRPr="001A01FD" w:rsidRDefault="00000963" w:rsidP="00AC4253">
            <w:pPr>
              <w:tabs>
                <w:tab w:val="left" w:pos="12758"/>
              </w:tabs>
              <w:rPr>
                <w:rFonts w:ascii="Aptos" w:hAnsi="Aptos" w:cs="Arial"/>
              </w:rPr>
            </w:pPr>
          </w:p>
        </w:tc>
        <w:tc>
          <w:tcPr>
            <w:tcW w:w="3543" w:type="dxa"/>
          </w:tcPr>
          <w:p w14:paraId="5736A810"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000963" w:rsidRPr="001A01FD" w14:paraId="1583EEEF" w14:textId="77777777" w:rsidTr="00AC4253">
        <w:trPr>
          <w:cantSplit/>
        </w:trPr>
        <w:tc>
          <w:tcPr>
            <w:tcW w:w="2109" w:type="dxa"/>
            <w:vMerge/>
          </w:tcPr>
          <w:p w14:paraId="5F43801B"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3B967143" w14:textId="77777777" w:rsidR="00000963" w:rsidRPr="001A01FD" w:rsidRDefault="00000963" w:rsidP="00AC4253">
            <w:pPr>
              <w:tabs>
                <w:tab w:val="left" w:pos="12758"/>
              </w:tabs>
              <w:spacing w:before="120"/>
              <w:jc w:val="center"/>
              <w:rPr>
                <w:rFonts w:ascii="Aptos" w:hAnsi="Aptos" w:cs="Arial"/>
              </w:rPr>
            </w:pPr>
          </w:p>
        </w:tc>
      </w:tr>
      <w:tr w:rsidR="00000963" w:rsidRPr="001A01FD" w14:paraId="64257B6A" w14:textId="77777777" w:rsidTr="00AC4253">
        <w:trPr>
          <w:cantSplit/>
        </w:trPr>
        <w:tc>
          <w:tcPr>
            <w:tcW w:w="2109" w:type="dxa"/>
            <w:vMerge/>
          </w:tcPr>
          <w:p w14:paraId="01720744" w14:textId="77777777" w:rsidR="00000963" w:rsidRPr="001A01FD" w:rsidRDefault="00000963" w:rsidP="00AC4253">
            <w:pPr>
              <w:tabs>
                <w:tab w:val="left" w:pos="12758"/>
              </w:tabs>
              <w:rPr>
                <w:rFonts w:ascii="Aptos" w:hAnsi="Aptos" w:cs="Arial"/>
              </w:rPr>
            </w:pPr>
          </w:p>
        </w:tc>
        <w:tc>
          <w:tcPr>
            <w:tcW w:w="3543" w:type="dxa"/>
          </w:tcPr>
          <w:p w14:paraId="0E8D7746"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0CFC85B0" w14:textId="77777777" w:rsidR="00000963" w:rsidRPr="001A01FD" w:rsidRDefault="00000963" w:rsidP="00000963">
      <w:pPr>
        <w:spacing w:line="240" w:lineRule="auto"/>
        <w:ind w:left="284"/>
        <w:rPr>
          <w:rFonts w:ascii="Aptos" w:hAnsi="Aptos" w:cs="Arial"/>
          <w:bCs/>
          <w:szCs w:val="20"/>
        </w:rPr>
      </w:pPr>
    </w:p>
    <w:p w14:paraId="4EA16995" w14:textId="77777777" w:rsidR="00000963" w:rsidRPr="001A01FD" w:rsidRDefault="00000963" w:rsidP="00000963">
      <w:pPr>
        <w:spacing w:line="240" w:lineRule="auto"/>
        <w:ind w:left="4248" w:firstLine="708"/>
        <w:rPr>
          <w:rFonts w:ascii="Aptos" w:hAnsi="Aptos" w:cs="Arial"/>
          <w:b/>
          <w:bCs/>
          <w:szCs w:val="20"/>
        </w:rPr>
      </w:pPr>
      <w:r w:rsidRPr="001A01FD">
        <w:rPr>
          <w:rFonts w:ascii="Aptos" w:hAnsi="Aptos" w:cs="Arial"/>
          <w:b/>
          <w:bCs/>
          <w:szCs w:val="20"/>
        </w:rPr>
        <w:br w:type="page"/>
      </w:r>
    </w:p>
    <w:tbl>
      <w:tblPr>
        <w:tblStyle w:val="Tabelamrea"/>
        <w:tblW w:w="0" w:type="auto"/>
        <w:tblLook w:val="04A0" w:firstRow="1" w:lastRow="0" w:firstColumn="1" w:lastColumn="0" w:noHBand="0" w:noVBand="1"/>
      </w:tblPr>
      <w:tblGrid>
        <w:gridCol w:w="9628"/>
      </w:tblGrid>
      <w:tr w:rsidR="004A69F1" w:rsidRPr="001A01FD" w14:paraId="1F8E889E" w14:textId="77777777" w:rsidTr="00AC4253">
        <w:trPr>
          <w:trHeight w:val="560"/>
        </w:trPr>
        <w:tc>
          <w:tcPr>
            <w:tcW w:w="9628" w:type="dxa"/>
            <w:shd w:val="clear" w:color="auto" w:fill="BAB69B"/>
            <w:vAlign w:val="center"/>
          </w:tcPr>
          <w:p w14:paraId="43012FAB" w14:textId="41ABFFEA" w:rsidR="004A69F1" w:rsidRPr="001A01FD" w:rsidRDefault="004A69F1" w:rsidP="00AC4253">
            <w:pPr>
              <w:spacing w:line="240" w:lineRule="auto"/>
              <w:jc w:val="center"/>
              <w:rPr>
                <w:rFonts w:ascii="Aptos" w:hAnsi="Aptos" w:cs="Arial"/>
                <w:b/>
                <w:sz w:val="24"/>
                <w:szCs w:val="24"/>
              </w:rPr>
            </w:pPr>
            <w:r>
              <w:rPr>
                <w:rFonts w:ascii="Aptos" w:hAnsi="Aptos" w:cs="Arial"/>
                <w:b/>
                <w:sz w:val="24"/>
                <w:szCs w:val="24"/>
              </w:rPr>
              <w:lastRenderedPageBreak/>
              <w:t>IZJAVA 2</w:t>
            </w:r>
            <w:r w:rsidRPr="001A01FD">
              <w:rPr>
                <w:rFonts w:ascii="Aptos" w:hAnsi="Aptos" w:cs="Arial"/>
                <w:b/>
                <w:sz w:val="24"/>
                <w:szCs w:val="24"/>
              </w:rPr>
              <w:t xml:space="preserve"> – </w:t>
            </w:r>
            <w:r w:rsidRPr="00000963">
              <w:rPr>
                <w:rFonts w:ascii="Aptos" w:hAnsi="Aptos" w:cs="Arial"/>
                <w:b/>
                <w:sz w:val="24"/>
                <w:szCs w:val="24"/>
              </w:rPr>
              <w:t>IZJAVA O IZPOLNJEVANJU TEHNIČNIH ZAHTEV</w:t>
            </w:r>
          </w:p>
        </w:tc>
      </w:tr>
    </w:tbl>
    <w:p w14:paraId="3A1BD28A" w14:textId="77777777" w:rsidR="004A69F1" w:rsidRPr="001A01FD" w:rsidRDefault="004A69F1" w:rsidP="004A69F1">
      <w:pPr>
        <w:spacing w:line="240" w:lineRule="auto"/>
        <w:jc w:val="center"/>
        <w:rPr>
          <w:rFonts w:ascii="Aptos" w:hAnsi="Aptos" w:cs="Arial"/>
          <w:b/>
          <w:szCs w:val="20"/>
        </w:rPr>
      </w:pP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4A69F1" w:rsidRPr="001A01FD" w14:paraId="67BB9221" w14:textId="77777777" w:rsidTr="00AC4253">
        <w:trPr>
          <w:trHeight w:val="370"/>
        </w:trPr>
        <w:tc>
          <w:tcPr>
            <w:tcW w:w="2689" w:type="dxa"/>
            <w:vAlign w:val="center"/>
          </w:tcPr>
          <w:p w14:paraId="5868DA5D" w14:textId="77777777" w:rsidR="004A69F1" w:rsidRPr="001A01FD" w:rsidRDefault="004A69F1" w:rsidP="00AC4253">
            <w:pPr>
              <w:spacing w:line="240" w:lineRule="auto"/>
              <w:jc w:val="left"/>
              <w:rPr>
                <w:rFonts w:ascii="Aptos" w:hAnsi="Aptos" w:cs="Arial"/>
                <w:b/>
                <w:szCs w:val="20"/>
              </w:rPr>
            </w:pPr>
            <w:r w:rsidRPr="001A01FD">
              <w:rPr>
                <w:rFonts w:ascii="Aptos" w:hAnsi="Aptos" w:cs="Arial"/>
                <w:b/>
                <w:szCs w:val="20"/>
              </w:rPr>
              <w:t>Predmet naročila:</w:t>
            </w:r>
            <w:r w:rsidRPr="001A01FD">
              <w:rPr>
                <w:rFonts w:ascii="Aptos" w:hAnsi="Aptos" w:cs="Arial"/>
                <w:b/>
                <w:szCs w:val="20"/>
              </w:rPr>
              <w:tab/>
            </w:r>
          </w:p>
        </w:tc>
        <w:tc>
          <w:tcPr>
            <w:tcW w:w="6950" w:type="dxa"/>
            <w:vAlign w:val="center"/>
          </w:tcPr>
          <w:p w14:paraId="498E00A5" w14:textId="1584E6B2" w:rsidR="004A69F1" w:rsidRPr="001A01FD" w:rsidRDefault="00CA3F94" w:rsidP="00AC4253">
            <w:pPr>
              <w:spacing w:line="240" w:lineRule="auto"/>
              <w:jc w:val="left"/>
              <w:rPr>
                <w:rFonts w:ascii="Aptos" w:hAnsi="Aptos" w:cs="Arial"/>
                <w:b/>
                <w:szCs w:val="20"/>
              </w:rPr>
            </w:pPr>
            <w:r w:rsidRPr="00000963">
              <w:rPr>
                <w:rFonts w:ascii="Aptos" w:hAnsi="Aptos" w:cs="Arial"/>
                <w:b/>
              </w:rPr>
              <w:t>NAKUP AMFIBIJSKEGA DELOVNEGA STROJA ZA UPRAVLJANJE Z MOKRIŠČI V OKVIRU PROJEKTA »LIFE TRŠCA«</w:t>
            </w:r>
          </w:p>
        </w:tc>
      </w:tr>
      <w:tr w:rsidR="004A69F1" w:rsidRPr="001A01FD" w14:paraId="4D947A0C" w14:textId="77777777" w:rsidTr="00AC4253">
        <w:trPr>
          <w:trHeight w:val="286"/>
        </w:trPr>
        <w:tc>
          <w:tcPr>
            <w:tcW w:w="2689" w:type="dxa"/>
            <w:vAlign w:val="center"/>
          </w:tcPr>
          <w:p w14:paraId="21E1F42D" w14:textId="77777777" w:rsidR="004A69F1" w:rsidRPr="001A01FD" w:rsidRDefault="004A69F1" w:rsidP="00AC4253">
            <w:pPr>
              <w:spacing w:line="240" w:lineRule="auto"/>
              <w:jc w:val="left"/>
              <w:rPr>
                <w:rFonts w:ascii="Aptos" w:hAnsi="Aptos" w:cs="Arial"/>
                <w:b/>
                <w:szCs w:val="20"/>
              </w:rPr>
            </w:pPr>
            <w:r w:rsidRPr="001A01FD">
              <w:rPr>
                <w:rFonts w:ascii="Aptos" w:hAnsi="Aptos" w:cs="Arial"/>
                <w:b/>
                <w:szCs w:val="20"/>
              </w:rPr>
              <w:t>Naročnik:</w:t>
            </w:r>
          </w:p>
        </w:tc>
        <w:tc>
          <w:tcPr>
            <w:tcW w:w="6950" w:type="dxa"/>
            <w:tcBorders>
              <w:bottom w:val="single" w:sz="4" w:space="0" w:color="auto"/>
            </w:tcBorders>
            <w:vAlign w:val="center"/>
          </w:tcPr>
          <w:p w14:paraId="7461234F" w14:textId="2800A5A6" w:rsidR="004A69F1" w:rsidRPr="001A01FD" w:rsidRDefault="004A69F1" w:rsidP="00AC4253">
            <w:pPr>
              <w:spacing w:line="240" w:lineRule="auto"/>
              <w:jc w:val="left"/>
              <w:rPr>
                <w:rFonts w:ascii="Aptos" w:hAnsi="Aptos" w:cs="Arial"/>
                <w:b/>
                <w:szCs w:val="20"/>
              </w:rPr>
            </w:pPr>
            <w:r w:rsidRPr="00C27E7D">
              <w:rPr>
                <w:rFonts w:ascii="Aptos" w:hAnsi="Aptos" w:cs="Arial"/>
                <w:b/>
                <w:szCs w:val="20"/>
              </w:rPr>
              <w:t xml:space="preserve">JAVNI ZAVOD NOTRANJSKI REGIJSKI PARK, Tabor </w:t>
            </w:r>
            <w:r w:rsidR="00491F16">
              <w:rPr>
                <w:rFonts w:ascii="Aptos" w:hAnsi="Aptos" w:cs="Arial"/>
                <w:b/>
                <w:szCs w:val="20"/>
              </w:rPr>
              <w:t>42</w:t>
            </w:r>
            <w:r w:rsidRPr="00C27E7D">
              <w:rPr>
                <w:rFonts w:ascii="Aptos" w:hAnsi="Aptos" w:cs="Arial"/>
                <w:b/>
                <w:szCs w:val="20"/>
              </w:rPr>
              <w:t>, 1380 Cerknica</w:t>
            </w:r>
          </w:p>
        </w:tc>
      </w:tr>
    </w:tbl>
    <w:p w14:paraId="541AEB03" w14:textId="77777777" w:rsidR="004A69F1" w:rsidRPr="001A01FD" w:rsidRDefault="004A69F1" w:rsidP="004A69F1">
      <w:pPr>
        <w:spacing w:line="240" w:lineRule="auto"/>
        <w:jc w:val="center"/>
        <w:rPr>
          <w:rFonts w:ascii="Aptos" w:hAnsi="Aptos" w:cs="Arial"/>
          <w:b/>
          <w:szCs w:val="20"/>
        </w:rPr>
      </w:pPr>
    </w:p>
    <w:p w14:paraId="24E34729" w14:textId="77777777" w:rsidR="004A69F1" w:rsidRDefault="004A69F1" w:rsidP="004A69F1">
      <w:pPr>
        <w:spacing w:line="240" w:lineRule="auto"/>
        <w:jc w:val="center"/>
        <w:rPr>
          <w:rFonts w:ascii="Aptos" w:hAnsi="Aptos" w:cs="Arial"/>
          <w:b/>
          <w:szCs w:val="20"/>
        </w:rPr>
      </w:pPr>
    </w:p>
    <w:p w14:paraId="3E2DC8E9" w14:textId="77777777" w:rsidR="004A69F1" w:rsidRDefault="004A69F1" w:rsidP="004A69F1">
      <w:pPr>
        <w:spacing w:line="240" w:lineRule="auto"/>
        <w:rPr>
          <w:rFonts w:ascii="Aptos" w:hAnsi="Aptos" w:cs="Arial"/>
          <w:b/>
          <w:szCs w:val="20"/>
        </w:rPr>
      </w:pPr>
    </w:p>
    <w:p w14:paraId="7D816463" w14:textId="30B3A9FB" w:rsidR="004A69F1" w:rsidRPr="004A69F1" w:rsidRDefault="004A69F1" w:rsidP="004A69F1">
      <w:pPr>
        <w:jc w:val="center"/>
        <w:rPr>
          <w:rFonts w:ascii="Aptos" w:hAnsi="Aptos" w:cs="Tahoma"/>
          <w:b/>
          <w:bCs/>
          <w:sz w:val="24"/>
          <w:szCs w:val="24"/>
        </w:rPr>
      </w:pPr>
      <w:r w:rsidRPr="004A69F1">
        <w:rPr>
          <w:rFonts w:ascii="Aptos" w:hAnsi="Aptos" w:cs="Tahoma"/>
          <w:b/>
          <w:bCs/>
          <w:sz w:val="24"/>
          <w:szCs w:val="24"/>
        </w:rPr>
        <w:t>IZJAVLJAMO, DA</w:t>
      </w:r>
    </w:p>
    <w:p w14:paraId="1D0C4C5E" w14:textId="77777777" w:rsidR="004A69F1" w:rsidRPr="004A69F1" w:rsidRDefault="004A69F1" w:rsidP="004A69F1">
      <w:pPr>
        <w:pStyle w:val="Odstavekseznama"/>
        <w:ind w:left="284"/>
        <w:rPr>
          <w:rFonts w:ascii="Aptos" w:hAnsi="Aptos" w:cs="Tahoma"/>
          <w:sz w:val="22"/>
        </w:rPr>
      </w:pPr>
    </w:p>
    <w:p w14:paraId="44599A31" w14:textId="7E8587A9" w:rsidR="004A69F1" w:rsidRPr="004A69F1" w:rsidRDefault="004A69F1">
      <w:pPr>
        <w:pStyle w:val="Odstavekseznama"/>
        <w:widowControl w:val="0"/>
        <w:numPr>
          <w:ilvl w:val="0"/>
          <w:numId w:val="17"/>
        </w:numPr>
        <w:suppressAutoHyphens/>
        <w:spacing w:line="260" w:lineRule="exact"/>
        <w:ind w:left="426" w:hanging="426"/>
        <w:rPr>
          <w:rFonts w:ascii="Aptos" w:hAnsi="Aptos" w:cs="Tahoma"/>
          <w:sz w:val="22"/>
        </w:rPr>
      </w:pPr>
      <w:r w:rsidRPr="004A69F1">
        <w:rPr>
          <w:rFonts w:ascii="Aptos" w:hAnsi="Aptos" w:cs="Tahoma"/>
          <w:sz w:val="22"/>
        </w:rPr>
        <w:t>vozilo izpolnjuje vse zahteve naročnika iz tehničnih specifikacij, ki so sestavni del dokumentacije v zvezi z oddajo javnega naročila</w:t>
      </w:r>
    </w:p>
    <w:p w14:paraId="3C7D23DD" w14:textId="77777777" w:rsidR="004A69F1" w:rsidRPr="004A69F1" w:rsidRDefault="004A69F1">
      <w:pPr>
        <w:pStyle w:val="Odstavekseznama"/>
        <w:widowControl w:val="0"/>
        <w:numPr>
          <w:ilvl w:val="0"/>
          <w:numId w:val="17"/>
        </w:numPr>
        <w:suppressAutoHyphens/>
        <w:spacing w:line="260" w:lineRule="exact"/>
        <w:ind w:left="426" w:hanging="426"/>
        <w:rPr>
          <w:rFonts w:ascii="Aptos" w:hAnsi="Aptos" w:cs="Tahoma"/>
          <w:sz w:val="22"/>
        </w:rPr>
      </w:pPr>
      <w:r w:rsidRPr="004A69F1">
        <w:rPr>
          <w:rFonts w:ascii="Aptos" w:hAnsi="Aptos" w:cs="Tahoma"/>
          <w:sz w:val="22"/>
        </w:rPr>
        <w:t xml:space="preserve">ponujeno vozilo odgovarja vsem tehničnim predpisom, normativom in standardom, ki veljajo za tovrstna vozila v Republiki Sloveniji in v EU, da ustreza deklariranim tehničnim navedbam ter kvaliteti in zahtevam naročnika iz dokumentacije v zvezi z oddajo javnega naročila in mednarodnim predpisom; </w:t>
      </w:r>
    </w:p>
    <w:p w14:paraId="27D5BBDD" w14:textId="77777777" w:rsidR="004A69F1" w:rsidRPr="004A69F1" w:rsidRDefault="004A69F1">
      <w:pPr>
        <w:pStyle w:val="Odstavekseznama"/>
        <w:widowControl w:val="0"/>
        <w:numPr>
          <w:ilvl w:val="0"/>
          <w:numId w:val="17"/>
        </w:numPr>
        <w:suppressAutoHyphens/>
        <w:spacing w:line="260" w:lineRule="exact"/>
        <w:ind w:left="426" w:hanging="426"/>
        <w:rPr>
          <w:rFonts w:ascii="Aptos" w:hAnsi="Aptos" w:cs="Tahoma"/>
          <w:sz w:val="22"/>
        </w:rPr>
      </w:pPr>
      <w:r w:rsidRPr="004A69F1">
        <w:rPr>
          <w:rFonts w:ascii="Aptos" w:hAnsi="Aptos" w:cs="Tahoma"/>
          <w:sz w:val="22"/>
        </w:rPr>
        <w:t>je minimalni splošni garancijski rok</w:t>
      </w:r>
      <w:r w:rsidRPr="004A69F1">
        <w:rPr>
          <w:rFonts w:ascii="Aptos" w:hAnsi="Aptos" w:cs="Tahoma"/>
          <w:b/>
          <w:bCs/>
          <w:sz w:val="22"/>
        </w:rPr>
        <w:t xml:space="preserve"> </w:t>
      </w:r>
      <w:r w:rsidRPr="004A69F1">
        <w:rPr>
          <w:rFonts w:ascii="Aptos" w:hAnsi="Aptos" w:cs="Tahoma"/>
          <w:sz w:val="22"/>
        </w:rPr>
        <w:t xml:space="preserve">2 leti od dneva prve registracije vozila </w:t>
      </w:r>
    </w:p>
    <w:p w14:paraId="4D94DA50" w14:textId="77777777" w:rsidR="004A69F1" w:rsidRPr="004A69F1" w:rsidRDefault="004A69F1">
      <w:pPr>
        <w:pStyle w:val="Odstavekseznama"/>
        <w:widowControl w:val="0"/>
        <w:numPr>
          <w:ilvl w:val="0"/>
          <w:numId w:val="17"/>
        </w:numPr>
        <w:suppressAutoHyphens/>
        <w:spacing w:line="260" w:lineRule="exact"/>
        <w:ind w:left="426" w:hanging="426"/>
        <w:rPr>
          <w:rFonts w:ascii="Aptos" w:hAnsi="Aptos" w:cs="Tahoma"/>
          <w:sz w:val="22"/>
        </w:rPr>
      </w:pPr>
      <w:r w:rsidRPr="004A69F1">
        <w:rPr>
          <w:rFonts w:ascii="Aptos" w:hAnsi="Aptos" w:cs="Tahoma"/>
          <w:sz w:val="22"/>
        </w:rPr>
        <w:t xml:space="preserve">za vozilo zagotavljamo pooblaščen servis v radiju 500 km od sedeža naročnika, usposobljen za vzdrževanje ponujenega vozila. Zaposleni so ustrezno usposobljeni za vzdrževanje ponujenega vozila; </w:t>
      </w:r>
    </w:p>
    <w:p w14:paraId="6287FE69" w14:textId="77777777" w:rsidR="004A69F1" w:rsidRPr="004A69F1" w:rsidRDefault="004A69F1">
      <w:pPr>
        <w:pStyle w:val="Odstavekseznama"/>
        <w:widowControl w:val="0"/>
        <w:numPr>
          <w:ilvl w:val="0"/>
          <w:numId w:val="17"/>
        </w:numPr>
        <w:suppressAutoHyphens/>
        <w:spacing w:line="260" w:lineRule="exact"/>
        <w:ind w:left="426" w:hanging="426"/>
        <w:rPr>
          <w:rFonts w:ascii="Aptos" w:hAnsi="Aptos" w:cs="Tahoma"/>
          <w:sz w:val="22"/>
        </w:rPr>
      </w:pPr>
      <w:r w:rsidRPr="004A69F1">
        <w:rPr>
          <w:rFonts w:ascii="Aptos" w:hAnsi="Aptos" w:cs="Tahoma"/>
          <w:sz w:val="22"/>
        </w:rPr>
        <w:t>bomo zagotavljali originalne nadomestne dele za dobavljeno vozilo, za čas trajanja garancije oz. še vsaj 10 let;</w:t>
      </w:r>
    </w:p>
    <w:p w14:paraId="1637E9B3" w14:textId="77777777" w:rsidR="004A69F1" w:rsidRPr="004A69F1" w:rsidRDefault="004A69F1">
      <w:pPr>
        <w:pStyle w:val="Odstavekseznama"/>
        <w:widowControl w:val="0"/>
        <w:numPr>
          <w:ilvl w:val="0"/>
          <w:numId w:val="17"/>
        </w:numPr>
        <w:suppressAutoHyphens/>
        <w:spacing w:line="260" w:lineRule="exact"/>
        <w:ind w:left="426" w:hanging="426"/>
        <w:rPr>
          <w:rFonts w:ascii="Aptos" w:hAnsi="Aptos" w:cs="Tahoma"/>
          <w:sz w:val="22"/>
        </w:rPr>
      </w:pPr>
      <w:r w:rsidRPr="004A69F1">
        <w:rPr>
          <w:rFonts w:ascii="Aptos" w:hAnsi="Aptos" w:cs="Tahoma"/>
          <w:sz w:val="22"/>
        </w:rPr>
        <w:t>bomo vozilo in vse zahtevane priključke ter dodatno opremo dostavili na naslov naročnika Tabor 24, 1380 Cerknica, Slovenija</w:t>
      </w:r>
    </w:p>
    <w:p w14:paraId="7A0D2C8D" w14:textId="77777777" w:rsidR="004A69F1" w:rsidRDefault="004A69F1" w:rsidP="004A69F1">
      <w:pPr>
        <w:spacing w:line="240" w:lineRule="auto"/>
        <w:jc w:val="center"/>
        <w:rPr>
          <w:rFonts w:ascii="Aptos" w:hAnsi="Aptos" w:cs="Arial"/>
          <w:b/>
          <w:szCs w:val="20"/>
        </w:rPr>
      </w:pPr>
    </w:p>
    <w:p w14:paraId="667303B9" w14:textId="77777777" w:rsidR="004A69F1" w:rsidRDefault="004A69F1" w:rsidP="004A69F1">
      <w:pPr>
        <w:spacing w:line="240" w:lineRule="auto"/>
        <w:jc w:val="center"/>
        <w:rPr>
          <w:rFonts w:ascii="Aptos" w:hAnsi="Aptos" w:cs="Arial"/>
          <w:b/>
          <w:szCs w:val="20"/>
        </w:rPr>
      </w:pPr>
    </w:p>
    <w:p w14:paraId="6562BCA0" w14:textId="77777777" w:rsidR="004A69F1" w:rsidRDefault="004A69F1" w:rsidP="004A69F1">
      <w:pPr>
        <w:spacing w:line="240" w:lineRule="auto"/>
        <w:jc w:val="center"/>
        <w:rPr>
          <w:rFonts w:ascii="Aptos" w:hAnsi="Aptos" w:cs="Arial"/>
          <w:b/>
          <w:szCs w:val="20"/>
        </w:rPr>
      </w:pPr>
    </w:p>
    <w:p w14:paraId="17EB3FF6" w14:textId="77777777" w:rsidR="004A69F1" w:rsidRPr="001A01FD" w:rsidRDefault="004A69F1" w:rsidP="004A69F1">
      <w:pPr>
        <w:spacing w:line="240" w:lineRule="auto"/>
        <w:jc w:val="center"/>
        <w:rPr>
          <w:rFonts w:ascii="Aptos" w:hAnsi="Aptos" w:cs="Arial"/>
          <w:b/>
          <w:szCs w:val="20"/>
        </w:rPr>
      </w:pPr>
    </w:p>
    <w:tbl>
      <w:tblPr>
        <w:tblW w:w="0" w:type="auto"/>
        <w:jc w:val="right"/>
        <w:tblLayout w:type="fixed"/>
        <w:tblLook w:val="0000" w:firstRow="0" w:lastRow="0" w:firstColumn="0" w:lastColumn="0" w:noHBand="0" w:noVBand="0"/>
      </w:tblPr>
      <w:tblGrid>
        <w:gridCol w:w="2109"/>
        <w:gridCol w:w="3543"/>
      </w:tblGrid>
      <w:tr w:rsidR="004A69F1" w:rsidRPr="001A01FD" w14:paraId="6B9C9A01" w14:textId="77777777" w:rsidTr="00AC4253">
        <w:trPr>
          <w:cantSplit/>
          <w:jc w:val="right"/>
        </w:trPr>
        <w:tc>
          <w:tcPr>
            <w:tcW w:w="2109" w:type="dxa"/>
            <w:vMerge w:val="restart"/>
            <w:vAlign w:val="center"/>
          </w:tcPr>
          <w:p w14:paraId="3701812E" w14:textId="77777777" w:rsidR="004A69F1" w:rsidRPr="001A01FD" w:rsidRDefault="004A69F1" w:rsidP="00AC4253">
            <w:pPr>
              <w:tabs>
                <w:tab w:val="left" w:pos="12758"/>
              </w:tabs>
              <w:jc w:val="center"/>
              <w:rPr>
                <w:rFonts w:ascii="Aptos" w:hAnsi="Aptos" w:cs="Arial"/>
              </w:rPr>
            </w:pPr>
            <w:r w:rsidRPr="001A01FD">
              <w:rPr>
                <w:rFonts w:ascii="Aptos" w:hAnsi="Aptos" w:cs="Arial"/>
              </w:rPr>
              <w:t>žig</w:t>
            </w:r>
          </w:p>
        </w:tc>
        <w:tc>
          <w:tcPr>
            <w:tcW w:w="3543" w:type="dxa"/>
          </w:tcPr>
          <w:p w14:paraId="4FC5A01F" w14:textId="77777777" w:rsidR="004A69F1" w:rsidRPr="001A01FD" w:rsidRDefault="004A69F1" w:rsidP="00AC4253">
            <w:pPr>
              <w:tabs>
                <w:tab w:val="left" w:pos="12758"/>
              </w:tabs>
              <w:jc w:val="center"/>
              <w:rPr>
                <w:rFonts w:ascii="Aptos" w:hAnsi="Aptos" w:cs="Arial"/>
              </w:rPr>
            </w:pPr>
          </w:p>
        </w:tc>
      </w:tr>
      <w:tr w:rsidR="004A69F1" w:rsidRPr="001A01FD" w14:paraId="46B71923" w14:textId="77777777" w:rsidTr="00AC4253">
        <w:trPr>
          <w:cantSplit/>
          <w:jc w:val="right"/>
        </w:trPr>
        <w:tc>
          <w:tcPr>
            <w:tcW w:w="2109" w:type="dxa"/>
            <w:vMerge/>
          </w:tcPr>
          <w:p w14:paraId="71CD02E9" w14:textId="77777777" w:rsidR="004A69F1" w:rsidRPr="001A01FD" w:rsidRDefault="004A69F1" w:rsidP="00AC4253">
            <w:pPr>
              <w:tabs>
                <w:tab w:val="left" w:pos="12758"/>
              </w:tabs>
              <w:spacing w:before="120"/>
              <w:jc w:val="center"/>
              <w:rPr>
                <w:rFonts w:ascii="Aptos" w:hAnsi="Aptos" w:cs="Arial"/>
              </w:rPr>
            </w:pPr>
          </w:p>
        </w:tc>
        <w:tc>
          <w:tcPr>
            <w:tcW w:w="3543" w:type="dxa"/>
            <w:tcBorders>
              <w:bottom w:val="dashSmallGap" w:sz="4" w:space="0" w:color="auto"/>
            </w:tcBorders>
          </w:tcPr>
          <w:p w14:paraId="60F589DF" w14:textId="77777777" w:rsidR="004A69F1" w:rsidRPr="001A01FD" w:rsidRDefault="004A69F1" w:rsidP="00AC4253">
            <w:pPr>
              <w:tabs>
                <w:tab w:val="left" w:pos="12758"/>
              </w:tabs>
              <w:spacing w:before="120"/>
              <w:jc w:val="center"/>
              <w:rPr>
                <w:rFonts w:ascii="Aptos" w:hAnsi="Aptos" w:cs="Arial"/>
              </w:rPr>
            </w:pPr>
          </w:p>
        </w:tc>
      </w:tr>
      <w:tr w:rsidR="004A69F1" w:rsidRPr="001A01FD" w14:paraId="2EF0A64C" w14:textId="77777777" w:rsidTr="00AC4253">
        <w:trPr>
          <w:cantSplit/>
          <w:jc w:val="right"/>
        </w:trPr>
        <w:tc>
          <w:tcPr>
            <w:tcW w:w="2109" w:type="dxa"/>
            <w:vMerge/>
          </w:tcPr>
          <w:p w14:paraId="794C277B" w14:textId="77777777" w:rsidR="004A69F1" w:rsidRPr="001A01FD" w:rsidRDefault="004A69F1" w:rsidP="00AC4253">
            <w:pPr>
              <w:tabs>
                <w:tab w:val="left" w:pos="12758"/>
              </w:tabs>
              <w:spacing w:before="120"/>
              <w:jc w:val="center"/>
              <w:rPr>
                <w:rFonts w:ascii="Aptos" w:hAnsi="Aptos" w:cs="Arial"/>
              </w:rPr>
            </w:pPr>
          </w:p>
        </w:tc>
        <w:tc>
          <w:tcPr>
            <w:tcW w:w="3543" w:type="dxa"/>
            <w:tcBorders>
              <w:top w:val="dashSmallGap" w:sz="4" w:space="0" w:color="auto"/>
            </w:tcBorders>
          </w:tcPr>
          <w:p w14:paraId="79939CBB" w14:textId="77777777" w:rsidR="004A69F1" w:rsidRPr="001A01FD" w:rsidRDefault="004A69F1" w:rsidP="00AC4253">
            <w:pPr>
              <w:tabs>
                <w:tab w:val="left" w:pos="12758"/>
              </w:tabs>
              <w:jc w:val="center"/>
              <w:rPr>
                <w:rFonts w:ascii="Aptos" w:hAnsi="Aptos" w:cs="Arial"/>
                <w:i/>
                <w:iCs/>
                <w:sz w:val="16"/>
                <w:szCs w:val="20"/>
              </w:rPr>
            </w:pPr>
            <w:r w:rsidRPr="001A01FD">
              <w:rPr>
                <w:rFonts w:ascii="Aptos" w:hAnsi="Aptos" w:cs="Arial"/>
                <w:i/>
                <w:iCs/>
                <w:sz w:val="16"/>
                <w:szCs w:val="20"/>
              </w:rPr>
              <w:t>(naziv gospodarskega subjekta)</w:t>
            </w:r>
          </w:p>
        </w:tc>
      </w:tr>
      <w:tr w:rsidR="004A69F1" w:rsidRPr="001A01FD" w14:paraId="2811F824" w14:textId="77777777" w:rsidTr="00AC4253">
        <w:trPr>
          <w:cantSplit/>
          <w:jc w:val="right"/>
        </w:trPr>
        <w:tc>
          <w:tcPr>
            <w:tcW w:w="2109" w:type="dxa"/>
            <w:vMerge/>
          </w:tcPr>
          <w:p w14:paraId="61288EE5" w14:textId="77777777" w:rsidR="004A69F1" w:rsidRPr="001A01FD" w:rsidRDefault="004A69F1" w:rsidP="00AC4253">
            <w:pPr>
              <w:tabs>
                <w:tab w:val="left" w:pos="12758"/>
              </w:tabs>
              <w:spacing w:before="120"/>
              <w:jc w:val="center"/>
              <w:rPr>
                <w:rFonts w:ascii="Aptos" w:hAnsi="Aptos" w:cs="Arial"/>
              </w:rPr>
            </w:pPr>
          </w:p>
        </w:tc>
        <w:tc>
          <w:tcPr>
            <w:tcW w:w="3543" w:type="dxa"/>
            <w:tcBorders>
              <w:bottom w:val="dashSmallGap" w:sz="4" w:space="0" w:color="auto"/>
            </w:tcBorders>
          </w:tcPr>
          <w:p w14:paraId="6BFEC67F" w14:textId="77777777" w:rsidR="004A69F1" w:rsidRPr="001A01FD" w:rsidRDefault="004A69F1" w:rsidP="00AC4253">
            <w:pPr>
              <w:tabs>
                <w:tab w:val="left" w:pos="12758"/>
              </w:tabs>
              <w:spacing w:before="120"/>
              <w:jc w:val="center"/>
              <w:rPr>
                <w:rFonts w:ascii="Aptos" w:hAnsi="Aptos" w:cs="Arial"/>
              </w:rPr>
            </w:pPr>
          </w:p>
        </w:tc>
      </w:tr>
      <w:tr w:rsidR="004A69F1" w:rsidRPr="001A01FD" w14:paraId="021DF20F" w14:textId="77777777" w:rsidTr="00AC4253">
        <w:trPr>
          <w:cantSplit/>
          <w:jc w:val="right"/>
        </w:trPr>
        <w:tc>
          <w:tcPr>
            <w:tcW w:w="2109" w:type="dxa"/>
            <w:vMerge/>
          </w:tcPr>
          <w:p w14:paraId="5469363F" w14:textId="77777777" w:rsidR="004A69F1" w:rsidRPr="001A01FD" w:rsidRDefault="004A69F1" w:rsidP="00AC4253">
            <w:pPr>
              <w:tabs>
                <w:tab w:val="left" w:pos="12758"/>
              </w:tabs>
              <w:rPr>
                <w:rFonts w:ascii="Aptos" w:hAnsi="Aptos" w:cs="Arial"/>
              </w:rPr>
            </w:pPr>
          </w:p>
        </w:tc>
        <w:tc>
          <w:tcPr>
            <w:tcW w:w="3543" w:type="dxa"/>
          </w:tcPr>
          <w:p w14:paraId="6352FF6D" w14:textId="77777777" w:rsidR="004A69F1" w:rsidRPr="001A01FD" w:rsidRDefault="004A69F1"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4A69F1" w:rsidRPr="001A01FD" w14:paraId="4F46245C" w14:textId="77777777" w:rsidTr="00AC4253">
        <w:trPr>
          <w:cantSplit/>
          <w:jc w:val="right"/>
        </w:trPr>
        <w:tc>
          <w:tcPr>
            <w:tcW w:w="2109" w:type="dxa"/>
            <w:vMerge/>
          </w:tcPr>
          <w:p w14:paraId="51DBEDC8" w14:textId="77777777" w:rsidR="004A69F1" w:rsidRPr="001A01FD" w:rsidRDefault="004A69F1" w:rsidP="00AC4253">
            <w:pPr>
              <w:tabs>
                <w:tab w:val="left" w:pos="12758"/>
              </w:tabs>
              <w:spacing w:before="120"/>
              <w:jc w:val="center"/>
              <w:rPr>
                <w:rFonts w:ascii="Aptos" w:hAnsi="Aptos" w:cs="Arial"/>
              </w:rPr>
            </w:pPr>
          </w:p>
        </w:tc>
        <w:tc>
          <w:tcPr>
            <w:tcW w:w="3543" w:type="dxa"/>
            <w:tcBorders>
              <w:bottom w:val="dashSmallGap" w:sz="4" w:space="0" w:color="auto"/>
            </w:tcBorders>
          </w:tcPr>
          <w:p w14:paraId="7D3E04AC" w14:textId="77777777" w:rsidR="004A69F1" w:rsidRPr="001A01FD" w:rsidRDefault="004A69F1" w:rsidP="00AC4253">
            <w:pPr>
              <w:tabs>
                <w:tab w:val="left" w:pos="12758"/>
              </w:tabs>
              <w:spacing w:before="120"/>
              <w:jc w:val="center"/>
              <w:rPr>
                <w:rFonts w:ascii="Aptos" w:hAnsi="Aptos" w:cs="Arial"/>
              </w:rPr>
            </w:pPr>
          </w:p>
        </w:tc>
      </w:tr>
      <w:tr w:rsidR="004A69F1" w:rsidRPr="001A01FD" w14:paraId="76E6EE80" w14:textId="77777777" w:rsidTr="00AC4253">
        <w:trPr>
          <w:cantSplit/>
          <w:jc w:val="right"/>
        </w:trPr>
        <w:tc>
          <w:tcPr>
            <w:tcW w:w="2109" w:type="dxa"/>
            <w:vMerge/>
          </w:tcPr>
          <w:p w14:paraId="50EDAA39" w14:textId="77777777" w:rsidR="004A69F1" w:rsidRPr="001A01FD" w:rsidRDefault="004A69F1" w:rsidP="00AC4253">
            <w:pPr>
              <w:tabs>
                <w:tab w:val="left" w:pos="12758"/>
              </w:tabs>
              <w:rPr>
                <w:rFonts w:ascii="Aptos" w:hAnsi="Aptos" w:cs="Arial"/>
              </w:rPr>
            </w:pPr>
          </w:p>
        </w:tc>
        <w:tc>
          <w:tcPr>
            <w:tcW w:w="3543" w:type="dxa"/>
          </w:tcPr>
          <w:p w14:paraId="48A82D84" w14:textId="77777777" w:rsidR="004A69F1" w:rsidRPr="001A01FD" w:rsidRDefault="004A69F1"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1458A4A1" w14:textId="77777777" w:rsidR="004A69F1" w:rsidRPr="001A01FD" w:rsidRDefault="004A69F1" w:rsidP="004A69F1">
      <w:pPr>
        <w:spacing w:line="240" w:lineRule="auto"/>
        <w:jc w:val="left"/>
        <w:rPr>
          <w:rFonts w:ascii="Aptos" w:hAnsi="Aptos" w:cs="Arial"/>
        </w:rPr>
      </w:pPr>
    </w:p>
    <w:p w14:paraId="73D52894" w14:textId="27B07F58" w:rsidR="004A69F1" w:rsidRDefault="004A69F1" w:rsidP="004A69F1">
      <w:r>
        <w:br w:type="page"/>
      </w:r>
    </w:p>
    <w:tbl>
      <w:tblPr>
        <w:tblStyle w:val="Tabelamrea"/>
        <w:tblW w:w="0" w:type="auto"/>
        <w:shd w:val="clear" w:color="auto" w:fill="F8F200"/>
        <w:tblLook w:val="04A0" w:firstRow="1" w:lastRow="0" w:firstColumn="1" w:lastColumn="0" w:noHBand="0" w:noVBand="1"/>
      </w:tblPr>
      <w:tblGrid>
        <w:gridCol w:w="9628"/>
      </w:tblGrid>
      <w:tr w:rsidR="00000963" w:rsidRPr="001A01FD" w14:paraId="6FBF308E" w14:textId="77777777" w:rsidTr="00AC4253">
        <w:trPr>
          <w:trHeight w:val="557"/>
        </w:trPr>
        <w:tc>
          <w:tcPr>
            <w:tcW w:w="9628" w:type="dxa"/>
            <w:shd w:val="clear" w:color="auto" w:fill="BAB69B"/>
            <w:vAlign w:val="center"/>
          </w:tcPr>
          <w:p w14:paraId="215C5F42" w14:textId="4EA1715C" w:rsidR="00000963" w:rsidRPr="001A01FD" w:rsidRDefault="00000963" w:rsidP="00AC4253">
            <w:pPr>
              <w:spacing w:line="240" w:lineRule="auto"/>
              <w:jc w:val="center"/>
              <w:rPr>
                <w:rFonts w:ascii="Aptos" w:hAnsi="Aptos" w:cs="Arial"/>
                <w:b/>
                <w:bCs/>
                <w:sz w:val="24"/>
                <w:szCs w:val="24"/>
              </w:rPr>
            </w:pPr>
            <w:r w:rsidRPr="001A01FD">
              <w:rPr>
                <w:rFonts w:ascii="Aptos" w:hAnsi="Aptos" w:cs="Arial"/>
                <w:b/>
                <w:bCs/>
                <w:sz w:val="24"/>
                <w:szCs w:val="24"/>
              </w:rPr>
              <w:lastRenderedPageBreak/>
              <w:t xml:space="preserve">IZJAVA </w:t>
            </w:r>
            <w:r w:rsidR="004A69F1">
              <w:rPr>
                <w:rFonts w:ascii="Aptos" w:hAnsi="Aptos" w:cs="Arial"/>
                <w:b/>
                <w:bCs/>
                <w:sz w:val="24"/>
                <w:szCs w:val="24"/>
              </w:rPr>
              <w:t>3</w:t>
            </w:r>
            <w:r w:rsidRPr="001A01FD">
              <w:rPr>
                <w:rFonts w:ascii="Aptos" w:hAnsi="Aptos" w:cs="Arial"/>
                <w:b/>
                <w:bCs/>
                <w:sz w:val="24"/>
                <w:szCs w:val="24"/>
              </w:rPr>
              <w:t xml:space="preserve"> – ZAHTEVA ZA NEPOSREDNO PLAČILO</w:t>
            </w:r>
          </w:p>
        </w:tc>
      </w:tr>
    </w:tbl>
    <w:p w14:paraId="14B69FAA" w14:textId="77777777" w:rsidR="00000963" w:rsidRPr="001A01FD" w:rsidRDefault="00000963" w:rsidP="00000963">
      <w:pPr>
        <w:spacing w:line="240" w:lineRule="auto"/>
        <w:rPr>
          <w:rFonts w:ascii="Aptos" w:hAnsi="Aptos" w:cs="Arial"/>
          <w:b/>
          <w:bCs/>
          <w:szCs w:val="20"/>
        </w:rPr>
      </w:pP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000963" w:rsidRPr="001A01FD" w14:paraId="391C2B25" w14:textId="77777777" w:rsidTr="00AC4253">
        <w:trPr>
          <w:trHeight w:val="370"/>
        </w:trPr>
        <w:tc>
          <w:tcPr>
            <w:tcW w:w="2689" w:type="dxa"/>
            <w:vAlign w:val="center"/>
          </w:tcPr>
          <w:p w14:paraId="3D17FBC6"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Predmet naročila:</w:t>
            </w:r>
            <w:r w:rsidRPr="001A01FD">
              <w:rPr>
                <w:rFonts w:ascii="Aptos" w:hAnsi="Aptos" w:cs="Arial"/>
                <w:b/>
                <w:szCs w:val="20"/>
              </w:rPr>
              <w:tab/>
            </w:r>
          </w:p>
        </w:tc>
        <w:tc>
          <w:tcPr>
            <w:tcW w:w="6950" w:type="dxa"/>
            <w:vAlign w:val="center"/>
          </w:tcPr>
          <w:p w14:paraId="5C22AB8D" w14:textId="7FE4D34D" w:rsidR="00000963" w:rsidRPr="001A01FD" w:rsidRDefault="00CA3F94" w:rsidP="00AC4253">
            <w:pPr>
              <w:spacing w:line="240" w:lineRule="auto"/>
              <w:jc w:val="left"/>
              <w:rPr>
                <w:rFonts w:ascii="Aptos" w:hAnsi="Aptos" w:cs="Arial"/>
                <w:b/>
                <w:szCs w:val="20"/>
              </w:rPr>
            </w:pPr>
            <w:r w:rsidRPr="00000963">
              <w:rPr>
                <w:rFonts w:ascii="Aptos" w:hAnsi="Aptos" w:cs="Arial"/>
                <w:b/>
              </w:rPr>
              <w:t>NAKUP AMFIBIJSKEGA DELOVNEGA STROJA ZA UPRAVLJANJE Z MOKRIŠČI V OKVIRU PROJEKTA »LIFE TRŠCA«</w:t>
            </w:r>
          </w:p>
        </w:tc>
      </w:tr>
      <w:tr w:rsidR="00000963" w:rsidRPr="001A01FD" w14:paraId="133DAC25" w14:textId="77777777" w:rsidTr="00AC4253">
        <w:trPr>
          <w:trHeight w:val="286"/>
        </w:trPr>
        <w:tc>
          <w:tcPr>
            <w:tcW w:w="2689" w:type="dxa"/>
            <w:tcBorders>
              <w:bottom w:val="single" w:sz="4" w:space="0" w:color="auto"/>
            </w:tcBorders>
            <w:vAlign w:val="center"/>
          </w:tcPr>
          <w:p w14:paraId="08B00C00" w14:textId="77777777" w:rsidR="00000963" w:rsidRPr="001A01FD" w:rsidRDefault="00000963" w:rsidP="00AC4253">
            <w:pPr>
              <w:spacing w:line="240" w:lineRule="auto"/>
              <w:jc w:val="left"/>
              <w:rPr>
                <w:rFonts w:ascii="Aptos" w:hAnsi="Aptos" w:cs="Arial"/>
                <w:b/>
                <w:szCs w:val="20"/>
              </w:rPr>
            </w:pPr>
            <w:r w:rsidRPr="001A01FD">
              <w:rPr>
                <w:rFonts w:ascii="Aptos" w:hAnsi="Aptos" w:cs="Arial"/>
                <w:b/>
                <w:szCs w:val="20"/>
              </w:rPr>
              <w:t>Naročnik:</w:t>
            </w:r>
          </w:p>
        </w:tc>
        <w:tc>
          <w:tcPr>
            <w:tcW w:w="6950" w:type="dxa"/>
            <w:tcBorders>
              <w:bottom w:val="single" w:sz="4" w:space="0" w:color="auto"/>
            </w:tcBorders>
            <w:vAlign w:val="center"/>
          </w:tcPr>
          <w:p w14:paraId="64C92281" w14:textId="77777777" w:rsidR="00000963" w:rsidRPr="001A01FD" w:rsidRDefault="00000963" w:rsidP="00AC4253">
            <w:pPr>
              <w:spacing w:line="240" w:lineRule="auto"/>
              <w:jc w:val="left"/>
              <w:rPr>
                <w:rFonts w:ascii="Aptos" w:hAnsi="Aptos" w:cs="Arial"/>
                <w:b/>
                <w:szCs w:val="20"/>
              </w:rPr>
            </w:pPr>
            <w:r w:rsidRPr="00C27E7D">
              <w:rPr>
                <w:rFonts w:ascii="Aptos" w:hAnsi="Aptos" w:cs="Arial"/>
                <w:b/>
                <w:szCs w:val="20"/>
              </w:rPr>
              <w:t>JAVNI ZAVOD NOTRANJSKI REGIJSKI PARK, Tabor 24, 1380 Cerknica</w:t>
            </w:r>
          </w:p>
        </w:tc>
      </w:tr>
    </w:tbl>
    <w:p w14:paraId="4001D5E4" w14:textId="77777777" w:rsidR="00000963" w:rsidRPr="001A01FD" w:rsidRDefault="00000963" w:rsidP="00000963">
      <w:pPr>
        <w:tabs>
          <w:tab w:val="left" w:pos="1985"/>
        </w:tabs>
        <w:spacing w:before="120"/>
        <w:rPr>
          <w:rFonts w:ascii="Aptos" w:hAnsi="Aptos" w:cs="Arial"/>
        </w:rPr>
      </w:pPr>
    </w:p>
    <w:p w14:paraId="21776C7D" w14:textId="77777777" w:rsidR="00000963" w:rsidRPr="001A01FD" w:rsidRDefault="00000963" w:rsidP="00000963">
      <w:pPr>
        <w:tabs>
          <w:tab w:val="left" w:pos="1985"/>
        </w:tabs>
        <w:spacing w:before="120"/>
        <w:rPr>
          <w:rFonts w:ascii="Aptos" w:hAnsi="Aptos" w:cs="Arial"/>
        </w:rPr>
      </w:pPr>
    </w:p>
    <w:tbl>
      <w:tblPr>
        <w:tblStyle w:val="Tabelamrea"/>
        <w:tblW w:w="0" w:type="auto"/>
        <w:tblLook w:val="04A0" w:firstRow="1" w:lastRow="0" w:firstColumn="1" w:lastColumn="0" w:noHBand="0" w:noVBand="1"/>
      </w:tblPr>
      <w:tblGrid>
        <w:gridCol w:w="2405"/>
        <w:gridCol w:w="2977"/>
      </w:tblGrid>
      <w:tr w:rsidR="00000963" w:rsidRPr="001A01FD" w14:paraId="41015264" w14:textId="77777777" w:rsidTr="00AC4253">
        <w:tc>
          <w:tcPr>
            <w:tcW w:w="2405" w:type="dxa"/>
            <w:tcBorders>
              <w:top w:val="nil"/>
              <w:left w:val="nil"/>
              <w:bottom w:val="nil"/>
              <w:right w:val="single" w:sz="4" w:space="0" w:color="auto"/>
            </w:tcBorders>
          </w:tcPr>
          <w:p w14:paraId="7D89B705" w14:textId="77777777" w:rsidR="00000963" w:rsidRPr="001A01FD" w:rsidRDefault="00000963" w:rsidP="00AC4253">
            <w:pPr>
              <w:tabs>
                <w:tab w:val="left" w:pos="1985"/>
              </w:tabs>
              <w:spacing w:before="120"/>
              <w:rPr>
                <w:rFonts w:ascii="Aptos" w:hAnsi="Aptos" w:cs="Arial"/>
              </w:rPr>
            </w:pPr>
            <w:r w:rsidRPr="001A01FD">
              <w:rPr>
                <w:rFonts w:ascii="Aptos" w:hAnsi="Aptos" w:cs="Arial"/>
                <w:szCs w:val="20"/>
              </w:rPr>
              <w:t>Glavni izvajalec:</w:t>
            </w:r>
          </w:p>
        </w:tc>
        <w:tc>
          <w:tcPr>
            <w:tcW w:w="2977" w:type="dxa"/>
            <w:tcBorders>
              <w:left w:val="single" w:sz="4" w:space="0" w:color="auto"/>
            </w:tcBorders>
          </w:tcPr>
          <w:p w14:paraId="273F4330" w14:textId="77777777" w:rsidR="00000963" w:rsidRPr="001A01FD" w:rsidRDefault="00000963" w:rsidP="00AC4253">
            <w:pPr>
              <w:tabs>
                <w:tab w:val="left" w:pos="1985"/>
              </w:tabs>
              <w:spacing w:before="120"/>
              <w:rPr>
                <w:rFonts w:ascii="Aptos" w:hAnsi="Aptos" w:cs="Arial"/>
              </w:rPr>
            </w:pPr>
          </w:p>
        </w:tc>
      </w:tr>
      <w:tr w:rsidR="00000963" w:rsidRPr="001A01FD" w14:paraId="494E3400" w14:textId="77777777" w:rsidTr="00AC4253">
        <w:tc>
          <w:tcPr>
            <w:tcW w:w="2405" w:type="dxa"/>
            <w:tcBorders>
              <w:top w:val="nil"/>
              <w:left w:val="nil"/>
              <w:bottom w:val="nil"/>
              <w:right w:val="single" w:sz="4" w:space="0" w:color="auto"/>
            </w:tcBorders>
          </w:tcPr>
          <w:p w14:paraId="6AC2AAE1" w14:textId="77777777" w:rsidR="00000963" w:rsidRPr="001A01FD" w:rsidRDefault="00000963" w:rsidP="00AC4253">
            <w:pPr>
              <w:tabs>
                <w:tab w:val="left" w:pos="1985"/>
              </w:tabs>
              <w:spacing w:before="120"/>
              <w:rPr>
                <w:rFonts w:ascii="Aptos" w:hAnsi="Aptos" w:cs="Arial"/>
              </w:rPr>
            </w:pPr>
            <w:r w:rsidRPr="001A01FD">
              <w:rPr>
                <w:rFonts w:ascii="Aptos" w:hAnsi="Aptos" w:cs="Arial"/>
                <w:szCs w:val="20"/>
              </w:rPr>
              <w:t>Podizvajalec:</w:t>
            </w:r>
          </w:p>
        </w:tc>
        <w:tc>
          <w:tcPr>
            <w:tcW w:w="2977" w:type="dxa"/>
            <w:tcBorders>
              <w:left w:val="single" w:sz="4" w:space="0" w:color="auto"/>
            </w:tcBorders>
          </w:tcPr>
          <w:p w14:paraId="492270CD" w14:textId="77777777" w:rsidR="00000963" w:rsidRPr="001A01FD" w:rsidRDefault="00000963" w:rsidP="00AC4253">
            <w:pPr>
              <w:tabs>
                <w:tab w:val="left" w:pos="1985"/>
              </w:tabs>
              <w:spacing w:before="120"/>
              <w:rPr>
                <w:rFonts w:ascii="Aptos" w:hAnsi="Aptos" w:cs="Arial"/>
              </w:rPr>
            </w:pPr>
          </w:p>
        </w:tc>
      </w:tr>
    </w:tbl>
    <w:p w14:paraId="582DC16F" w14:textId="77777777" w:rsidR="00000963" w:rsidRPr="001A01FD" w:rsidRDefault="00000963" w:rsidP="00000963">
      <w:pPr>
        <w:tabs>
          <w:tab w:val="left" w:pos="1985"/>
        </w:tabs>
        <w:spacing w:before="120"/>
        <w:rPr>
          <w:rFonts w:ascii="Aptos" w:hAnsi="Aptos" w:cs="Arial"/>
        </w:rPr>
      </w:pPr>
    </w:p>
    <w:p w14:paraId="6E62AC91" w14:textId="77777777" w:rsidR="00000963" w:rsidRPr="001A01FD" w:rsidRDefault="00000963" w:rsidP="00000963">
      <w:pPr>
        <w:spacing w:line="220" w:lineRule="exact"/>
        <w:rPr>
          <w:rFonts w:ascii="Aptos" w:hAnsi="Aptos" w:cs="Arial"/>
          <w:noProof/>
          <w:color w:val="000000"/>
          <w:szCs w:val="20"/>
        </w:rPr>
      </w:pPr>
    </w:p>
    <w:p w14:paraId="5A83306F" w14:textId="77777777" w:rsidR="00000963" w:rsidRPr="001A01FD" w:rsidRDefault="00000963" w:rsidP="00000963">
      <w:pPr>
        <w:spacing w:line="220" w:lineRule="exact"/>
        <w:rPr>
          <w:rFonts w:ascii="Aptos" w:hAnsi="Aptos" w:cs="Arial"/>
          <w:noProof/>
          <w:color w:val="000000"/>
          <w:szCs w:val="20"/>
        </w:rPr>
      </w:pPr>
    </w:p>
    <w:p w14:paraId="75E5F29B" w14:textId="77777777" w:rsidR="00000963" w:rsidRPr="001A01FD" w:rsidRDefault="00000963" w:rsidP="00000963">
      <w:pPr>
        <w:rPr>
          <w:rFonts w:ascii="Aptos" w:hAnsi="Aptos" w:cs="Arial"/>
          <w:noProof/>
          <w:color w:val="000000"/>
          <w:szCs w:val="20"/>
        </w:rPr>
      </w:pPr>
      <w:r w:rsidRPr="001A01FD">
        <w:rPr>
          <w:rFonts w:ascii="Aptos" w:hAnsi="Aptos" w:cs="Arial"/>
          <w:noProof/>
          <w:color w:val="000000"/>
          <w:szCs w:val="20"/>
        </w:rPr>
        <w:t>Kot podizvajalec soglašamo, da naročnik namesto glavnega izvajalca poravna našo (podizvajalčevo) terjatev do glavnega izvajalca neposredno nam.</w:t>
      </w:r>
    </w:p>
    <w:p w14:paraId="11990DD0" w14:textId="77777777" w:rsidR="00000963" w:rsidRPr="001A01FD" w:rsidRDefault="00000963" w:rsidP="00000963">
      <w:pPr>
        <w:tabs>
          <w:tab w:val="left" w:pos="3717"/>
        </w:tabs>
        <w:spacing w:line="220" w:lineRule="exact"/>
        <w:rPr>
          <w:rFonts w:ascii="Aptos" w:hAnsi="Aptos" w:cs="Arial"/>
          <w:noProof/>
          <w:color w:val="000000"/>
          <w:szCs w:val="20"/>
        </w:rPr>
      </w:pPr>
      <w:r w:rsidRPr="001A01FD">
        <w:rPr>
          <w:rFonts w:ascii="Aptos" w:hAnsi="Aptos" w:cs="Arial"/>
          <w:noProof/>
          <w:color w:val="000000"/>
          <w:szCs w:val="20"/>
        </w:rPr>
        <w:tab/>
      </w:r>
    </w:p>
    <w:p w14:paraId="37B38E73" w14:textId="77777777" w:rsidR="00000963" w:rsidRPr="001A01FD" w:rsidRDefault="00000963" w:rsidP="00000963">
      <w:pPr>
        <w:keepNext/>
        <w:tabs>
          <w:tab w:val="left" w:pos="-4395"/>
        </w:tabs>
        <w:spacing w:line="240" w:lineRule="auto"/>
        <w:ind w:left="3969"/>
        <w:rPr>
          <w:rFonts w:ascii="Aptos" w:hAnsi="Aptos" w:cs="Arial"/>
          <w:b/>
          <w:bCs/>
          <w:szCs w:val="20"/>
        </w:rPr>
      </w:pPr>
    </w:p>
    <w:p w14:paraId="7E6C99DB" w14:textId="77777777" w:rsidR="00000963" w:rsidRPr="001A01FD" w:rsidRDefault="00000963" w:rsidP="00000963">
      <w:pPr>
        <w:keepNext/>
        <w:tabs>
          <w:tab w:val="left" w:pos="-4395"/>
        </w:tabs>
        <w:spacing w:line="240" w:lineRule="auto"/>
        <w:ind w:left="3969"/>
        <w:rPr>
          <w:rFonts w:ascii="Aptos" w:hAnsi="Aptos" w:cs="Arial"/>
          <w:b/>
          <w:bCs/>
          <w:szCs w:val="20"/>
        </w:rPr>
      </w:pPr>
    </w:p>
    <w:tbl>
      <w:tblPr>
        <w:tblW w:w="0" w:type="auto"/>
        <w:tblInd w:w="3544" w:type="dxa"/>
        <w:tblLayout w:type="fixed"/>
        <w:tblLook w:val="0000" w:firstRow="0" w:lastRow="0" w:firstColumn="0" w:lastColumn="0" w:noHBand="0" w:noVBand="0"/>
      </w:tblPr>
      <w:tblGrid>
        <w:gridCol w:w="2109"/>
        <w:gridCol w:w="3543"/>
      </w:tblGrid>
      <w:tr w:rsidR="00000963" w:rsidRPr="001A01FD" w14:paraId="01F6A581" w14:textId="77777777" w:rsidTr="00AC4253">
        <w:trPr>
          <w:cantSplit/>
        </w:trPr>
        <w:tc>
          <w:tcPr>
            <w:tcW w:w="2109" w:type="dxa"/>
            <w:vMerge w:val="restart"/>
            <w:vAlign w:val="center"/>
          </w:tcPr>
          <w:p w14:paraId="27575CB9" w14:textId="77777777" w:rsidR="00000963" w:rsidRPr="001A01FD" w:rsidRDefault="00000963" w:rsidP="00AC4253">
            <w:pPr>
              <w:tabs>
                <w:tab w:val="left" w:pos="12758"/>
              </w:tabs>
              <w:jc w:val="center"/>
              <w:rPr>
                <w:rFonts w:ascii="Aptos" w:hAnsi="Aptos" w:cs="Arial"/>
              </w:rPr>
            </w:pPr>
            <w:r w:rsidRPr="001A01FD">
              <w:rPr>
                <w:rFonts w:ascii="Aptos" w:hAnsi="Aptos" w:cs="Arial"/>
              </w:rPr>
              <w:t>žig</w:t>
            </w:r>
          </w:p>
        </w:tc>
        <w:tc>
          <w:tcPr>
            <w:tcW w:w="3543" w:type="dxa"/>
          </w:tcPr>
          <w:p w14:paraId="5D8CE9EA" w14:textId="77777777" w:rsidR="00000963" w:rsidRPr="001A01FD" w:rsidRDefault="00000963" w:rsidP="00AC4253">
            <w:pPr>
              <w:tabs>
                <w:tab w:val="left" w:pos="12758"/>
              </w:tabs>
              <w:jc w:val="center"/>
              <w:rPr>
                <w:rFonts w:ascii="Aptos" w:hAnsi="Aptos" w:cs="Arial"/>
              </w:rPr>
            </w:pPr>
          </w:p>
        </w:tc>
      </w:tr>
      <w:tr w:rsidR="00000963" w:rsidRPr="001A01FD" w14:paraId="75613483" w14:textId="77777777" w:rsidTr="00AC4253">
        <w:trPr>
          <w:cantSplit/>
        </w:trPr>
        <w:tc>
          <w:tcPr>
            <w:tcW w:w="2109" w:type="dxa"/>
            <w:vMerge/>
          </w:tcPr>
          <w:p w14:paraId="6E380420"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76033DA7" w14:textId="77777777" w:rsidR="00000963" w:rsidRPr="001A01FD" w:rsidRDefault="00000963" w:rsidP="00AC4253">
            <w:pPr>
              <w:tabs>
                <w:tab w:val="left" w:pos="12758"/>
              </w:tabs>
              <w:spacing w:before="120"/>
              <w:jc w:val="center"/>
              <w:rPr>
                <w:rFonts w:ascii="Aptos" w:hAnsi="Aptos" w:cs="Arial"/>
              </w:rPr>
            </w:pPr>
          </w:p>
        </w:tc>
      </w:tr>
      <w:tr w:rsidR="00000963" w:rsidRPr="001A01FD" w14:paraId="320B194A" w14:textId="77777777" w:rsidTr="00AC4253">
        <w:trPr>
          <w:cantSplit/>
        </w:trPr>
        <w:tc>
          <w:tcPr>
            <w:tcW w:w="2109" w:type="dxa"/>
            <w:vMerge/>
          </w:tcPr>
          <w:p w14:paraId="2D2887BE" w14:textId="77777777" w:rsidR="00000963" w:rsidRPr="001A01FD" w:rsidRDefault="00000963" w:rsidP="00AC4253">
            <w:pPr>
              <w:tabs>
                <w:tab w:val="left" w:pos="12758"/>
              </w:tabs>
              <w:spacing w:before="120"/>
              <w:jc w:val="center"/>
              <w:rPr>
                <w:rFonts w:ascii="Aptos" w:hAnsi="Aptos" w:cs="Arial"/>
              </w:rPr>
            </w:pPr>
          </w:p>
        </w:tc>
        <w:tc>
          <w:tcPr>
            <w:tcW w:w="3543" w:type="dxa"/>
            <w:tcBorders>
              <w:top w:val="dashSmallGap" w:sz="4" w:space="0" w:color="auto"/>
            </w:tcBorders>
          </w:tcPr>
          <w:p w14:paraId="06EC4B22" w14:textId="77777777" w:rsidR="00000963" w:rsidRPr="001A01FD" w:rsidRDefault="00000963" w:rsidP="00AC4253">
            <w:pPr>
              <w:tabs>
                <w:tab w:val="left" w:pos="12758"/>
              </w:tabs>
              <w:jc w:val="center"/>
              <w:rPr>
                <w:rFonts w:ascii="Aptos" w:hAnsi="Aptos" w:cs="Arial"/>
                <w:i/>
                <w:iCs/>
                <w:sz w:val="16"/>
                <w:szCs w:val="20"/>
              </w:rPr>
            </w:pPr>
            <w:r w:rsidRPr="001A01FD">
              <w:rPr>
                <w:rFonts w:ascii="Aptos" w:hAnsi="Aptos" w:cs="Arial"/>
                <w:i/>
                <w:iCs/>
                <w:sz w:val="16"/>
                <w:szCs w:val="20"/>
              </w:rPr>
              <w:t>(naziv podizvajalca)</w:t>
            </w:r>
          </w:p>
        </w:tc>
      </w:tr>
      <w:tr w:rsidR="00000963" w:rsidRPr="001A01FD" w14:paraId="4A1E8906" w14:textId="77777777" w:rsidTr="00AC4253">
        <w:trPr>
          <w:cantSplit/>
        </w:trPr>
        <w:tc>
          <w:tcPr>
            <w:tcW w:w="2109" w:type="dxa"/>
            <w:vMerge/>
          </w:tcPr>
          <w:p w14:paraId="6ED5FFBA"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22C0663A" w14:textId="77777777" w:rsidR="00000963" w:rsidRPr="001A01FD" w:rsidRDefault="00000963" w:rsidP="00AC4253">
            <w:pPr>
              <w:tabs>
                <w:tab w:val="left" w:pos="12758"/>
              </w:tabs>
              <w:spacing w:before="120"/>
              <w:jc w:val="center"/>
              <w:rPr>
                <w:rFonts w:ascii="Aptos" w:hAnsi="Aptos" w:cs="Arial"/>
              </w:rPr>
            </w:pPr>
          </w:p>
        </w:tc>
      </w:tr>
      <w:tr w:rsidR="00000963" w:rsidRPr="001A01FD" w14:paraId="6914D52A" w14:textId="77777777" w:rsidTr="00AC4253">
        <w:trPr>
          <w:cantSplit/>
        </w:trPr>
        <w:tc>
          <w:tcPr>
            <w:tcW w:w="2109" w:type="dxa"/>
            <w:vMerge/>
          </w:tcPr>
          <w:p w14:paraId="107B8FBD" w14:textId="77777777" w:rsidR="00000963" w:rsidRPr="001A01FD" w:rsidRDefault="00000963" w:rsidP="00AC4253">
            <w:pPr>
              <w:tabs>
                <w:tab w:val="left" w:pos="12758"/>
              </w:tabs>
              <w:rPr>
                <w:rFonts w:ascii="Aptos" w:hAnsi="Aptos" w:cs="Arial"/>
              </w:rPr>
            </w:pPr>
          </w:p>
        </w:tc>
        <w:tc>
          <w:tcPr>
            <w:tcW w:w="3543" w:type="dxa"/>
          </w:tcPr>
          <w:p w14:paraId="6F45EFFE"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000963" w:rsidRPr="001A01FD" w14:paraId="74EB2640" w14:textId="77777777" w:rsidTr="00AC4253">
        <w:trPr>
          <w:cantSplit/>
        </w:trPr>
        <w:tc>
          <w:tcPr>
            <w:tcW w:w="2109" w:type="dxa"/>
            <w:vMerge/>
          </w:tcPr>
          <w:p w14:paraId="5F4289B1" w14:textId="77777777" w:rsidR="00000963" w:rsidRPr="001A01FD" w:rsidRDefault="00000963" w:rsidP="00AC4253">
            <w:pPr>
              <w:tabs>
                <w:tab w:val="left" w:pos="12758"/>
              </w:tabs>
              <w:spacing w:before="120"/>
              <w:jc w:val="center"/>
              <w:rPr>
                <w:rFonts w:ascii="Aptos" w:hAnsi="Aptos" w:cs="Arial"/>
              </w:rPr>
            </w:pPr>
          </w:p>
        </w:tc>
        <w:tc>
          <w:tcPr>
            <w:tcW w:w="3543" w:type="dxa"/>
            <w:tcBorders>
              <w:bottom w:val="dashSmallGap" w:sz="4" w:space="0" w:color="auto"/>
            </w:tcBorders>
          </w:tcPr>
          <w:p w14:paraId="16A9388D" w14:textId="77777777" w:rsidR="00000963" w:rsidRPr="001A01FD" w:rsidRDefault="00000963" w:rsidP="00AC4253">
            <w:pPr>
              <w:tabs>
                <w:tab w:val="left" w:pos="12758"/>
              </w:tabs>
              <w:spacing w:before="120"/>
              <w:jc w:val="center"/>
              <w:rPr>
                <w:rFonts w:ascii="Aptos" w:hAnsi="Aptos" w:cs="Arial"/>
              </w:rPr>
            </w:pPr>
          </w:p>
        </w:tc>
      </w:tr>
      <w:tr w:rsidR="00000963" w:rsidRPr="001A01FD" w14:paraId="799701BB" w14:textId="77777777" w:rsidTr="00AC4253">
        <w:trPr>
          <w:cantSplit/>
        </w:trPr>
        <w:tc>
          <w:tcPr>
            <w:tcW w:w="2109" w:type="dxa"/>
            <w:vMerge/>
          </w:tcPr>
          <w:p w14:paraId="7C276BD1" w14:textId="77777777" w:rsidR="00000963" w:rsidRPr="001A01FD" w:rsidRDefault="00000963" w:rsidP="00AC4253">
            <w:pPr>
              <w:tabs>
                <w:tab w:val="left" w:pos="12758"/>
              </w:tabs>
              <w:rPr>
                <w:rFonts w:ascii="Aptos" w:hAnsi="Aptos" w:cs="Arial"/>
              </w:rPr>
            </w:pPr>
          </w:p>
        </w:tc>
        <w:tc>
          <w:tcPr>
            <w:tcW w:w="3543" w:type="dxa"/>
          </w:tcPr>
          <w:p w14:paraId="0F6039D3" w14:textId="77777777" w:rsidR="00000963" w:rsidRPr="001A01FD" w:rsidRDefault="00000963"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46FF0C4A" w14:textId="0FC85BA6" w:rsidR="004A69F1" w:rsidRDefault="004A69F1" w:rsidP="00000963">
      <w:pPr>
        <w:spacing w:line="240" w:lineRule="auto"/>
        <w:jc w:val="left"/>
        <w:rPr>
          <w:rFonts w:ascii="Aptos" w:hAnsi="Aptos" w:cs="Arial"/>
          <w:color w:val="000000" w:themeColor="text1"/>
          <w:sz w:val="22"/>
        </w:rPr>
      </w:pPr>
    </w:p>
    <w:p w14:paraId="1470A22F" w14:textId="77777777" w:rsidR="004A69F1" w:rsidRDefault="004A69F1">
      <w:pPr>
        <w:spacing w:line="240" w:lineRule="auto"/>
        <w:jc w:val="left"/>
        <w:rPr>
          <w:rFonts w:ascii="Aptos" w:hAnsi="Aptos" w:cs="Arial"/>
          <w:color w:val="000000" w:themeColor="text1"/>
          <w:sz w:val="22"/>
        </w:rPr>
      </w:pPr>
      <w:r>
        <w:rPr>
          <w:rFonts w:ascii="Aptos" w:hAnsi="Aptos" w:cs="Arial"/>
          <w:color w:val="000000" w:themeColor="text1"/>
          <w:sz w:val="22"/>
        </w:rPr>
        <w:br w:type="page"/>
      </w:r>
    </w:p>
    <w:tbl>
      <w:tblPr>
        <w:tblStyle w:val="Tabelamrea"/>
        <w:tblW w:w="0" w:type="auto"/>
        <w:tblLook w:val="04A0" w:firstRow="1" w:lastRow="0" w:firstColumn="1" w:lastColumn="0" w:noHBand="0" w:noVBand="1"/>
      </w:tblPr>
      <w:tblGrid>
        <w:gridCol w:w="9628"/>
      </w:tblGrid>
      <w:tr w:rsidR="004A69F1" w:rsidRPr="001A01FD" w14:paraId="3A876C11" w14:textId="77777777" w:rsidTr="00AC4253">
        <w:trPr>
          <w:trHeight w:val="560"/>
        </w:trPr>
        <w:tc>
          <w:tcPr>
            <w:tcW w:w="9628" w:type="dxa"/>
            <w:shd w:val="clear" w:color="auto" w:fill="BAB69B"/>
            <w:vAlign w:val="center"/>
          </w:tcPr>
          <w:p w14:paraId="43840382" w14:textId="1A1A9141" w:rsidR="004A69F1" w:rsidRPr="001A01FD" w:rsidRDefault="004A69F1" w:rsidP="00AC4253">
            <w:pPr>
              <w:spacing w:line="240" w:lineRule="auto"/>
              <w:jc w:val="center"/>
              <w:rPr>
                <w:rFonts w:ascii="Aptos" w:hAnsi="Aptos" w:cs="Arial"/>
                <w:b/>
                <w:sz w:val="24"/>
                <w:szCs w:val="24"/>
              </w:rPr>
            </w:pPr>
            <w:bookmarkStart w:id="53" w:name="_Hlk184244781"/>
            <w:r>
              <w:rPr>
                <w:rFonts w:ascii="Aptos" w:hAnsi="Aptos" w:cs="Arial"/>
                <w:b/>
                <w:sz w:val="24"/>
                <w:szCs w:val="24"/>
              </w:rPr>
              <w:lastRenderedPageBreak/>
              <w:t>IZJAVA 4</w:t>
            </w:r>
            <w:r w:rsidRPr="001A01FD">
              <w:rPr>
                <w:rFonts w:ascii="Aptos" w:hAnsi="Aptos" w:cs="Arial"/>
                <w:b/>
                <w:sz w:val="24"/>
                <w:szCs w:val="24"/>
              </w:rPr>
              <w:t xml:space="preserve"> – </w:t>
            </w:r>
            <w:r w:rsidRPr="00000963">
              <w:rPr>
                <w:rFonts w:ascii="Aptos" w:hAnsi="Aptos" w:cs="Arial"/>
                <w:b/>
                <w:sz w:val="24"/>
                <w:szCs w:val="24"/>
              </w:rPr>
              <w:t xml:space="preserve">IZJAVA O </w:t>
            </w:r>
            <w:r>
              <w:rPr>
                <w:rFonts w:ascii="Aptos" w:hAnsi="Aptos" w:cs="Arial"/>
                <w:b/>
                <w:sz w:val="24"/>
                <w:szCs w:val="24"/>
              </w:rPr>
              <w:t>LASTNIŠKIH DELEŽIH IN POVEZAVAH</w:t>
            </w:r>
          </w:p>
        </w:tc>
      </w:tr>
    </w:tbl>
    <w:p w14:paraId="784999D8" w14:textId="77777777" w:rsidR="004A69F1" w:rsidRPr="001A01FD" w:rsidRDefault="004A69F1" w:rsidP="004A69F1">
      <w:pPr>
        <w:spacing w:line="240" w:lineRule="auto"/>
        <w:jc w:val="center"/>
        <w:rPr>
          <w:rFonts w:ascii="Aptos" w:hAnsi="Aptos" w:cs="Arial"/>
          <w:b/>
          <w:szCs w:val="20"/>
        </w:rPr>
      </w:pP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4A69F1" w:rsidRPr="001A01FD" w14:paraId="08013F73" w14:textId="77777777" w:rsidTr="00AC4253">
        <w:trPr>
          <w:trHeight w:val="370"/>
        </w:trPr>
        <w:tc>
          <w:tcPr>
            <w:tcW w:w="2689" w:type="dxa"/>
            <w:vAlign w:val="center"/>
          </w:tcPr>
          <w:p w14:paraId="3A9FF339" w14:textId="77777777" w:rsidR="004A69F1" w:rsidRPr="001A01FD" w:rsidRDefault="004A69F1" w:rsidP="00AC4253">
            <w:pPr>
              <w:spacing w:line="240" w:lineRule="auto"/>
              <w:jc w:val="left"/>
              <w:rPr>
                <w:rFonts w:ascii="Aptos" w:hAnsi="Aptos" w:cs="Arial"/>
                <w:b/>
                <w:szCs w:val="20"/>
              </w:rPr>
            </w:pPr>
            <w:r w:rsidRPr="001A01FD">
              <w:rPr>
                <w:rFonts w:ascii="Aptos" w:hAnsi="Aptos" w:cs="Arial"/>
                <w:b/>
                <w:szCs w:val="20"/>
              </w:rPr>
              <w:t>Predmet naročila:</w:t>
            </w:r>
            <w:r w:rsidRPr="001A01FD">
              <w:rPr>
                <w:rFonts w:ascii="Aptos" w:hAnsi="Aptos" w:cs="Arial"/>
                <w:b/>
                <w:szCs w:val="20"/>
              </w:rPr>
              <w:tab/>
            </w:r>
          </w:p>
        </w:tc>
        <w:tc>
          <w:tcPr>
            <w:tcW w:w="6950" w:type="dxa"/>
            <w:vAlign w:val="center"/>
          </w:tcPr>
          <w:p w14:paraId="2542A002" w14:textId="48311002" w:rsidR="004A69F1" w:rsidRPr="001A01FD" w:rsidRDefault="00CA3F94" w:rsidP="00AC4253">
            <w:pPr>
              <w:spacing w:line="240" w:lineRule="auto"/>
              <w:jc w:val="left"/>
              <w:rPr>
                <w:rFonts w:ascii="Aptos" w:hAnsi="Aptos" w:cs="Arial"/>
                <w:b/>
                <w:szCs w:val="20"/>
              </w:rPr>
            </w:pPr>
            <w:r w:rsidRPr="00000963">
              <w:rPr>
                <w:rFonts w:ascii="Aptos" w:hAnsi="Aptos" w:cs="Arial"/>
                <w:b/>
              </w:rPr>
              <w:t>NAKUP AMFIBIJSKEGA DELOVNEGA STROJA ZA UPRAVLJANJE Z MOKRIŠČI V OKVIRU PROJEKTA »LIFE TRŠCA«</w:t>
            </w:r>
          </w:p>
        </w:tc>
      </w:tr>
      <w:tr w:rsidR="004A69F1" w:rsidRPr="001A01FD" w14:paraId="3986212C" w14:textId="77777777" w:rsidTr="00AC4253">
        <w:trPr>
          <w:trHeight w:val="286"/>
        </w:trPr>
        <w:tc>
          <w:tcPr>
            <w:tcW w:w="2689" w:type="dxa"/>
            <w:vAlign w:val="center"/>
          </w:tcPr>
          <w:p w14:paraId="32EBE6A2" w14:textId="77777777" w:rsidR="004A69F1" w:rsidRPr="001A01FD" w:rsidRDefault="004A69F1" w:rsidP="00AC4253">
            <w:pPr>
              <w:spacing w:line="240" w:lineRule="auto"/>
              <w:jc w:val="left"/>
              <w:rPr>
                <w:rFonts w:ascii="Aptos" w:hAnsi="Aptos" w:cs="Arial"/>
                <w:b/>
                <w:szCs w:val="20"/>
              </w:rPr>
            </w:pPr>
            <w:r w:rsidRPr="001A01FD">
              <w:rPr>
                <w:rFonts w:ascii="Aptos" w:hAnsi="Aptos" w:cs="Arial"/>
                <w:b/>
                <w:szCs w:val="20"/>
              </w:rPr>
              <w:t>Naročnik:</w:t>
            </w:r>
          </w:p>
        </w:tc>
        <w:tc>
          <w:tcPr>
            <w:tcW w:w="6950" w:type="dxa"/>
            <w:tcBorders>
              <w:bottom w:val="single" w:sz="4" w:space="0" w:color="auto"/>
            </w:tcBorders>
            <w:vAlign w:val="center"/>
          </w:tcPr>
          <w:p w14:paraId="1EFBB61C" w14:textId="77777777" w:rsidR="004A69F1" w:rsidRPr="001A01FD" w:rsidRDefault="004A69F1" w:rsidP="00AC4253">
            <w:pPr>
              <w:spacing w:line="240" w:lineRule="auto"/>
              <w:jc w:val="left"/>
              <w:rPr>
                <w:rFonts w:ascii="Aptos" w:hAnsi="Aptos" w:cs="Arial"/>
                <w:b/>
                <w:szCs w:val="20"/>
              </w:rPr>
            </w:pPr>
            <w:r w:rsidRPr="00C27E7D">
              <w:rPr>
                <w:rFonts w:ascii="Aptos" w:hAnsi="Aptos" w:cs="Arial"/>
                <w:b/>
                <w:szCs w:val="20"/>
              </w:rPr>
              <w:t>JAVNI ZAVOD NOTRANJSKI REGIJSKI PARK, Tabor 24, 1380 Cerknica</w:t>
            </w:r>
          </w:p>
        </w:tc>
      </w:tr>
    </w:tbl>
    <w:p w14:paraId="7929EA1B" w14:textId="77777777" w:rsidR="004A69F1" w:rsidRDefault="004A69F1" w:rsidP="004A69F1">
      <w:pPr>
        <w:jc w:val="center"/>
        <w:rPr>
          <w:rFonts w:eastAsia="Arial Unicode MS"/>
          <w:b/>
          <w:kern w:val="2"/>
          <w:sz w:val="26"/>
          <w:szCs w:val="26"/>
        </w:rPr>
      </w:pPr>
    </w:p>
    <w:bookmarkEnd w:id="53"/>
    <w:p w14:paraId="2C0227E3" w14:textId="77777777" w:rsidR="004A69F1" w:rsidRPr="004A69F1" w:rsidRDefault="004A69F1" w:rsidP="004A69F1">
      <w:pPr>
        <w:rPr>
          <w:rFonts w:ascii="Aptos" w:eastAsia="Arial Unicode MS" w:hAnsi="Aptos"/>
          <w:kern w:val="2"/>
          <w:sz w:val="22"/>
        </w:rPr>
      </w:pPr>
      <w:r w:rsidRPr="004A69F1">
        <w:rPr>
          <w:rFonts w:ascii="Aptos" w:eastAsia="Arial Unicode MS" w:hAnsi="Aptos"/>
          <w:kern w:val="2"/>
          <w:sz w:val="22"/>
        </w:rPr>
        <w:t>Zaradi namena iz šestega odstavka 14. člena Zakona o integriteti in preprečevanju korupcije (Ur. l. RS, št. 69/11 - uradno prečiščeno besedilo s spremembami),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komanditistih ali drugih lastnikih in njihovih lastniških deležih.</w:t>
      </w:r>
    </w:p>
    <w:p w14:paraId="29EB70E9" w14:textId="77777777" w:rsidR="004A69F1" w:rsidRPr="004A69F1" w:rsidRDefault="004A69F1" w:rsidP="004A69F1">
      <w:pPr>
        <w:rPr>
          <w:rFonts w:ascii="Aptos" w:eastAsia="Arial Unicode MS" w:hAnsi="Aptos"/>
          <w:kern w:val="2"/>
          <w:sz w:val="22"/>
        </w:rPr>
      </w:pPr>
    </w:p>
    <w:tbl>
      <w:tblPr>
        <w:tblpPr w:leftFromText="141" w:rightFromText="141" w:vertAnchor="text" w:tblpX="4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6232"/>
      </w:tblGrid>
      <w:tr w:rsidR="004A69F1" w:rsidRPr="004A69F1" w14:paraId="5CEBD86D" w14:textId="77777777" w:rsidTr="004A69F1">
        <w:trPr>
          <w:trHeight w:val="465"/>
        </w:trPr>
        <w:tc>
          <w:tcPr>
            <w:tcW w:w="9634" w:type="dxa"/>
            <w:gridSpan w:val="2"/>
            <w:vAlign w:val="center"/>
          </w:tcPr>
          <w:p w14:paraId="48576C8A" w14:textId="77777777" w:rsidR="004A69F1" w:rsidRPr="004A69F1" w:rsidRDefault="004A69F1" w:rsidP="004A69F1">
            <w:pPr>
              <w:suppressLineNumbers/>
              <w:jc w:val="center"/>
              <w:rPr>
                <w:rFonts w:ascii="Aptos" w:eastAsia="Arial Unicode MS" w:hAnsi="Aptos"/>
                <w:bCs/>
                <w:kern w:val="2"/>
                <w:sz w:val="22"/>
              </w:rPr>
            </w:pPr>
            <w:r w:rsidRPr="004A69F1">
              <w:rPr>
                <w:rFonts w:ascii="Aptos" w:eastAsia="Arial Unicode MS" w:hAnsi="Aptos"/>
                <w:bCs/>
                <w:kern w:val="2"/>
                <w:sz w:val="22"/>
              </w:rPr>
              <w:t>Podatki o ponudniku</w:t>
            </w:r>
          </w:p>
        </w:tc>
      </w:tr>
      <w:tr w:rsidR="004A69F1" w:rsidRPr="004A69F1" w14:paraId="0E7F1ED2" w14:textId="77777777" w:rsidTr="004A69F1">
        <w:trPr>
          <w:trHeight w:val="465"/>
        </w:trPr>
        <w:tc>
          <w:tcPr>
            <w:tcW w:w="3402" w:type="dxa"/>
            <w:vAlign w:val="center"/>
          </w:tcPr>
          <w:p w14:paraId="5EDAB5D2" w14:textId="77777777" w:rsidR="004A69F1" w:rsidRPr="004A69F1" w:rsidRDefault="004A69F1" w:rsidP="004A69F1">
            <w:pPr>
              <w:suppressLineNumbers/>
              <w:rPr>
                <w:rFonts w:ascii="Aptos" w:eastAsia="Arial Unicode MS" w:hAnsi="Aptos"/>
                <w:bCs/>
                <w:kern w:val="2"/>
                <w:sz w:val="22"/>
              </w:rPr>
            </w:pPr>
            <w:r w:rsidRPr="004A69F1">
              <w:rPr>
                <w:rFonts w:ascii="Aptos" w:eastAsia="Arial Unicode MS" w:hAnsi="Aptos"/>
                <w:bCs/>
                <w:kern w:val="2"/>
                <w:sz w:val="22"/>
              </w:rPr>
              <w:t>Polno ime oziroma naziv</w:t>
            </w:r>
          </w:p>
        </w:tc>
        <w:tc>
          <w:tcPr>
            <w:tcW w:w="6232" w:type="dxa"/>
            <w:vAlign w:val="center"/>
          </w:tcPr>
          <w:p w14:paraId="077E2C88" w14:textId="77777777" w:rsidR="004A69F1" w:rsidRPr="004A69F1" w:rsidRDefault="004A69F1" w:rsidP="004A69F1">
            <w:pPr>
              <w:suppressLineNumbers/>
              <w:rPr>
                <w:rFonts w:ascii="Aptos" w:eastAsia="Arial Unicode MS" w:hAnsi="Aptos"/>
                <w:bC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4B9165BA" w14:textId="77777777" w:rsidTr="004A69F1">
        <w:trPr>
          <w:trHeight w:val="465"/>
        </w:trPr>
        <w:tc>
          <w:tcPr>
            <w:tcW w:w="3402" w:type="dxa"/>
            <w:vAlign w:val="center"/>
          </w:tcPr>
          <w:p w14:paraId="3DCE27B8" w14:textId="77777777" w:rsidR="004A69F1" w:rsidRPr="004A69F1" w:rsidRDefault="004A69F1" w:rsidP="004A69F1">
            <w:pPr>
              <w:suppressLineNumbers/>
              <w:rPr>
                <w:rFonts w:ascii="Aptos" w:eastAsia="Arial Unicode MS" w:hAnsi="Aptos"/>
                <w:bCs/>
                <w:kern w:val="2"/>
                <w:sz w:val="22"/>
              </w:rPr>
            </w:pPr>
            <w:r w:rsidRPr="004A69F1">
              <w:rPr>
                <w:rFonts w:ascii="Aptos" w:eastAsia="Arial Unicode MS" w:hAnsi="Aptos"/>
                <w:bCs/>
                <w:kern w:val="2"/>
                <w:sz w:val="22"/>
              </w:rPr>
              <w:t>Sedež</w:t>
            </w:r>
          </w:p>
        </w:tc>
        <w:tc>
          <w:tcPr>
            <w:tcW w:w="6232" w:type="dxa"/>
            <w:vAlign w:val="center"/>
          </w:tcPr>
          <w:p w14:paraId="28D697FC" w14:textId="77777777" w:rsidR="004A69F1" w:rsidRPr="004A69F1" w:rsidRDefault="004A69F1" w:rsidP="004A69F1">
            <w:pPr>
              <w:suppressLineNumbers/>
              <w:rPr>
                <w:rFonts w:ascii="Aptos" w:eastAsia="Arial Unicode MS" w:hAnsi="Aptos"/>
                <w:bC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1E70EB0C" w14:textId="77777777" w:rsidTr="004A69F1">
        <w:trPr>
          <w:trHeight w:val="465"/>
        </w:trPr>
        <w:tc>
          <w:tcPr>
            <w:tcW w:w="3402" w:type="dxa"/>
            <w:vAlign w:val="center"/>
          </w:tcPr>
          <w:p w14:paraId="23F87FD7" w14:textId="77777777" w:rsidR="004A69F1" w:rsidRPr="004A69F1" w:rsidRDefault="004A69F1" w:rsidP="004A69F1">
            <w:pPr>
              <w:suppressLineNumbers/>
              <w:rPr>
                <w:rFonts w:ascii="Aptos" w:eastAsia="Arial Unicode MS" w:hAnsi="Aptos"/>
                <w:bCs/>
                <w:kern w:val="2"/>
                <w:sz w:val="22"/>
              </w:rPr>
            </w:pPr>
            <w:r w:rsidRPr="004A69F1">
              <w:rPr>
                <w:rFonts w:ascii="Aptos" w:eastAsia="Arial Unicode MS" w:hAnsi="Aptos"/>
                <w:bCs/>
                <w:kern w:val="2"/>
                <w:sz w:val="22"/>
              </w:rPr>
              <w:t>Matična številka</w:t>
            </w:r>
          </w:p>
        </w:tc>
        <w:tc>
          <w:tcPr>
            <w:tcW w:w="6232" w:type="dxa"/>
            <w:vAlign w:val="center"/>
          </w:tcPr>
          <w:p w14:paraId="0F4D2AD5" w14:textId="77777777" w:rsidR="004A69F1" w:rsidRPr="004A69F1" w:rsidRDefault="004A69F1" w:rsidP="004A69F1">
            <w:pPr>
              <w:suppressLineNumbers/>
              <w:rPr>
                <w:rFonts w:ascii="Aptos" w:eastAsia="Arial Unicode MS" w:hAnsi="Aptos"/>
                <w:bC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77185387" w14:textId="77777777" w:rsidTr="004A69F1">
        <w:trPr>
          <w:trHeight w:val="465"/>
        </w:trPr>
        <w:tc>
          <w:tcPr>
            <w:tcW w:w="3402" w:type="dxa"/>
            <w:vAlign w:val="center"/>
          </w:tcPr>
          <w:p w14:paraId="6CF5F1A4" w14:textId="77777777" w:rsidR="004A69F1" w:rsidRPr="004A69F1" w:rsidRDefault="004A69F1" w:rsidP="004A69F1">
            <w:pPr>
              <w:suppressLineNumbers/>
              <w:rPr>
                <w:rFonts w:ascii="Aptos" w:eastAsia="Arial Unicode MS" w:hAnsi="Aptos"/>
                <w:bCs/>
                <w:kern w:val="2"/>
                <w:sz w:val="22"/>
              </w:rPr>
            </w:pPr>
            <w:r w:rsidRPr="004A69F1">
              <w:rPr>
                <w:rFonts w:ascii="Aptos" w:eastAsia="Arial Unicode MS" w:hAnsi="Aptos"/>
                <w:bCs/>
                <w:kern w:val="2"/>
                <w:sz w:val="22"/>
              </w:rPr>
              <w:t>Davčna številka</w:t>
            </w:r>
          </w:p>
        </w:tc>
        <w:tc>
          <w:tcPr>
            <w:tcW w:w="6232" w:type="dxa"/>
            <w:vAlign w:val="center"/>
          </w:tcPr>
          <w:p w14:paraId="324408F4" w14:textId="77777777" w:rsidR="004A69F1" w:rsidRPr="004A69F1" w:rsidRDefault="004A69F1" w:rsidP="004A69F1">
            <w:pPr>
              <w:suppressLineNumbers/>
              <w:rPr>
                <w:rFonts w:ascii="Aptos" w:eastAsia="Arial Unicode MS" w:hAnsi="Aptos"/>
                <w:bC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bl>
    <w:p w14:paraId="7B49488B" w14:textId="77777777" w:rsidR="004A69F1" w:rsidRDefault="004A69F1" w:rsidP="004A69F1">
      <w:pPr>
        <w:rPr>
          <w:rFonts w:ascii="Aptos" w:eastAsia="Arial Unicode MS" w:hAnsi="Aptos"/>
          <w:kern w:val="2"/>
          <w:sz w:val="22"/>
        </w:rPr>
      </w:pPr>
    </w:p>
    <w:p w14:paraId="4570E8EB" w14:textId="2C404B5D" w:rsidR="004A69F1" w:rsidRPr="004A69F1" w:rsidRDefault="004A69F1" w:rsidP="004A69F1">
      <w:pPr>
        <w:rPr>
          <w:rFonts w:ascii="Aptos" w:eastAsia="Arial Unicode MS" w:hAnsi="Aptos"/>
          <w:kern w:val="2"/>
          <w:sz w:val="22"/>
        </w:rPr>
      </w:pPr>
      <w:r w:rsidRPr="004A69F1">
        <w:rPr>
          <w:rFonts w:ascii="Aptos" w:eastAsia="Arial Unicode MS" w:hAnsi="Aptos"/>
          <w:kern w:val="2"/>
          <w:sz w:val="22"/>
        </w:rPr>
        <w:t xml:space="preserve">Podatki o udeležbi </w:t>
      </w:r>
      <w:r w:rsidRPr="004A69F1">
        <w:rPr>
          <w:rFonts w:ascii="Aptos" w:eastAsia="Arial Unicode MS" w:hAnsi="Aptos"/>
          <w:b/>
          <w:kern w:val="2"/>
          <w:sz w:val="22"/>
        </w:rPr>
        <w:t xml:space="preserve">pravnih </w:t>
      </w:r>
      <w:r w:rsidRPr="004A69F1">
        <w:rPr>
          <w:rFonts w:ascii="Aptos" w:eastAsia="Arial Unicode MS" w:hAnsi="Aptos"/>
          <w:kern w:val="2"/>
          <w:sz w:val="22"/>
        </w:rPr>
        <w:t>oseb v lastništvu ponudnika: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2321"/>
      </w:tblGrid>
      <w:tr w:rsidR="004A69F1" w:rsidRPr="004A69F1" w14:paraId="325F32CA" w14:textId="77777777" w:rsidTr="004A69F1">
        <w:trPr>
          <w:trHeight w:val="464"/>
        </w:trPr>
        <w:tc>
          <w:tcPr>
            <w:tcW w:w="548" w:type="dxa"/>
            <w:vAlign w:val="center"/>
          </w:tcPr>
          <w:p w14:paraId="17A452EB"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Št.</w:t>
            </w:r>
          </w:p>
        </w:tc>
        <w:tc>
          <w:tcPr>
            <w:tcW w:w="3198" w:type="dxa"/>
            <w:vAlign w:val="center"/>
          </w:tcPr>
          <w:p w14:paraId="160DC928"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Naziv</w:t>
            </w:r>
          </w:p>
        </w:tc>
        <w:tc>
          <w:tcPr>
            <w:tcW w:w="3572" w:type="dxa"/>
            <w:vAlign w:val="center"/>
          </w:tcPr>
          <w:p w14:paraId="29EAB775"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Sedež</w:t>
            </w:r>
          </w:p>
        </w:tc>
        <w:tc>
          <w:tcPr>
            <w:tcW w:w="2321" w:type="dxa"/>
            <w:vAlign w:val="center"/>
          </w:tcPr>
          <w:p w14:paraId="2C8CD8A0"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Delež lastništva</w:t>
            </w:r>
          </w:p>
        </w:tc>
      </w:tr>
      <w:tr w:rsidR="004A69F1" w:rsidRPr="004A69F1" w14:paraId="4E08E79C" w14:textId="77777777" w:rsidTr="004A69F1">
        <w:trPr>
          <w:trHeight w:val="465"/>
        </w:trPr>
        <w:tc>
          <w:tcPr>
            <w:tcW w:w="548" w:type="dxa"/>
            <w:vAlign w:val="center"/>
          </w:tcPr>
          <w:p w14:paraId="092C3FDC"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1</w:t>
            </w:r>
          </w:p>
        </w:tc>
        <w:tc>
          <w:tcPr>
            <w:tcW w:w="3198" w:type="dxa"/>
            <w:vAlign w:val="center"/>
          </w:tcPr>
          <w:p w14:paraId="019A918C"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572" w:type="dxa"/>
            <w:vAlign w:val="center"/>
          </w:tcPr>
          <w:p w14:paraId="21CE6B4C"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321" w:type="dxa"/>
            <w:vAlign w:val="center"/>
          </w:tcPr>
          <w:p w14:paraId="06F7085F"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5E0F5C52" w14:textId="77777777" w:rsidTr="004A69F1">
        <w:trPr>
          <w:trHeight w:val="465"/>
        </w:trPr>
        <w:tc>
          <w:tcPr>
            <w:tcW w:w="548" w:type="dxa"/>
            <w:vAlign w:val="center"/>
          </w:tcPr>
          <w:p w14:paraId="46AA2B9E"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2</w:t>
            </w:r>
          </w:p>
        </w:tc>
        <w:tc>
          <w:tcPr>
            <w:tcW w:w="3198" w:type="dxa"/>
            <w:vAlign w:val="center"/>
          </w:tcPr>
          <w:p w14:paraId="095829C3"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572" w:type="dxa"/>
            <w:vAlign w:val="center"/>
          </w:tcPr>
          <w:p w14:paraId="1646DDC2"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321" w:type="dxa"/>
            <w:vAlign w:val="center"/>
          </w:tcPr>
          <w:p w14:paraId="37B60CA1"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56017949" w14:textId="77777777" w:rsidTr="004A69F1">
        <w:trPr>
          <w:trHeight w:val="465"/>
        </w:trPr>
        <w:tc>
          <w:tcPr>
            <w:tcW w:w="548" w:type="dxa"/>
            <w:vAlign w:val="center"/>
          </w:tcPr>
          <w:p w14:paraId="0E559BD8"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3</w:t>
            </w:r>
          </w:p>
        </w:tc>
        <w:tc>
          <w:tcPr>
            <w:tcW w:w="3198" w:type="dxa"/>
            <w:vAlign w:val="center"/>
          </w:tcPr>
          <w:p w14:paraId="05487015"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572" w:type="dxa"/>
            <w:vAlign w:val="center"/>
          </w:tcPr>
          <w:p w14:paraId="47009B76"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321" w:type="dxa"/>
            <w:vAlign w:val="center"/>
          </w:tcPr>
          <w:p w14:paraId="7D58E2CB"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057EAE1D" w14:textId="77777777" w:rsidTr="004A69F1">
        <w:trPr>
          <w:trHeight w:val="465"/>
        </w:trPr>
        <w:tc>
          <w:tcPr>
            <w:tcW w:w="548" w:type="dxa"/>
            <w:vAlign w:val="center"/>
          </w:tcPr>
          <w:p w14:paraId="675CCC03"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w:t>
            </w:r>
          </w:p>
        </w:tc>
        <w:tc>
          <w:tcPr>
            <w:tcW w:w="3198" w:type="dxa"/>
            <w:vAlign w:val="center"/>
          </w:tcPr>
          <w:p w14:paraId="6E0B8E9E"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572" w:type="dxa"/>
            <w:vAlign w:val="center"/>
          </w:tcPr>
          <w:p w14:paraId="4C6B2315"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321" w:type="dxa"/>
            <w:vAlign w:val="center"/>
          </w:tcPr>
          <w:p w14:paraId="452DB4D2"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bl>
    <w:p w14:paraId="67EA4F7F" w14:textId="77777777" w:rsidR="004A69F1" w:rsidRPr="004A69F1" w:rsidRDefault="004A69F1" w:rsidP="004A69F1">
      <w:pPr>
        <w:rPr>
          <w:rFonts w:ascii="Aptos" w:eastAsia="Arial Unicode MS" w:hAnsi="Aptos"/>
          <w:kern w:val="2"/>
          <w:sz w:val="22"/>
        </w:rPr>
      </w:pPr>
    </w:p>
    <w:p w14:paraId="22F8A77C" w14:textId="77777777" w:rsidR="004A69F1" w:rsidRPr="004A69F1" w:rsidRDefault="004A69F1" w:rsidP="004A69F1">
      <w:pPr>
        <w:rPr>
          <w:rFonts w:ascii="Aptos" w:eastAsia="Arial Unicode MS" w:hAnsi="Aptos"/>
          <w:kern w:val="2"/>
          <w:sz w:val="22"/>
        </w:rPr>
      </w:pPr>
      <w:r w:rsidRPr="004A69F1">
        <w:rPr>
          <w:rFonts w:ascii="Aptos" w:eastAsia="Arial Unicode MS" w:hAnsi="Aptos"/>
          <w:kern w:val="2"/>
          <w:sz w:val="22"/>
        </w:rPr>
        <w:t xml:space="preserve">Podatki o udeležbi </w:t>
      </w:r>
      <w:r w:rsidRPr="004A69F1">
        <w:rPr>
          <w:rFonts w:ascii="Aptos" w:eastAsia="Arial Unicode MS" w:hAnsi="Aptos"/>
          <w:b/>
          <w:kern w:val="2"/>
          <w:sz w:val="22"/>
        </w:rPr>
        <w:t xml:space="preserve">fizičnih </w:t>
      </w:r>
      <w:r w:rsidRPr="004A69F1">
        <w:rPr>
          <w:rFonts w:ascii="Aptos" w:eastAsia="Arial Unicode MS" w:hAnsi="Aptos"/>
          <w:kern w:val="2"/>
          <w:sz w:val="22"/>
        </w:rPr>
        <w:t>oseb v lastništvu ponudnika: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535"/>
        <w:gridCol w:w="2228"/>
        <w:gridCol w:w="3479"/>
        <w:gridCol w:w="1713"/>
      </w:tblGrid>
      <w:tr w:rsidR="004A69F1" w:rsidRPr="004A69F1" w14:paraId="6E0C1ACF" w14:textId="77777777" w:rsidTr="004A69F1">
        <w:trPr>
          <w:trHeight w:val="543"/>
        </w:trPr>
        <w:tc>
          <w:tcPr>
            <w:tcW w:w="565" w:type="dxa"/>
            <w:vAlign w:val="center"/>
          </w:tcPr>
          <w:p w14:paraId="383E0C8D"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Št.</w:t>
            </w:r>
          </w:p>
        </w:tc>
        <w:tc>
          <w:tcPr>
            <w:tcW w:w="1535" w:type="dxa"/>
            <w:vAlign w:val="center"/>
          </w:tcPr>
          <w:p w14:paraId="3F744228"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Ime</w:t>
            </w:r>
          </w:p>
        </w:tc>
        <w:tc>
          <w:tcPr>
            <w:tcW w:w="2228" w:type="dxa"/>
            <w:vAlign w:val="center"/>
          </w:tcPr>
          <w:p w14:paraId="6A1AD690"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Priimek</w:t>
            </w:r>
          </w:p>
        </w:tc>
        <w:tc>
          <w:tcPr>
            <w:tcW w:w="3479" w:type="dxa"/>
            <w:vAlign w:val="center"/>
          </w:tcPr>
          <w:p w14:paraId="22A650F2"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Naslov stalnega prebivališča</w:t>
            </w:r>
          </w:p>
        </w:tc>
        <w:tc>
          <w:tcPr>
            <w:tcW w:w="1713" w:type="dxa"/>
            <w:vAlign w:val="center"/>
          </w:tcPr>
          <w:p w14:paraId="617C0657"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Delež lastništva</w:t>
            </w:r>
          </w:p>
        </w:tc>
      </w:tr>
      <w:tr w:rsidR="004A69F1" w:rsidRPr="004A69F1" w14:paraId="412A070E" w14:textId="77777777" w:rsidTr="004A69F1">
        <w:trPr>
          <w:trHeight w:val="465"/>
        </w:trPr>
        <w:tc>
          <w:tcPr>
            <w:tcW w:w="565" w:type="dxa"/>
            <w:vAlign w:val="center"/>
          </w:tcPr>
          <w:p w14:paraId="616D63EB"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1</w:t>
            </w:r>
          </w:p>
        </w:tc>
        <w:tc>
          <w:tcPr>
            <w:tcW w:w="1535" w:type="dxa"/>
            <w:vAlign w:val="center"/>
          </w:tcPr>
          <w:p w14:paraId="3C9F1DCA"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228" w:type="dxa"/>
            <w:vAlign w:val="center"/>
          </w:tcPr>
          <w:p w14:paraId="3F46AC0B"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479" w:type="dxa"/>
            <w:vAlign w:val="center"/>
          </w:tcPr>
          <w:p w14:paraId="1542FDC9"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1713" w:type="dxa"/>
            <w:vAlign w:val="center"/>
          </w:tcPr>
          <w:p w14:paraId="460ECF0D"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427D0CC1" w14:textId="77777777" w:rsidTr="004A69F1">
        <w:trPr>
          <w:trHeight w:val="465"/>
        </w:trPr>
        <w:tc>
          <w:tcPr>
            <w:tcW w:w="565" w:type="dxa"/>
            <w:vAlign w:val="center"/>
          </w:tcPr>
          <w:p w14:paraId="045D7C0E"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2</w:t>
            </w:r>
          </w:p>
        </w:tc>
        <w:tc>
          <w:tcPr>
            <w:tcW w:w="1535" w:type="dxa"/>
            <w:vAlign w:val="center"/>
          </w:tcPr>
          <w:p w14:paraId="116CE201"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228" w:type="dxa"/>
            <w:vAlign w:val="center"/>
          </w:tcPr>
          <w:p w14:paraId="19270DB1"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479" w:type="dxa"/>
            <w:vAlign w:val="center"/>
          </w:tcPr>
          <w:p w14:paraId="0A45042A"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1713" w:type="dxa"/>
            <w:vAlign w:val="center"/>
          </w:tcPr>
          <w:p w14:paraId="14BD6FF7"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249E9CAD" w14:textId="77777777" w:rsidTr="004A69F1">
        <w:trPr>
          <w:trHeight w:val="465"/>
        </w:trPr>
        <w:tc>
          <w:tcPr>
            <w:tcW w:w="565" w:type="dxa"/>
            <w:vAlign w:val="center"/>
          </w:tcPr>
          <w:p w14:paraId="525F2087"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3</w:t>
            </w:r>
          </w:p>
        </w:tc>
        <w:tc>
          <w:tcPr>
            <w:tcW w:w="1535" w:type="dxa"/>
            <w:vAlign w:val="center"/>
          </w:tcPr>
          <w:p w14:paraId="266FC1C6"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228" w:type="dxa"/>
            <w:vAlign w:val="center"/>
          </w:tcPr>
          <w:p w14:paraId="28697D88"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479" w:type="dxa"/>
            <w:vAlign w:val="center"/>
          </w:tcPr>
          <w:p w14:paraId="72019183"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1713" w:type="dxa"/>
            <w:vAlign w:val="center"/>
          </w:tcPr>
          <w:p w14:paraId="413836E4"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01915557" w14:textId="77777777" w:rsidTr="004A69F1">
        <w:trPr>
          <w:trHeight w:val="465"/>
        </w:trPr>
        <w:tc>
          <w:tcPr>
            <w:tcW w:w="565" w:type="dxa"/>
            <w:vAlign w:val="center"/>
          </w:tcPr>
          <w:p w14:paraId="73474DE6"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w:t>
            </w:r>
          </w:p>
        </w:tc>
        <w:tc>
          <w:tcPr>
            <w:tcW w:w="1535" w:type="dxa"/>
            <w:vAlign w:val="center"/>
          </w:tcPr>
          <w:p w14:paraId="118469DE"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228" w:type="dxa"/>
            <w:vAlign w:val="center"/>
          </w:tcPr>
          <w:p w14:paraId="1FDE2020"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479" w:type="dxa"/>
            <w:vAlign w:val="center"/>
          </w:tcPr>
          <w:p w14:paraId="27832120"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1713" w:type="dxa"/>
            <w:vAlign w:val="center"/>
          </w:tcPr>
          <w:p w14:paraId="6C9A969F"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bl>
    <w:p w14:paraId="3F839C95" w14:textId="77777777" w:rsidR="004A69F1" w:rsidRPr="004A69F1" w:rsidRDefault="004A69F1" w:rsidP="004A69F1">
      <w:pPr>
        <w:keepNext/>
        <w:keepLines/>
        <w:tabs>
          <w:tab w:val="left" w:pos="536"/>
        </w:tabs>
        <w:spacing w:before="120"/>
        <w:rPr>
          <w:rFonts w:ascii="Aptos" w:eastAsia="Arial Unicode MS" w:hAnsi="Aptos" w:cs="Arial"/>
          <w:color w:val="000000"/>
          <w:kern w:val="2"/>
          <w:sz w:val="22"/>
        </w:rPr>
      </w:pPr>
    </w:p>
    <w:p w14:paraId="371ADFE4" w14:textId="77777777" w:rsidR="004A69F1" w:rsidRDefault="004A69F1" w:rsidP="004A69F1">
      <w:pPr>
        <w:keepNext/>
        <w:keepLines/>
        <w:tabs>
          <w:tab w:val="left" w:pos="536"/>
        </w:tabs>
        <w:spacing w:before="120"/>
        <w:rPr>
          <w:rFonts w:ascii="Aptos" w:eastAsia="Arial Unicode MS" w:hAnsi="Aptos" w:cs="Arial"/>
          <w:color w:val="000000"/>
          <w:kern w:val="2"/>
          <w:sz w:val="22"/>
        </w:rPr>
      </w:pPr>
      <w:r w:rsidRPr="004A69F1">
        <w:rPr>
          <w:rFonts w:ascii="Aptos" w:eastAsia="Arial Unicode MS" w:hAnsi="Aptos" w:cs="Arial"/>
          <w:color w:val="000000"/>
          <w:kern w:val="2"/>
          <w:sz w:val="22"/>
        </w:rPr>
        <w:t>Podatki o družbah, za katere se po določbah zakona, ki ureja gospodarske družbe, šteje, da so povezane družbe s ponudnikom: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495"/>
        <w:gridCol w:w="3350"/>
        <w:gridCol w:w="2118"/>
      </w:tblGrid>
      <w:tr w:rsidR="004A69F1" w:rsidRPr="004A69F1" w14:paraId="05893CAB" w14:textId="77777777" w:rsidTr="004A69F1">
        <w:trPr>
          <w:trHeight w:val="465"/>
        </w:trPr>
        <w:tc>
          <w:tcPr>
            <w:tcW w:w="557" w:type="dxa"/>
            <w:vAlign w:val="center"/>
          </w:tcPr>
          <w:p w14:paraId="1D0BF204"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Št.</w:t>
            </w:r>
          </w:p>
        </w:tc>
        <w:tc>
          <w:tcPr>
            <w:tcW w:w="3495" w:type="dxa"/>
            <w:vAlign w:val="center"/>
          </w:tcPr>
          <w:p w14:paraId="6E50422A"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Naziv</w:t>
            </w:r>
          </w:p>
        </w:tc>
        <w:tc>
          <w:tcPr>
            <w:tcW w:w="3350" w:type="dxa"/>
            <w:vAlign w:val="center"/>
          </w:tcPr>
          <w:p w14:paraId="180746BD"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Sedež</w:t>
            </w:r>
          </w:p>
        </w:tc>
        <w:tc>
          <w:tcPr>
            <w:tcW w:w="2118" w:type="dxa"/>
            <w:vAlign w:val="center"/>
          </w:tcPr>
          <w:p w14:paraId="6A316F57"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Vrsta povezave/Delež lastništva</w:t>
            </w:r>
          </w:p>
        </w:tc>
      </w:tr>
      <w:tr w:rsidR="004A69F1" w:rsidRPr="004A69F1" w14:paraId="2E02C5EE" w14:textId="77777777" w:rsidTr="004A69F1">
        <w:trPr>
          <w:trHeight w:val="465"/>
        </w:trPr>
        <w:tc>
          <w:tcPr>
            <w:tcW w:w="557" w:type="dxa"/>
            <w:vAlign w:val="center"/>
          </w:tcPr>
          <w:p w14:paraId="7CE91A59"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1</w:t>
            </w:r>
          </w:p>
        </w:tc>
        <w:tc>
          <w:tcPr>
            <w:tcW w:w="3495" w:type="dxa"/>
            <w:vAlign w:val="center"/>
          </w:tcPr>
          <w:p w14:paraId="15A4CB4F"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350" w:type="dxa"/>
            <w:vAlign w:val="center"/>
          </w:tcPr>
          <w:p w14:paraId="6E185CA7"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118" w:type="dxa"/>
            <w:vAlign w:val="center"/>
          </w:tcPr>
          <w:p w14:paraId="37A77365"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78BB36EA" w14:textId="77777777" w:rsidTr="004A69F1">
        <w:trPr>
          <w:trHeight w:val="465"/>
        </w:trPr>
        <w:tc>
          <w:tcPr>
            <w:tcW w:w="557" w:type="dxa"/>
            <w:vAlign w:val="center"/>
          </w:tcPr>
          <w:p w14:paraId="3B7005F1"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2</w:t>
            </w:r>
          </w:p>
        </w:tc>
        <w:tc>
          <w:tcPr>
            <w:tcW w:w="3495" w:type="dxa"/>
            <w:vAlign w:val="center"/>
          </w:tcPr>
          <w:p w14:paraId="53A0B728"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350" w:type="dxa"/>
            <w:vAlign w:val="center"/>
          </w:tcPr>
          <w:p w14:paraId="579F53BE"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118" w:type="dxa"/>
            <w:vAlign w:val="center"/>
          </w:tcPr>
          <w:p w14:paraId="165C948A"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15D70605" w14:textId="77777777" w:rsidTr="004A69F1">
        <w:trPr>
          <w:trHeight w:val="465"/>
        </w:trPr>
        <w:tc>
          <w:tcPr>
            <w:tcW w:w="557" w:type="dxa"/>
            <w:vAlign w:val="center"/>
          </w:tcPr>
          <w:p w14:paraId="4136A578"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3</w:t>
            </w:r>
          </w:p>
        </w:tc>
        <w:tc>
          <w:tcPr>
            <w:tcW w:w="3495" w:type="dxa"/>
            <w:vAlign w:val="center"/>
          </w:tcPr>
          <w:p w14:paraId="6876CD2D"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350" w:type="dxa"/>
            <w:vAlign w:val="center"/>
          </w:tcPr>
          <w:p w14:paraId="30AA165C"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118" w:type="dxa"/>
            <w:vAlign w:val="center"/>
          </w:tcPr>
          <w:p w14:paraId="08288731"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4A69F1" w:rsidRPr="004A69F1" w14:paraId="17AEF2ED" w14:textId="77777777" w:rsidTr="004A69F1">
        <w:trPr>
          <w:trHeight w:val="465"/>
        </w:trPr>
        <w:tc>
          <w:tcPr>
            <w:tcW w:w="557" w:type="dxa"/>
            <w:vAlign w:val="center"/>
          </w:tcPr>
          <w:p w14:paraId="04C7F5AD" w14:textId="77777777" w:rsidR="004A69F1" w:rsidRPr="004A69F1" w:rsidRDefault="004A69F1" w:rsidP="00AC4253">
            <w:pPr>
              <w:jc w:val="center"/>
              <w:rPr>
                <w:rFonts w:ascii="Aptos" w:eastAsia="Arial Unicode MS" w:hAnsi="Aptos"/>
                <w:kern w:val="2"/>
                <w:sz w:val="22"/>
              </w:rPr>
            </w:pPr>
            <w:r w:rsidRPr="004A69F1">
              <w:rPr>
                <w:rFonts w:ascii="Aptos" w:eastAsia="Arial Unicode MS" w:hAnsi="Aptos"/>
                <w:kern w:val="2"/>
                <w:sz w:val="22"/>
              </w:rPr>
              <w:t>….</w:t>
            </w:r>
          </w:p>
        </w:tc>
        <w:tc>
          <w:tcPr>
            <w:tcW w:w="3495" w:type="dxa"/>
            <w:vAlign w:val="center"/>
          </w:tcPr>
          <w:p w14:paraId="06289EA1"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350" w:type="dxa"/>
            <w:vAlign w:val="center"/>
          </w:tcPr>
          <w:p w14:paraId="5F5A437A"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118" w:type="dxa"/>
            <w:vAlign w:val="center"/>
          </w:tcPr>
          <w:p w14:paraId="24DB99FB" w14:textId="77777777" w:rsidR="004A69F1" w:rsidRPr="004A69F1" w:rsidRDefault="004A69F1" w:rsidP="00AC4253">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bl>
    <w:p w14:paraId="2DAA1F2D" w14:textId="77777777" w:rsidR="004A69F1" w:rsidRPr="004A69F1" w:rsidRDefault="004A69F1" w:rsidP="004A69F1">
      <w:pPr>
        <w:keepNext/>
        <w:keepLines/>
        <w:tabs>
          <w:tab w:val="left" w:pos="536"/>
        </w:tabs>
        <w:spacing w:before="51" w:after="51"/>
        <w:rPr>
          <w:rFonts w:ascii="Aptos" w:eastAsia="Arial Unicode MS" w:hAnsi="Aptos" w:cs="Arial"/>
          <w:color w:val="000000"/>
          <w:kern w:val="2"/>
          <w:sz w:val="22"/>
        </w:rPr>
      </w:pPr>
    </w:p>
    <w:p w14:paraId="727ADA36" w14:textId="77777777" w:rsidR="004A69F1" w:rsidRPr="004A69F1" w:rsidRDefault="004A69F1" w:rsidP="004A69F1">
      <w:pPr>
        <w:keepNext/>
        <w:keepLines/>
        <w:tabs>
          <w:tab w:val="left" w:pos="536"/>
        </w:tabs>
        <w:spacing w:before="51" w:after="51"/>
        <w:rPr>
          <w:rFonts w:ascii="Aptos" w:eastAsia="Arial Unicode MS" w:hAnsi="Aptos" w:cs="Arial"/>
          <w:color w:val="000000"/>
          <w:kern w:val="2"/>
          <w:sz w:val="22"/>
        </w:rPr>
      </w:pPr>
      <w:r w:rsidRPr="004A69F1">
        <w:rPr>
          <w:rFonts w:ascii="Aptos" w:eastAsia="Arial Unicode MS" w:hAnsi="Aptos" w:cs="Arial"/>
          <w:color w:val="000000"/>
          <w:kern w:val="2"/>
          <w:sz w:val="22"/>
        </w:rPr>
        <w:t>Izjavljam, da sem kot fizične osebe – udeležence v lastništvu ponudnika navedel:</w:t>
      </w:r>
    </w:p>
    <w:p w14:paraId="6E1233CA" w14:textId="77777777" w:rsidR="004A69F1" w:rsidRPr="004A69F1" w:rsidRDefault="004A69F1">
      <w:pPr>
        <w:keepNext/>
        <w:keepLines/>
        <w:widowControl w:val="0"/>
        <w:numPr>
          <w:ilvl w:val="0"/>
          <w:numId w:val="18"/>
        </w:numPr>
        <w:suppressAutoHyphens/>
        <w:spacing w:before="51" w:after="51" w:line="240" w:lineRule="auto"/>
        <w:ind w:left="426"/>
        <w:rPr>
          <w:rFonts w:ascii="Aptos" w:eastAsia="Arial Unicode MS" w:hAnsi="Aptos" w:cs="Arial"/>
          <w:color w:val="000000"/>
          <w:kern w:val="2"/>
          <w:sz w:val="22"/>
        </w:rPr>
      </w:pPr>
      <w:r w:rsidRPr="004A69F1">
        <w:rPr>
          <w:rFonts w:ascii="Aptos" w:eastAsia="Arial Unicode MS" w:hAnsi="Aptos" w:cs="Arial"/>
          <w:color w:val="000000"/>
          <w:kern w:val="2"/>
          <w:sz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B59B50F" w14:textId="77777777" w:rsidR="004A69F1" w:rsidRPr="004A69F1" w:rsidRDefault="004A69F1">
      <w:pPr>
        <w:keepNext/>
        <w:keepLines/>
        <w:widowControl w:val="0"/>
        <w:numPr>
          <w:ilvl w:val="0"/>
          <w:numId w:val="18"/>
        </w:numPr>
        <w:suppressAutoHyphens/>
        <w:spacing w:before="51" w:after="51" w:line="240" w:lineRule="auto"/>
        <w:ind w:left="426"/>
        <w:rPr>
          <w:rFonts w:ascii="Aptos" w:eastAsia="Arial Unicode MS" w:hAnsi="Aptos" w:cs="Arial"/>
          <w:color w:val="000000"/>
          <w:kern w:val="2"/>
          <w:sz w:val="22"/>
        </w:rPr>
      </w:pPr>
      <w:r w:rsidRPr="004A69F1">
        <w:rPr>
          <w:rFonts w:ascii="Aptos" w:eastAsia="Arial Unicode MS" w:hAnsi="Aptos" w:cs="Arial"/>
          <w:color w:val="000000"/>
          <w:kern w:val="2"/>
          <w:sz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B83D0D9" w14:textId="77777777" w:rsidR="004A69F1" w:rsidRPr="004A69F1" w:rsidRDefault="004A69F1" w:rsidP="004A69F1">
      <w:pPr>
        <w:keepNext/>
        <w:keepLines/>
        <w:tabs>
          <w:tab w:val="left" w:pos="536"/>
        </w:tabs>
        <w:spacing w:before="51" w:after="51"/>
        <w:rPr>
          <w:rFonts w:ascii="Aptos" w:eastAsia="Arial Unicode MS" w:hAnsi="Aptos" w:cs="Arial"/>
          <w:color w:val="000000"/>
          <w:kern w:val="2"/>
          <w:sz w:val="22"/>
        </w:rPr>
      </w:pPr>
    </w:p>
    <w:p w14:paraId="1AEFEADA" w14:textId="77777777" w:rsidR="004A69F1" w:rsidRPr="004A69F1" w:rsidRDefault="004A69F1" w:rsidP="004A69F1">
      <w:pPr>
        <w:rPr>
          <w:rFonts w:ascii="Aptos" w:eastAsia="Arial Unicode MS" w:hAnsi="Aptos"/>
          <w:b/>
          <w:kern w:val="2"/>
          <w:sz w:val="22"/>
        </w:rPr>
      </w:pPr>
      <w:r w:rsidRPr="004A69F1">
        <w:rPr>
          <w:rFonts w:ascii="Aptos" w:eastAsia="Arial Unicode MS" w:hAnsi="Aptos" w:cs="Arial"/>
          <w:color w:val="000000"/>
          <w:kern w:val="2"/>
          <w:sz w:val="22"/>
        </w:rPr>
        <w:t xml:space="preserve">S podpisom te izjave jamčim za točnost in resničnost podatkov ter se zavedam, da je pogodba v primeru lažne izjave ali neresničnih podatkov o dejstvih v izjavi nična. </w:t>
      </w:r>
    </w:p>
    <w:p w14:paraId="011174C2" w14:textId="77777777" w:rsidR="004A69F1" w:rsidRDefault="004A69F1" w:rsidP="004A69F1">
      <w:pPr>
        <w:keepNext/>
        <w:keepLines/>
        <w:tabs>
          <w:tab w:val="left" w:pos="536"/>
        </w:tabs>
        <w:spacing w:before="51" w:after="51"/>
        <w:rPr>
          <w:rFonts w:ascii="Aptos" w:eastAsia="Arial Unicode MS" w:hAnsi="Aptos" w:cs="Arial"/>
          <w:color w:val="000000"/>
          <w:kern w:val="2"/>
          <w:sz w:val="22"/>
        </w:rPr>
      </w:pPr>
    </w:p>
    <w:tbl>
      <w:tblPr>
        <w:tblW w:w="0" w:type="auto"/>
        <w:jc w:val="right"/>
        <w:tblLayout w:type="fixed"/>
        <w:tblLook w:val="0000" w:firstRow="0" w:lastRow="0" w:firstColumn="0" w:lastColumn="0" w:noHBand="0" w:noVBand="0"/>
      </w:tblPr>
      <w:tblGrid>
        <w:gridCol w:w="2109"/>
        <w:gridCol w:w="3543"/>
      </w:tblGrid>
      <w:tr w:rsidR="004A69F1" w:rsidRPr="001A01FD" w14:paraId="474849B7" w14:textId="77777777" w:rsidTr="00AC4253">
        <w:trPr>
          <w:cantSplit/>
          <w:jc w:val="right"/>
        </w:trPr>
        <w:tc>
          <w:tcPr>
            <w:tcW w:w="2109" w:type="dxa"/>
            <w:vMerge w:val="restart"/>
            <w:vAlign w:val="center"/>
          </w:tcPr>
          <w:p w14:paraId="1B3CA3BA" w14:textId="77777777" w:rsidR="004A69F1" w:rsidRPr="001A01FD" w:rsidRDefault="004A69F1" w:rsidP="00AC4253">
            <w:pPr>
              <w:tabs>
                <w:tab w:val="left" w:pos="12758"/>
              </w:tabs>
              <w:jc w:val="center"/>
              <w:rPr>
                <w:rFonts w:ascii="Aptos" w:hAnsi="Aptos" w:cs="Arial"/>
              </w:rPr>
            </w:pPr>
            <w:r w:rsidRPr="001A01FD">
              <w:rPr>
                <w:rFonts w:ascii="Aptos" w:hAnsi="Aptos" w:cs="Arial"/>
              </w:rPr>
              <w:t>žig</w:t>
            </w:r>
          </w:p>
        </w:tc>
        <w:tc>
          <w:tcPr>
            <w:tcW w:w="3543" w:type="dxa"/>
          </w:tcPr>
          <w:p w14:paraId="0061E985" w14:textId="77777777" w:rsidR="004A69F1" w:rsidRPr="001A01FD" w:rsidRDefault="004A69F1" w:rsidP="00AC4253">
            <w:pPr>
              <w:tabs>
                <w:tab w:val="left" w:pos="12758"/>
              </w:tabs>
              <w:jc w:val="center"/>
              <w:rPr>
                <w:rFonts w:ascii="Aptos" w:hAnsi="Aptos" w:cs="Arial"/>
              </w:rPr>
            </w:pPr>
          </w:p>
        </w:tc>
      </w:tr>
      <w:tr w:rsidR="004A69F1" w:rsidRPr="001A01FD" w14:paraId="11FE54A5" w14:textId="77777777" w:rsidTr="00AC4253">
        <w:trPr>
          <w:cantSplit/>
          <w:jc w:val="right"/>
        </w:trPr>
        <w:tc>
          <w:tcPr>
            <w:tcW w:w="2109" w:type="dxa"/>
            <w:vMerge/>
          </w:tcPr>
          <w:p w14:paraId="3B40C660" w14:textId="77777777" w:rsidR="004A69F1" w:rsidRPr="001A01FD" w:rsidRDefault="004A69F1" w:rsidP="00AC4253">
            <w:pPr>
              <w:tabs>
                <w:tab w:val="left" w:pos="12758"/>
              </w:tabs>
              <w:spacing w:before="120"/>
              <w:jc w:val="center"/>
              <w:rPr>
                <w:rFonts w:ascii="Aptos" w:hAnsi="Aptos" w:cs="Arial"/>
              </w:rPr>
            </w:pPr>
          </w:p>
        </w:tc>
        <w:tc>
          <w:tcPr>
            <w:tcW w:w="3543" w:type="dxa"/>
            <w:tcBorders>
              <w:bottom w:val="dashSmallGap" w:sz="4" w:space="0" w:color="auto"/>
            </w:tcBorders>
          </w:tcPr>
          <w:p w14:paraId="3F073162" w14:textId="77777777" w:rsidR="004A69F1" w:rsidRPr="001A01FD" w:rsidRDefault="004A69F1" w:rsidP="00AC4253">
            <w:pPr>
              <w:tabs>
                <w:tab w:val="left" w:pos="12758"/>
              </w:tabs>
              <w:spacing w:before="120"/>
              <w:jc w:val="center"/>
              <w:rPr>
                <w:rFonts w:ascii="Aptos" w:hAnsi="Aptos" w:cs="Arial"/>
              </w:rPr>
            </w:pPr>
          </w:p>
        </w:tc>
      </w:tr>
      <w:tr w:rsidR="004A69F1" w:rsidRPr="001A01FD" w14:paraId="1FA8AEF1" w14:textId="77777777" w:rsidTr="00AC4253">
        <w:trPr>
          <w:cantSplit/>
          <w:jc w:val="right"/>
        </w:trPr>
        <w:tc>
          <w:tcPr>
            <w:tcW w:w="2109" w:type="dxa"/>
            <w:vMerge/>
          </w:tcPr>
          <w:p w14:paraId="650201D3" w14:textId="77777777" w:rsidR="004A69F1" w:rsidRPr="001A01FD" w:rsidRDefault="004A69F1" w:rsidP="00AC4253">
            <w:pPr>
              <w:tabs>
                <w:tab w:val="left" w:pos="12758"/>
              </w:tabs>
              <w:spacing w:before="120"/>
              <w:jc w:val="center"/>
              <w:rPr>
                <w:rFonts w:ascii="Aptos" w:hAnsi="Aptos" w:cs="Arial"/>
              </w:rPr>
            </w:pPr>
          </w:p>
        </w:tc>
        <w:tc>
          <w:tcPr>
            <w:tcW w:w="3543" w:type="dxa"/>
            <w:tcBorders>
              <w:top w:val="dashSmallGap" w:sz="4" w:space="0" w:color="auto"/>
            </w:tcBorders>
          </w:tcPr>
          <w:p w14:paraId="190CEB39" w14:textId="77777777" w:rsidR="004A69F1" w:rsidRPr="001A01FD" w:rsidRDefault="004A69F1" w:rsidP="00AC4253">
            <w:pPr>
              <w:tabs>
                <w:tab w:val="left" w:pos="12758"/>
              </w:tabs>
              <w:jc w:val="center"/>
              <w:rPr>
                <w:rFonts w:ascii="Aptos" w:hAnsi="Aptos" w:cs="Arial"/>
                <w:i/>
                <w:iCs/>
                <w:sz w:val="16"/>
                <w:szCs w:val="20"/>
              </w:rPr>
            </w:pPr>
            <w:r w:rsidRPr="001A01FD">
              <w:rPr>
                <w:rFonts w:ascii="Aptos" w:hAnsi="Aptos" w:cs="Arial"/>
                <w:i/>
                <w:iCs/>
                <w:sz w:val="16"/>
                <w:szCs w:val="20"/>
              </w:rPr>
              <w:t>(naziv gospodarskega subjekta)</w:t>
            </w:r>
          </w:p>
        </w:tc>
      </w:tr>
      <w:tr w:rsidR="004A69F1" w:rsidRPr="001A01FD" w14:paraId="7EA84592" w14:textId="77777777" w:rsidTr="00AC4253">
        <w:trPr>
          <w:cantSplit/>
          <w:jc w:val="right"/>
        </w:trPr>
        <w:tc>
          <w:tcPr>
            <w:tcW w:w="2109" w:type="dxa"/>
            <w:vMerge/>
          </w:tcPr>
          <w:p w14:paraId="254C2719" w14:textId="77777777" w:rsidR="004A69F1" w:rsidRPr="001A01FD" w:rsidRDefault="004A69F1" w:rsidP="00AC4253">
            <w:pPr>
              <w:tabs>
                <w:tab w:val="left" w:pos="12758"/>
              </w:tabs>
              <w:spacing w:before="120"/>
              <w:jc w:val="center"/>
              <w:rPr>
                <w:rFonts w:ascii="Aptos" w:hAnsi="Aptos" w:cs="Arial"/>
              </w:rPr>
            </w:pPr>
          </w:p>
        </w:tc>
        <w:tc>
          <w:tcPr>
            <w:tcW w:w="3543" w:type="dxa"/>
            <w:tcBorders>
              <w:bottom w:val="dashSmallGap" w:sz="4" w:space="0" w:color="auto"/>
            </w:tcBorders>
          </w:tcPr>
          <w:p w14:paraId="7584B1DC" w14:textId="77777777" w:rsidR="004A69F1" w:rsidRPr="001A01FD" w:rsidRDefault="004A69F1" w:rsidP="00AC4253">
            <w:pPr>
              <w:tabs>
                <w:tab w:val="left" w:pos="12758"/>
              </w:tabs>
              <w:spacing w:before="120"/>
              <w:jc w:val="center"/>
              <w:rPr>
                <w:rFonts w:ascii="Aptos" w:hAnsi="Aptos" w:cs="Arial"/>
              </w:rPr>
            </w:pPr>
          </w:p>
        </w:tc>
      </w:tr>
      <w:tr w:rsidR="004A69F1" w:rsidRPr="001A01FD" w14:paraId="40EAC034" w14:textId="77777777" w:rsidTr="00AC4253">
        <w:trPr>
          <w:cantSplit/>
          <w:jc w:val="right"/>
        </w:trPr>
        <w:tc>
          <w:tcPr>
            <w:tcW w:w="2109" w:type="dxa"/>
            <w:vMerge/>
          </w:tcPr>
          <w:p w14:paraId="1881ED99" w14:textId="77777777" w:rsidR="004A69F1" w:rsidRPr="001A01FD" w:rsidRDefault="004A69F1" w:rsidP="00AC4253">
            <w:pPr>
              <w:tabs>
                <w:tab w:val="left" w:pos="12758"/>
              </w:tabs>
              <w:rPr>
                <w:rFonts w:ascii="Aptos" w:hAnsi="Aptos" w:cs="Arial"/>
              </w:rPr>
            </w:pPr>
          </w:p>
        </w:tc>
        <w:tc>
          <w:tcPr>
            <w:tcW w:w="3543" w:type="dxa"/>
          </w:tcPr>
          <w:p w14:paraId="4B84CE4A" w14:textId="77777777" w:rsidR="004A69F1" w:rsidRPr="001A01FD" w:rsidRDefault="004A69F1"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4A69F1" w:rsidRPr="001A01FD" w14:paraId="5D8F6392" w14:textId="77777777" w:rsidTr="00AC4253">
        <w:trPr>
          <w:cantSplit/>
          <w:jc w:val="right"/>
        </w:trPr>
        <w:tc>
          <w:tcPr>
            <w:tcW w:w="2109" w:type="dxa"/>
            <w:vMerge/>
          </w:tcPr>
          <w:p w14:paraId="08DC6422" w14:textId="77777777" w:rsidR="004A69F1" w:rsidRPr="001A01FD" w:rsidRDefault="004A69F1" w:rsidP="00AC4253">
            <w:pPr>
              <w:tabs>
                <w:tab w:val="left" w:pos="12758"/>
              </w:tabs>
              <w:spacing w:before="120"/>
              <w:jc w:val="center"/>
              <w:rPr>
                <w:rFonts w:ascii="Aptos" w:hAnsi="Aptos" w:cs="Arial"/>
              </w:rPr>
            </w:pPr>
          </w:p>
        </w:tc>
        <w:tc>
          <w:tcPr>
            <w:tcW w:w="3543" w:type="dxa"/>
            <w:tcBorders>
              <w:bottom w:val="dashSmallGap" w:sz="4" w:space="0" w:color="auto"/>
            </w:tcBorders>
          </w:tcPr>
          <w:p w14:paraId="09FA2CA5" w14:textId="77777777" w:rsidR="004A69F1" w:rsidRPr="001A01FD" w:rsidRDefault="004A69F1" w:rsidP="00AC4253">
            <w:pPr>
              <w:tabs>
                <w:tab w:val="left" w:pos="12758"/>
              </w:tabs>
              <w:spacing w:before="120"/>
              <w:jc w:val="center"/>
              <w:rPr>
                <w:rFonts w:ascii="Aptos" w:hAnsi="Aptos" w:cs="Arial"/>
              </w:rPr>
            </w:pPr>
          </w:p>
        </w:tc>
      </w:tr>
      <w:tr w:rsidR="004A69F1" w:rsidRPr="001A01FD" w14:paraId="1A4672E0" w14:textId="77777777" w:rsidTr="00AC4253">
        <w:trPr>
          <w:cantSplit/>
          <w:jc w:val="right"/>
        </w:trPr>
        <w:tc>
          <w:tcPr>
            <w:tcW w:w="2109" w:type="dxa"/>
            <w:vMerge/>
          </w:tcPr>
          <w:p w14:paraId="60EBC9A1" w14:textId="77777777" w:rsidR="004A69F1" w:rsidRPr="001A01FD" w:rsidRDefault="004A69F1" w:rsidP="00AC4253">
            <w:pPr>
              <w:tabs>
                <w:tab w:val="left" w:pos="12758"/>
              </w:tabs>
              <w:rPr>
                <w:rFonts w:ascii="Aptos" w:hAnsi="Aptos" w:cs="Arial"/>
              </w:rPr>
            </w:pPr>
          </w:p>
        </w:tc>
        <w:tc>
          <w:tcPr>
            <w:tcW w:w="3543" w:type="dxa"/>
          </w:tcPr>
          <w:p w14:paraId="50A30D6A" w14:textId="77777777" w:rsidR="004A69F1" w:rsidRPr="001A01FD" w:rsidRDefault="004A69F1" w:rsidP="00AC4253">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1BB1CD46" w14:textId="77777777" w:rsidR="004A69F1" w:rsidRPr="001A01FD" w:rsidRDefault="004A69F1" w:rsidP="004A69F1">
      <w:pPr>
        <w:spacing w:line="240" w:lineRule="auto"/>
        <w:jc w:val="left"/>
        <w:rPr>
          <w:rFonts w:ascii="Aptos" w:hAnsi="Aptos" w:cs="Arial"/>
        </w:rPr>
      </w:pPr>
    </w:p>
    <w:p w14:paraId="0F1CBE5D" w14:textId="658A4976" w:rsidR="004A69F1" w:rsidRDefault="004A69F1" w:rsidP="004A69F1"/>
    <w:p w14:paraId="07EFC3D2" w14:textId="77777777" w:rsidR="00DF0D3D" w:rsidRDefault="00DF0D3D">
      <w:pPr>
        <w:spacing w:line="240" w:lineRule="auto"/>
        <w:jc w:val="left"/>
        <w:rPr>
          <w:rFonts w:ascii="Aptos" w:eastAsia="Arial Unicode MS" w:hAnsi="Aptos" w:cs="Arial"/>
          <w:color w:val="000000"/>
          <w:kern w:val="2"/>
          <w:sz w:val="22"/>
        </w:rPr>
        <w:sectPr w:rsidR="00DF0D3D" w:rsidSect="009A246B">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08"/>
          <w:titlePg/>
          <w:docGrid w:linePitch="360"/>
        </w:sectPr>
      </w:pPr>
    </w:p>
    <w:p w14:paraId="4E512D1D" w14:textId="7B9B17DF" w:rsidR="004A69F1" w:rsidRDefault="004A69F1">
      <w:pPr>
        <w:spacing w:line="240" w:lineRule="auto"/>
        <w:jc w:val="left"/>
        <w:rPr>
          <w:rFonts w:ascii="Aptos" w:eastAsia="Arial Unicode MS" w:hAnsi="Aptos" w:cs="Arial"/>
          <w:color w:val="000000"/>
          <w:kern w:val="2"/>
          <w:sz w:val="22"/>
        </w:rPr>
      </w:pPr>
    </w:p>
    <w:p w14:paraId="78030A7F" w14:textId="77777777" w:rsidR="004A69F1" w:rsidRPr="004327C6" w:rsidRDefault="004A69F1" w:rsidP="004A69F1">
      <w:pPr>
        <w:spacing w:line="240" w:lineRule="auto"/>
        <w:rPr>
          <w:rFonts w:ascii="Aptos" w:hAnsi="Aptos" w:cs="Arial"/>
          <w:sz w:val="28"/>
          <w:szCs w:val="28"/>
        </w:rPr>
      </w:pPr>
      <w:r w:rsidRPr="004327C6">
        <w:rPr>
          <w:rFonts w:ascii="Aptos" w:hAnsi="Aptos" w:cs="Arial"/>
          <w:b/>
          <w:sz w:val="28"/>
          <w:szCs w:val="28"/>
        </w:rPr>
        <w:t>VZOREC POGODBE</w:t>
      </w:r>
    </w:p>
    <w:p w14:paraId="23AC34A2" w14:textId="77777777" w:rsidR="004A69F1" w:rsidRPr="004327C6" w:rsidRDefault="004A69F1" w:rsidP="004A69F1">
      <w:pPr>
        <w:jc w:val="center"/>
        <w:rPr>
          <w:rFonts w:ascii="Aptos" w:hAnsi="Aptos" w:cs="Calibri"/>
          <w:b/>
          <w:sz w:val="28"/>
          <w:szCs w:val="28"/>
        </w:rPr>
      </w:pPr>
    </w:p>
    <w:p w14:paraId="68258CB1" w14:textId="77777777" w:rsidR="004A69F1" w:rsidRPr="004327C6" w:rsidRDefault="004A69F1" w:rsidP="004A69F1">
      <w:pPr>
        <w:jc w:val="center"/>
        <w:rPr>
          <w:rFonts w:ascii="Aptos" w:hAnsi="Aptos" w:cs="Calibri"/>
          <w:b/>
          <w:sz w:val="28"/>
          <w:szCs w:val="28"/>
        </w:rPr>
      </w:pPr>
      <w:r w:rsidRPr="004327C6">
        <w:rPr>
          <w:rFonts w:ascii="Aptos" w:hAnsi="Aptos" w:cs="Calibri"/>
          <w:b/>
          <w:sz w:val="28"/>
          <w:szCs w:val="28"/>
        </w:rPr>
        <w:t>P O G O D B A   O   N A K U P U</w:t>
      </w:r>
    </w:p>
    <w:p w14:paraId="436B57C2" w14:textId="77777777" w:rsidR="004A69F1" w:rsidRPr="004327C6" w:rsidRDefault="004A69F1" w:rsidP="004A69F1">
      <w:pPr>
        <w:jc w:val="center"/>
        <w:rPr>
          <w:rFonts w:ascii="Aptos" w:hAnsi="Aptos" w:cs="Calibri"/>
          <w:b/>
          <w:sz w:val="22"/>
        </w:rPr>
      </w:pPr>
      <w:r w:rsidRPr="004327C6">
        <w:rPr>
          <w:rFonts w:ascii="Aptos" w:hAnsi="Aptos" w:cs="Calibri"/>
          <w:b/>
          <w:sz w:val="28"/>
          <w:szCs w:val="28"/>
        </w:rPr>
        <w:t>AMFIBIJSKEGA DELOVNEGA STROJA ZA UPRAVLJANJE Z MOKRIŠČI V OKVIRU PROJEKTA »LIFE TRŠCA«</w:t>
      </w:r>
    </w:p>
    <w:p w14:paraId="081281D9" w14:textId="77777777" w:rsidR="004A69F1" w:rsidRPr="004327C6" w:rsidRDefault="004A69F1" w:rsidP="004A69F1">
      <w:pPr>
        <w:rPr>
          <w:rFonts w:ascii="Aptos" w:hAnsi="Aptos" w:cs="Calibri"/>
          <w:b/>
          <w:sz w:val="22"/>
        </w:rPr>
      </w:pPr>
    </w:p>
    <w:p w14:paraId="490C298A" w14:textId="77777777" w:rsidR="004A69F1" w:rsidRPr="004327C6" w:rsidRDefault="004A69F1" w:rsidP="004A69F1">
      <w:pPr>
        <w:rPr>
          <w:rFonts w:ascii="Aptos" w:hAnsi="Aptos" w:cs="Calibri"/>
          <w:b/>
          <w:sz w:val="22"/>
        </w:rPr>
      </w:pPr>
      <w:r w:rsidRPr="004327C6">
        <w:rPr>
          <w:rFonts w:ascii="Aptos" w:hAnsi="Aptos" w:cs="Calibri"/>
          <w:b/>
          <w:sz w:val="22"/>
        </w:rPr>
        <w:t>ki jo skleneta</w:t>
      </w:r>
    </w:p>
    <w:p w14:paraId="72A26673" w14:textId="77777777" w:rsidR="004A69F1" w:rsidRPr="004327C6" w:rsidRDefault="004A69F1" w:rsidP="004A69F1">
      <w:pPr>
        <w:rPr>
          <w:rFonts w:ascii="Aptos" w:hAnsi="Aptos" w:cs="Calibri"/>
          <w:b/>
          <w:sz w:val="22"/>
        </w:rPr>
      </w:pPr>
    </w:p>
    <w:p w14:paraId="5B414961" w14:textId="77777777" w:rsidR="004A69F1" w:rsidRPr="004327C6" w:rsidRDefault="004A69F1" w:rsidP="004A69F1">
      <w:pPr>
        <w:rPr>
          <w:rFonts w:ascii="Aptos" w:hAnsi="Aptos" w:cs="Calibri"/>
          <w:b/>
          <w:sz w:val="22"/>
        </w:rPr>
      </w:pPr>
      <w:r w:rsidRPr="004327C6">
        <w:rPr>
          <w:rFonts w:ascii="Aptos" w:hAnsi="Aptos" w:cs="Calibri"/>
          <w:b/>
          <w:sz w:val="22"/>
        </w:rPr>
        <w:t xml:space="preserve">JAVNI ZAVOD NOTRANJSKI REGIJSKI PARK, Tabor 42, 1380 Cerknica, </w:t>
      </w:r>
      <w:r w:rsidRPr="004327C6">
        <w:rPr>
          <w:rFonts w:ascii="Aptos" w:hAnsi="Aptos" w:cs="Calibri"/>
          <w:sz w:val="22"/>
        </w:rPr>
        <w:t>matična številka: 1840193000, davčna številka: SI86615181, ki ga zastopa direktor</w:t>
      </w:r>
      <w:r w:rsidRPr="004327C6">
        <w:rPr>
          <w:rFonts w:ascii="Aptos" w:hAnsi="Aptos"/>
        </w:rPr>
        <w:t xml:space="preserve"> </w:t>
      </w:r>
      <w:r w:rsidRPr="004327C6">
        <w:rPr>
          <w:rFonts w:ascii="Aptos" w:hAnsi="Aptos" w:cs="Calibri"/>
          <w:sz w:val="22"/>
        </w:rPr>
        <w:t>Leon KEBE</w:t>
      </w:r>
    </w:p>
    <w:p w14:paraId="72A8F4F6" w14:textId="77777777" w:rsidR="004A69F1" w:rsidRPr="004327C6" w:rsidRDefault="004A69F1" w:rsidP="004A69F1">
      <w:pPr>
        <w:rPr>
          <w:rFonts w:ascii="Aptos" w:hAnsi="Aptos" w:cs="Calibri"/>
          <w:sz w:val="22"/>
        </w:rPr>
      </w:pPr>
      <w:r w:rsidRPr="004327C6">
        <w:rPr>
          <w:rFonts w:ascii="Aptos" w:hAnsi="Aptos" w:cs="Calibri"/>
          <w:sz w:val="22"/>
        </w:rPr>
        <w:t>(v nadaljevanju »</w:t>
      </w:r>
      <w:r w:rsidRPr="004327C6">
        <w:rPr>
          <w:rFonts w:ascii="Aptos" w:hAnsi="Aptos" w:cs="Calibri"/>
          <w:b/>
          <w:sz w:val="22"/>
        </w:rPr>
        <w:t>naročnik</w:t>
      </w:r>
      <w:r w:rsidRPr="004327C6">
        <w:rPr>
          <w:rFonts w:ascii="Aptos" w:hAnsi="Aptos" w:cs="Calibri"/>
          <w:sz w:val="22"/>
        </w:rPr>
        <w:t>«)</w:t>
      </w:r>
    </w:p>
    <w:p w14:paraId="56CA82B1" w14:textId="77777777" w:rsidR="004A69F1" w:rsidRPr="004327C6" w:rsidRDefault="004A69F1" w:rsidP="004A69F1">
      <w:pPr>
        <w:rPr>
          <w:rFonts w:ascii="Aptos" w:hAnsi="Aptos" w:cs="Calibri"/>
          <w:sz w:val="22"/>
        </w:rPr>
      </w:pPr>
    </w:p>
    <w:p w14:paraId="3204ADEC" w14:textId="77777777" w:rsidR="004A69F1" w:rsidRPr="004327C6" w:rsidRDefault="004A69F1" w:rsidP="004A69F1">
      <w:pPr>
        <w:rPr>
          <w:rFonts w:ascii="Aptos" w:hAnsi="Aptos" w:cs="Calibri"/>
          <w:sz w:val="22"/>
        </w:rPr>
      </w:pPr>
      <w:r w:rsidRPr="004327C6">
        <w:rPr>
          <w:rFonts w:ascii="Aptos" w:hAnsi="Aptos" w:cs="Calibri"/>
          <w:sz w:val="22"/>
        </w:rPr>
        <w:t>in</w:t>
      </w:r>
    </w:p>
    <w:p w14:paraId="7891069B" w14:textId="77777777" w:rsidR="004A69F1" w:rsidRPr="004327C6" w:rsidRDefault="004A69F1" w:rsidP="004A69F1">
      <w:pPr>
        <w:rPr>
          <w:rFonts w:ascii="Aptos" w:hAnsi="Aptos" w:cs="Calibri"/>
          <w:sz w:val="22"/>
        </w:rPr>
      </w:pPr>
    </w:p>
    <w:p w14:paraId="6EB75A46" w14:textId="77777777" w:rsidR="004A69F1" w:rsidRPr="004327C6" w:rsidRDefault="004A69F1" w:rsidP="004A69F1">
      <w:pPr>
        <w:rPr>
          <w:rFonts w:ascii="Aptos" w:hAnsi="Aptos" w:cs="Calibri"/>
          <w:sz w:val="22"/>
        </w:rPr>
      </w:pPr>
      <w:r w:rsidRPr="004327C6">
        <w:rPr>
          <w:rFonts w:ascii="Aptos" w:hAnsi="Aptos" w:cs="Calibri"/>
          <w:b/>
          <w:sz w:val="22"/>
        </w:rPr>
        <w:t xml:space="preserve">.......... ....................., </w:t>
      </w:r>
      <w:r w:rsidRPr="004327C6">
        <w:rPr>
          <w:rFonts w:ascii="Aptos" w:hAnsi="Aptos" w:cs="Calibri"/>
          <w:sz w:val="22"/>
        </w:rPr>
        <w:t>matična št.: .........., davčna št.: ..........., TRR: .........., ki ga zastopa ..........</w:t>
      </w:r>
    </w:p>
    <w:p w14:paraId="0B0F13E9" w14:textId="77777777" w:rsidR="004A69F1" w:rsidRPr="004327C6" w:rsidRDefault="004A69F1" w:rsidP="004A69F1">
      <w:pPr>
        <w:rPr>
          <w:rFonts w:ascii="Aptos" w:hAnsi="Aptos" w:cs="Calibri"/>
          <w:sz w:val="22"/>
        </w:rPr>
      </w:pPr>
      <w:r w:rsidRPr="004327C6">
        <w:rPr>
          <w:rFonts w:ascii="Aptos" w:hAnsi="Aptos" w:cs="Calibri"/>
          <w:sz w:val="22"/>
        </w:rPr>
        <w:t>(v nadaljevanju »</w:t>
      </w:r>
      <w:r w:rsidRPr="004327C6">
        <w:rPr>
          <w:rFonts w:ascii="Aptos" w:hAnsi="Aptos" w:cs="Calibri"/>
          <w:b/>
          <w:sz w:val="22"/>
        </w:rPr>
        <w:t>dobavitelj</w:t>
      </w:r>
      <w:r w:rsidRPr="004327C6">
        <w:rPr>
          <w:rFonts w:ascii="Aptos" w:hAnsi="Aptos" w:cs="Calibri"/>
          <w:sz w:val="22"/>
        </w:rPr>
        <w:t>«)</w:t>
      </w:r>
    </w:p>
    <w:p w14:paraId="5C7B9B73" w14:textId="77777777" w:rsidR="004A69F1" w:rsidRPr="004327C6" w:rsidRDefault="004A69F1" w:rsidP="004A69F1">
      <w:pPr>
        <w:rPr>
          <w:rFonts w:ascii="Aptos" w:hAnsi="Aptos" w:cs="Calibri"/>
          <w:sz w:val="22"/>
        </w:rPr>
      </w:pPr>
    </w:p>
    <w:p w14:paraId="0D076166" w14:textId="77777777" w:rsidR="004A69F1" w:rsidRPr="004327C6" w:rsidRDefault="004A69F1" w:rsidP="004A69F1">
      <w:pPr>
        <w:rPr>
          <w:rFonts w:ascii="Aptos" w:hAnsi="Aptos" w:cs="Calibri"/>
          <w:sz w:val="22"/>
        </w:rPr>
      </w:pPr>
    </w:p>
    <w:p w14:paraId="6F3038A1"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27F969A2" w14:textId="77777777" w:rsidR="004A69F1" w:rsidRPr="004327C6" w:rsidRDefault="004A69F1" w:rsidP="004A69F1">
      <w:pPr>
        <w:jc w:val="center"/>
        <w:rPr>
          <w:rFonts w:ascii="Aptos" w:hAnsi="Aptos" w:cs="Calibri"/>
          <w:sz w:val="22"/>
        </w:rPr>
      </w:pPr>
      <w:r w:rsidRPr="004327C6">
        <w:rPr>
          <w:rFonts w:ascii="Aptos" w:hAnsi="Aptos" w:cs="Calibri"/>
          <w:sz w:val="22"/>
        </w:rPr>
        <w:t>(Uvodna določba)</w:t>
      </w:r>
    </w:p>
    <w:p w14:paraId="26562A1E" w14:textId="77777777" w:rsidR="004A69F1" w:rsidRPr="004327C6" w:rsidRDefault="004A69F1" w:rsidP="004A69F1">
      <w:pPr>
        <w:rPr>
          <w:rFonts w:ascii="Aptos" w:hAnsi="Aptos" w:cs="Calibri"/>
          <w:sz w:val="22"/>
        </w:rPr>
      </w:pPr>
    </w:p>
    <w:p w14:paraId="529A9890" w14:textId="77777777" w:rsidR="004A69F1" w:rsidRPr="004327C6" w:rsidRDefault="004A69F1" w:rsidP="004A69F1">
      <w:pPr>
        <w:rPr>
          <w:rFonts w:ascii="Aptos" w:hAnsi="Aptos" w:cs="Calibri"/>
          <w:sz w:val="22"/>
        </w:rPr>
      </w:pPr>
      <w:r w:rsidRPr="004327C6">
        <w:rPr>
          <w:rFonts w:ascii="Aptos" w:hAnsi="Aptos" w:cs="Calibri"/>
          <w:sz w:val="22"/>
        </w:rPr>
        <w:t xml:space="preserve">Pogodbeni stranki ugotavljata, da je naročnik objavil javno naročilo za </w:t>
      </w:r>
      <w:r w:rsidRPr="004327C6">
        <w:rPr>
          <w:rFonts w:ascii="Aptos" w:hAnsi="Aptos" w:cs="Arial"/>
          <w:sz w:val="22"/>
          <w:lang w:eastAsia="sl-SI"/>
        </w:rPr>
        <w:t xml:space="preserve">nakup amfibijskega delovnega stroja za upravljanje z mokrišči v okviru projekta »Life Tršca« </w:t>
      </w:r>
      <w:r w:rsidRPr="004327C6">
        <w:rPr>
          <w:rFonts w:ascii="Aptos" w:hAnsi="Aptos" w:cs="Calibri"/>
          <w:sz w:val="22"/>
        </w:rPr>
        <w:t xml:space="preserve">na Portalu javnih naročil dne .... pod zaporedno številko objave ...  ter izvedel postopek oddaje javnega naročila, na osnovi katerega je bil z odločitvijo o oddaji javnega naročila kot najugodnejši ponudnik izbran dobavitelj. </w:t>
      </w:r>
    </w:p>
    <w:p w14:paraId="7B7E9570" w14:textId="77777777" w:rsidR="004A69F1" w:rsidRPr="004327C6" w:rsidRDefault="004A69F1" w:rsidP="004A69F1">
      <w:pPr>
        <w:rPr>
          <w:rFonts w:ascii="Aptos" w:hAnsi="Aptos" w:cs="Calibri"/>
          <w:sz w:val="22"/>
        </w:rPr>
      </w:pPr>
    </w:p>
    <w:p w14:paraId="4237D369"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72B6485F" w14:textId="77777777" w:rsidR="004A69F1" w:rsidRPr="004327C6" w:rsidRDefault="004A69F1" w:rsidP="004A69F1">
      <w:pPr>
        <w:jc w:val="center"/>
        <w:rPr>
          <w:rFonts w:ascii="Aptos" w:hAnsi="Aptos" w:cs="Calibri"/>
          <w:sz w:val="22"/>
        </w:rPr>
      </w:pPr>
      <w:r w:rsidRPr="004327C6">
        <w:rPr>
          <w:rFonts w:ascii="Aptos" w:hAnsi="Aptos" w:cs="Calibri"/>
          <w:sz w:val="22"/>
        </w:rPr>
        <w:t>(Predmet pogodbe)</w:t>
      </w:r>
    </w:p>
    <w:p w14:paraId="56034D8F" w14:textId="77777777" w:rsidR="004A69F1" w:rsidRPr="004327C6" w:rsidRDefault="004A69F1" w:rsidP="004A69F1">
      <w:pPr>
        <w:rPr>
          <w:rFonts w:ascii="Aptos" w:hAnsi="Aptos" w:cs="Calibri"/>
          <w:sz w:val="22"/>
        </w:rPr>
      </w:pPr>
    </w:p>
    <w:p w14:paraId="57C35A43" w14:textId="77777777" w:rsidR="004A69F1" w:rsidRPr="004327C6" w:rsidRDefault="004A69F1" w:rsidP="004A69F1">
      <w:pPr>
        <w:rPr>
          <w:rFonts w:ascii="Aptos" w:hAnsi="Aptos" w:cs="Calibri"/>
          <w:sz w:val="22"/>
        </w:rPr>
      </w:pPr>
      <w:r w:rsidRPr="004327C6">
        <w:rPr>
          <w:rFonts w:ascii="Aptos" w:hAnsi="Aptos" w:cs="Calibri"/>
          <w:sz w:val="22"/>
        </w:rPr>
        <w:t xml:space="preserve">S to pogodbo se dobavitelj zaveže dobaviti </w:t>
      </w:r>
      <w:r w:rsidRPr="004327C6">
        <w:rPr>
          <w:rFonts w:ascii="Aptos" w:hAnsi="Aptos" w:cs="Arial"/>
          <w:sz w:val="22"/>
          <w:lang w:eastAsia="sl-SI"/>
        </w:rPr>
        <w:t>amfibijski delovni strjo</w:t>
      </w:r>
      <w:r w:rsidRPr="004327C6">
        <w:rPr>
          <w:rFonts w:ascii="Aptos" w:hAnsi="Aptos" w:cs="Calibri"/>
          <w:sz w:val="22"/>
        </w:rPr>
        <w:t>, v celoti skladno z vsemi zahtevami naročnika, slednji pa se dobavitelju zavezuje plačati pogodbeno ceno, na način opredeljen v nadaljevanju te pogodbe. Tehnične lastnosti zahtevanega vozila so opredeljene v dokumentu »Tehnične specifikacije«.</w:t>
      </w:r>
    </w:p>
    <w:p w14:paraId="2332304E" w14:textId="77777777" w:rsidR="004A69F1" w:rsidRPr="004327C6" w:rsidRDefault="004A69F1" w:rsidP="004A69F1">
      <w:pPr>
        <w:rPr>
          <w:rFonts w:ascii="Aptos" w:hAnsi="Aptos" w:cs="Calibri"/>
          <w:sz w:val="22"/>
        </w:rPr>
      </w:pPr>
    </w:p>
    <w:p w14:paraId="5773D48F"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11AE62F2" w14:textId="77777777" w:rsidR="004A69F1" w:rsidRPr="004327C6" w:rsidRDefault="004A69F1" w:rsidP="004A69F1">
      <w:pPr>
        <w:jc w:val="center"/>
        <w:rPr>
          <w:rFonts w:ascii="Aptos" w:hAnsi="Aptos" w:cs="Calibri"/>
          <w:sz w:val="22"/>
        </w:rPr>
      </w:pPr>
      <w:r w:rsidRPr="004327C6">
        <w:rPr>
          <w:rFonts w:ascii="Aptos" w:hAnsi="Aptos" w:cs="Calibri"/>
          <w:sz w:val="22"/>
        </w:rPr>
        <w:t>(Pogoji izvedbe)</w:t>
      </w:r>
    </w:p>
    <w:p w14:paraId="6A168E17" w14:textId="77777777" w:rsidR="004A69F1" w:rsidRPr="004327C6" w:rsidRDefault="004A69F1" w:rsidP="004A69F1">
      <w:pPr>
        <w:rPr>
          <w:rFonts w:ascii="Aptos" w:hAnsi="Aptos" w:cs="Calibri"/>
          <w:sz w:val="22"/>
        </w:rPr>
      </w:pPr>
    </w:p>
    <w:p w14:paraId="3D412A7F" w14:textId="33F482AE" w:rsidR="004327C6" w:rsidRDefault="004A69F1" w:rsidP="004A69F1">
      <w:pPr>
        <w:rPr>
          <w:rFonts w:ascii="Aptos" w:hAnsi="Aptos" w:cs="Calibri"/>
          <w:sz w:val="22"/>
        </w:rPr>
      </w:pPr>
      <w:r w:rsidRPr="00491F16">
        <w:rPr>
          <w:rFonts w:ascii="Aptos" w:hAnsi="Aptos" w:cs="Calibri"/>
          <w:sz w:val="22"/>
        </w:rPr>
        <w:t>Rok dobave vozil</w:t>
      </w:r>
      <w:r w:rsidR="004327C6" w:rsidRPr="00491F16">
        <w:rPr>
          <w:rFonts w:ascii="Aptos" w:hAnsi="Aptos" w:cs="Calibri"/>
          <w:sz w:val="22"/>
        </w:rPr>
        <w:t>a</w:t>
      </w:r>
      <w:r w:rsidRPr="00491F16">
        <w:rPr>
          <w:rFonts w:ascii="Aptos" w:hAnsi="Aptos" w:cs="Calibri"/>
          <w:sz w:val="22"/>
        </w:rPr>
        <w:t xml:space="preserve"> je </w:t>
      </w:r>
      <w:r w:rsidR="00491F16" w:rsidRPr="00491F16">
        <w:rPr>
          <w:rFonts w:ascii="Aptos" w:hAnsi="Aptos" w:cs="Calibri"/>
          <w:sz w:val="22"/>
        </w:rPr>
        <w:t>120 po sklenitvi pogodbe</w:t>
      </w:r>
    </w:p>
    <w:p w14:paraId="3970557A" w14:textId="77777777" w:rsidR="004327C6" w:rsidRDefault="004327C6" w:rsidP="004A69F1">
      <w:pPr>
        <w:rPr>
          <w:rFonts w:ascii="Aptos" w:hAnsi="Aptos" w:cs="Calibri"/>
          <w:sz w:val="22"/>
        </w:rPr>
      </w:pPr>
    </w:p>
    <w:p w14:paraId="35CD36ED" w14:textId="0808173E" w:rsidR="004327C6" w:rsidRDefault="004A69F1" w:rsidP="004A69F1">
      <w:pPr>
        <w:rPr>
          <w:rFonts w:ascii="Aptos" w:hAnsi="Aptos" w:cs="Calibri"/>
          <w:bCs/>
          <w:sz w:val="22"/>
        </w:rPr>
      </w:pPr>
      <w:r w:rsidRPr="004327C6">
        <w:rPr>
          <w:rFonts w:ascii="Aptos" w:hAnsi="Aptos" w:cs="Calibri"/>
          <w:sz w:val="22"/>
        </w:rPr>
        <w:t xml:space="preserve">Prevzem vozil  se izvede na lokaciji naročnika. </w:t>
      </w:r>
      <w:r w:rsidRPr="004327C6">
        <w:rPr>
          <w:rFonts w:ascii="Aptos" w:hAnsi="Aptos" w:cs="Calibri"/>
          <w:bCs/>
          <w:sz w:val="22"/>
        </w:rPr>
        <w:t xml:space="preserve">Vozilo mora imeti vse predpisane preglede do registracije vozila. </w:t>
      </w:r>
    </w:p>
    <w:p w14:paraId="30F5CA3A" w14:textId="77777777" w:rsidR="004327C6" w:rsidRDefault="004327C6" w:rsidP="004A69F1">
      <w:pPr>
        <w:rPr>
          <w:rFonts w:ascii="Aptos" w:hAnsi="Aptos" w:cs="Calibri"/>
          <w:bCs/>
          <w:sz w:val="22"/>
        </w:rPr>
      </w:pPr>
    </w:p>
    <w:p w14:paraId="59B0E897" w14:textId="1CC0F14D" w:rsidR="004A69F1" w:rsidRPr="004327C6" w:rsidRDefault="004A69F1" w:rsidP="004A69F1">
      <w:pPr>
        <w:rPr>
          <w:rFonts w:ascii="Aptos" w:hAnsi="Aptos" w:cs="Calibri"/>
          <w:sz w:val="22"/>
        </w:rPr>
      </w:pPr>
      <w:r w:rsidRPr="00491F16">
        <w:rPr>
          <w:rFonts w:ascii="Aptos" w:hAnsi="Aptos" w:cs="Calibri"/>
          <w:sz w:val="22"/>
        </w:rPr>
        <w:lastRenderedPageBreak/>
        <w:t>Dogovorjena garancijska doba vozil je 2 leti od dneva prve registracije vozil.</w:t>
      </w:r>
      <w:r w:rsidRPr="004327C6">
        <w:rPr>
          <w:rFonts w:ascii="Aptos" w:hAnsi="Aptos" w:cs="Calibri"/>
          <w:sz w:val="22"/>
        </w:rPr>
        <w:t xml:space="preserve"> </w:t>
      </w:r>
    </w:p>
    <w:p w14:paraId="72D7C47D" w14:textId="77777777" w:rsidR="004A69F1" w:rsidRPr="004327C6" w:rsidRDefault="004A69F1" w:rsidP="004A69F1">
      <w:pPr>
        <w:rPr>
          <w:rFonts w:ascii="Aptos" w:hAnsi="Aptos" w:cs="Calibri"/>
          <w:sz w:val="22"/>
        </w:rPr>
      </w:pPr>
    </w:p>
    <w:p w14:paraId="5A99F53B" w14:textId="77777777" w:rsidR="004A69F1" w:rsidRPr="004327C6" w:rsidRDefault="004A69F1" w:rsidP="004A69F1">
      <w:pPr>
        <w:rPr>
          <w:rFonts w:ascii="Aptos" w:hAnsi="Aptos" w:cs="Calibri"/>
          <w:sz w:val="22"/>
        </w:rPr>
      </w:pPr>
      <w:r w:rsidRPr="004327C6">
        <w:rPr>
          <w:rFonts w:ascii="Aptos" w:hAnsi="Aptos" w:cs="Calibri"/>
          <w:sz w:val="22"/>
        </w:rPr>
        <w:t>Dobavitelj se zavezuje zagotavljati servis in rezervne dele še najmanj 10 let po končnem prevzemu vozil.</w:t>
      </w:r>
    </w:p>
    <w:p w14:paraId="5F61C228" w14:textId="77777777" w:rsidR="004A69F1" w:rsidRPr="004327C6" w:rsidRDefault="004A69F1" w:rsidP="004A69F1">
      <w:pPr>
        <w:rPr>
          <w:rFonts w:ascii="Aptos" w:hAnsi="Aptos" w:cs="Calibri"/>
          <w:sz w:val="22"/>
        </w:rPr>
      </w:pPr>
    </w:p>
    <w:p w14:paraId="7940D1F3" w14:textId="77777777" w:rsidR="004A69F1" w:rsidRPr="004327C6" w:rsidRDefault="004A69F1" w:rsidP="004A69F1">
      <w:pPr>
        <w:rPr>
          <w:rFonts w:ascii="Aptos" w:hAnsi="Aptos" w:cs="Calibri"/>
          <w:color w:val="000000" w:themeColor="text1"/>
          <w:sz w:val="22"/>
        </w:rPr>
      </w:pPr>
      <w:r w:rsidRPr="004327C6">
        <w:rPr>
          <w:rFonts w:ascii="Aptos" w:hAnsi="Aptos" w:cs="Calibri"/>
          <w:color w:val="000000" w:themeColor="text1"/>
          <w:sz w:val="22"/>
        </w:rPr>
        <w:t>Dobavitelj se zavezuje zagotavljati servis v radiju 500 kilometrov od sedeža naročnika.</w:t>
      </w:r>
    </w:p>
    <w:p w14:paraId="46C35E13" w14:textId="77777777" w:rsidR="004A69F1" w:rsidRPr="004327C6" w:rsidRDefault="004A69F1" w:rsidP="004A69F1">
      <w:pPr>
        <w:rPr>
          <w:rFonts w:ascii="Aptos" w:hAnsi="Aptos" w:cs="Calibri"/>
          <w:sz w:val="22"/>
        </w:rPr>
      </w:pPr>
    </w:p>
    <w:p w14:paraId="4FFCD00D" w14:textId="77777777" w:rsidR="004A69F1" w:rsidRPr="004327C6" w:rsidRDefault="004A69F1" w:rsidP="004A69F1">
      <w:pPr>
        <w:rPr>
          <w:rFonts w:ascii="Aptos" w:hAnsi="Aptos" w:cs="Calibri"/>
          <w:sz w:val="22"/>
        </w:rPr>
      </w:pPr>
    </w:p>
    <w:p w14:paraId="30C651B3"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433904BD" w14:textId="77777777" w:rsidR="004A69F1" w:rsidRPr="004327C6" w:rsidRDefault="004A69F1" w:rsidP="004A69F1">
      <w:pPr>
        <w:jc w:val="center"/>
        <w:rPr>
          <w:rFonts w:ascii="Aptos" w:hAnsi="Aptos" w:cs="Calibri"/>
          <w:sz w:val="22"/>
        </w:rPr>
      </w:pPr>
      <w:r w:rsidRPr="004327C6">
        <w:rPr>
          <w:rFonts w:ascii="Aptos" w:hAnsi="Aptos" w:cs="Calibri"/>
          <w:sz w:val="22"/>
        </w:rPr>
        <w:t>(Priloge k pogodbi)</w:t>
      </w:r>
    </w:p>
    <w:p w14:paraId="7D778FC9" w14:textId="77777777" w:rsidR="004A69F1" w:rsidRPr="004327C6" w:rsidRDefault="004A69F1" w:rsidP="004A69F1">
      <w:pPr>
        <w:jc w:val="center"/>
        <w:rPr>
          <w:rFonts w:ascii="Aptos" w:hAnsi="Aptos" w:cs="Calibri"/>
          <w:sz w:val="22"/>
        </w:rPr>
      </w:pPr>
    </w:p>
    <w:p w14:paraId="6ED41D02" w14:textId="77777777" w:rsidR="004A69F1" w:rsidRPr="004327C6" w:rsidRDefault="004A69F1" w:rsidP="004A69F1">
      <w:pPr>
        <w:rPr>
          <w:rFonts w:ascii="Aptos" w:hAnsi="Aptos" w:cs="Calibri"/>
          <w:sz w:val="22"/>
        </w:rPr>
      </w:pPr>
      <w:r w:rsidRPr="004327C6">
        <w:rPr>
          <w:rFonts w:ascii="Aptos" w:hAnsi="Aptos" w:cs="Calibri"/>
          <w:sz w:val="22"/>
        </w:rPr>
        <w:t>Dobavitelj se obvezuje dobavo opraviti na osnovi te pogodbe in ob upoštevanju naslednjih dokumentov:</w:t>
      </w:r>
    </w:p>
    <w:p w14:paraId="5A69D3D4" w14:textId="77777777" w:rsidR="004A69F1" w:rsidRPr="004327C6" w:rsidRDefault="004A69F1">
      <w:pPr>
        <w:numPr>
          <w:ilvl w:val="0"/>
          <w:numId w:val="24"/>
        </w:numPr>
        <w:spacing w:line="240" w:lineRule="auto"/>
        <w:rPr>
          <w:rFonts w:ascii="Aptos" w:hAnsi="Aptos" w:cs="Calibri"/>
          <w:sz w:val="22"/>
        </w:rPr>
      </w:pPr>
      <w:r w:rsidRPr="004327C6">
        <w:rPr>
          <w:rFonts w:ascii="Aptos" w:hAnsi="Aptos" w:cs="Calibri"/>
          <w:sz w:val="22"/>
        </w:rPr>
        <w:t>dokumentacija v zvezi z oddajo javnega naročila,</w:t>
      </w:r>
    </w:p>
    <w:p w14:paraId="28F060D5" w14:textId="77777777" w:rsidR="004A69F1" w:rsidRPr="004327C6" w:rsidRDefault="004A69F1">
      <w:pPr>
        <w:numPr>
          <w:ilvl w:val="0"/>
          <w:numId w:val="24"/>
        </w:numPr>
        <w:spacing w:line="240" w:lineRule="auto"/>
        <w:rPr>
          <w:rFonts w:ascii="Aptos" w:hAnsi="Aptos" w:cs="Calibri"/>
          <w:sz w:val="22"/>
        </w:rPr>
      </w:pPr>
      <w:r w:rsidRPr="004327C6">
        <w:rPr>
          <w:rFonts w:ascii="Aptos" w:hAnsi="Aptos" w:cs="Calibri"/>
          <w:sz w:val="22"/>
        </w:rPr>
        <w:t>ponudba dobavitelja z dne …………… (v nadaljnjem besedilu: ponudba),</w:t>
      </w:r>
    </w:p>
    <w:p w14:paraId="28BF85AD" w14:textId="77777777" w:rsidR="004A69F1" w:rsidRPr="004327C6" w:rsidRDefault="004A69F1">
      <w:pPr>
        <w:numPr>
          <w:ilvl w:val="0"/>
          <w:numId w:val="24"/>
        </w:numPr>
        <w:spacing w:line="240" w:lineRule="auto"/>
        <w:rPr>
          <w:rFonts w:ascii="Aptos" w:hAnsi="Aptos" w:cs="Calibri"/>
          <w:sz w:val="22"/>
        </w:rPr>
      </w:pPr>
      <w:r w:rsidRPr="004327C6">
        <w:rPr>
          <w:rFonts w:ascii="Aptos" w:hAnsi="Aptos" w:cs="Calibri"/>
          <w:sz w:val="22"/>
        </w:rPr>
        <w:t>tehnična dokumentacija,</w:t>
      </w:r>
    </w:p>
    <w:p w14:paraId="5677FD76" w14:textId="77777777" w:rsidR="004A69F1" w:rsidRPr="004327C6" w:rsidRDefault="004A69F1">
      <w:pPr>
        <w:numPr>
          <w:ilvl w:val="0"/>
          <w:numId w:val="24"/>
        </w:numPr>
        <w:spacing w:line="240" w:lineRule="auto"/>
        <w:rPr>
          <w:rFonts w:ascii="Aptos" w:hAnsi="Aptos" w:cs="Calibri"/>
          <w:sz w:val="22"/>
        </w:rPr>
      </w:pPr>
      <w:r w:rsidRPr="004327C6">
        <w:rPr>
          <w:rFonts w:ascii="Aptos" w:hAnsi="Aptos" w:cs="Calibri"/>
          <w:sz w:val="22"/>
        </w:rPr>
        <w:t>garancijski dokumenti,</w:t>
      </w:r>
    </w:p>
    <w:p w14:paraId="544379DF" w14:textId="77777777" w:rsidR="004A69F1" w:rsidRPr="004327C6" w:rsidRDefault="004A69F1">
      <w:pPr>
        <w:numPr>
          <w:ilvl w:val="0"/>
          <w:numId w:val="24"/>
        </w:numPr>
        <w:spacing w:line="240" w:lineRule="auto"/>
        <w:rPr>
          <w:rFonts w:ascii="Aptos" w:hAnsi="Aptos" w:cs="Calibri"/>
          <w:sz w:val="22"/>
        </w:rPr>
      </w:pPr>
      <w:r w:rsidRPr="004327C6">
        <w:rPr>
          <w:rFonts w:ascii="Aptos" w:hAnsi="Aptos" w:cs="Calibri"/>
          <w:sz w:val="22"/>
        </w:rPr>
        <w:t>soglasja podizvajalcev za neposredna plačila.</w:t>
      </w:r>
    </w:p>
    <w:p w14:paraId="3BA75054" w14:textId="77777777" w:rsidR="004A69F1" w:rsidRPr="004327C6" w:rsidRDefault="004A69F1" w:rsidP="004A69F1">
      <w:pPr>
        <w:rPr>
          <w:rFonts w:ascii="Aptos" w:hAnsi="Aptos" w:cs="Calibri"/>
          <w:sz w:val="22"/>
        </w:rPr>
      </w:pPr>
    </w:p>
    <w:p w14:paraId="1CC18B12" w14:textId="77777777" w:rsidR="004A69F1" w:rsidRPr="004327C6" w:rsidRDefault="004A69F1" w:rsidP="004A69F1">
      <w:pPr>
        <w:rPr>
          <w:rFonts w:ascii="Aptos" w:hAnsi="Aptos" w:cs="Calibri"/>
          <w:sz w:val="22"/>
        </w:rPr>
      </w:pPr>
      <w:r w:rsidRPr="004327C6">
        <w:rPr>
          <w:rFonts w:ascii="Aptos" w:hAnsi="Aptos" w:cs="Calibri"/>
          <w:sz w:val="22"/>
        </w:rPr>
        <w:t>V prejšnjem odstavku navedeni dokumenti so priloga k tej pogodbi in se štejejo za njen sestavni del. V primeru njihovega neskladja se tolmačijo po vrstnem redu, kot so našteti.</w:t>
      </w:r>
    </w:p>
    <w:p w14:paraId="4801023D" w14:textId="77777777" w:rsidR="004A69F1" w:rsidRPr="004327C6" w:rsidRDefault="004A69F1" w:rsidP="004A69F1">
      <w:pPr>
        <w:rPr>
          <w:rFonts w:ascii="Aptos" w:hAnsi="Aptos" w:cs="Calibri"/>
          <w:sz w:val="22"/>
        </w:rPr>
      </w:pPr>
    </w:p>
    <w:p w14:paraId="69BFA9B0" w14:textId="77777777" w:rsidR="004A69F1" w:rsidRPr="004327C6" w:rsidRDefault="004A69F1" w:rsidP="004A69F1">
      <w:pPr>
        <w:jc w:val="center"/>
        <w:rPr>
          <w:rFonts w:ascii="Aptos" w:hAnsi="Aptos" w:cs="Calibri"/>
          <w:sz w:val="22"/>
        </w:rPr>
      </w:pPr>
    </w:p>
    <w:p w14:paraId="78DDA25F"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69AB03C1" w14:textId="77777777" w:rsidR="004A69F1" w:rsidRPr="004327C6" w:rsidRDefault="004A69F1" w:rsidP="004A69F1">
      <w:pPr>
        <w:jc w:val="center"/>
        <w:rPr>
          <w:rFonts w:ascii="Aptos" w:hAnsi="Aptos" w:cs="Calibri"/>
          <w:sz w:val="22"/>
        </w:rPr>
      </w:pPr>
      <w:r w:rsidRPr="004327C6">
        <w:rPr>
          <w:rFonts w:ascii="Aptos" w:hAnsi="Aptos" w:cs="Calibri"/>
          <w:sz w:val="22"/>
        </w:rPr>
        <w:t>(Vrednost pogodbe)</w:t>
      </w:r>
    </w:p>
    <w:p w14:paraId="60BBFD05" w14:textId="77777777" w:rsidR="004A69F1" w:rsidRPr="004327C6" w:rsidRDefault="004A69F1" w:rsidP="004A69F1">
      <w:pPr>
        <w:rPr>
          <w:rFonts w:ascii="Aptos" w:hAnsi="Aptos" w:cs="Calibri"/>
          <w:sz w:val="22"/>
        </w:rPr>
      </w:pPr>
      <w:bookmarkStart w:id="54" w:name="_Toc64354171"/>
    </w:p>
    <w:p w14:paraId="26E696F6" w14:textId="77777777" w:rsidR="004A69F1" w:rsidRPr="004327C6" w:rsidRDefault="004A69F1" w:rsidP="004A69F1">
      <w:pPr>
        <w:rPr>
          <w:rFonts w:ascii="Aptos" w:hAnsi="Aptos" w:cs="Calibri"/>
          <w:sz w:val="22"/>
        </w:rPr>
      </w:pPr>
      <w:r w:rsidRPr="004327C6">
        <w:rPr>
          <w:rFonts w:ascii="Aptos" w:hAnsi="Aptos" w:cs="Calibri"/>
          <w:sz w:val="22"/>
        </w:rPr>
        <w:t>Skupna vrednost dobave iz 2. člena te pogodbe znaša:</w:t>
      </w:r>
    </w:p>
    <w:p w14:paraId="773A35A7" w14:textId="77777777" w:rsidR="004A69F1" w:rsidRPr="004327C6" w:rsidRDefault="004A69F1" w:rsidP="004A69F1">
      <w:pPr>
        <w:rPr>
          <w:rFonts w:ascii="Aptos" w:hAnsi="Aptos" w:cs="Calibri"/>
          <w:sz w:val="22"/>
        </w:rPr>
      </w:pPr>
    </w:p>
    <w:tbl>
      <w:tblPr>
        <w:tblW w:w="0" w:type="auto"/>
        <w:jc w:val="center"/>
        <w:tblLook w:val="00A0" w:firstRow="1" w:lastRow="0" w:firstColumn="1" w:lastColumn="0" w:noHBand="0" w:noVBand="0"/>
      </w:tblPr>
      <w:tblGrid>
        <w:gridCol w:w="1960"/>
        <w:gridCol w:w="1576"/>
        <w:gridCol w:w="709"/>
      </w:tblGrid>
      <w:tr w:rsidR="004A69F1" w:rsidRPr="004327C6" w14:paraId="43271E2E" w14:textId="77777777" w:rsidTr="00AC4253">
        <w:trPr>
          <w:jc w:val="center"/>
        </w:trPr>
        <w:tc>
          <w:tcPr>
            <w:tcW w:w="1960" w:type="dxa"/>
          </w:tcPr>
          <w:p w14:paraId="0F294327" w14:textId="77777777" w:rsidR="004A69F1" w:rsidRPr="004327C6" w:rsidRDefault="004A69F1" w:rsidP="00AC4253">
            <w:pPr>
              <w:jc w:val="right"/>
              <w:rPr>
                <w:rFonts w:ascii="Aptos" w:hAnsi="Aptos" w:cs="Calibri"/>
                <w:sz w:val="22"/>
              </w:rPr>
            </w:pPr>
            <w:r w:rsidRPr="004327C6">
              <w:rPr>
                <w:rFonts w:ascii="Aptos" w:hAnsi="Aptos" w:cs="Calibri"/>
                <w:sz w:val="22"/>
              </w:rPr>
              <w:t>brez DDV</w:t>
            </w:r>
          </w:p>
        </w:tc>
        <w:tc>
          <w:tcPr>
            <w:tcW w:w="1576" w:type="dxa"/>
          </w:tcPr>
          <w:p w14:paraId="3D01EFD5" w14:textId="77777777" w:rsidR="004A69F1" w:rsidRPr="004327C6" w:rsidRDefault="004A69F1" w:rsidP="00AC4253">
            <w:pPr>
              <w:jc w:val="right"/>
              <w:rPr>
                <w:rFonts w:ascii="Aptos" w:hAnsi="Aptos" w:cs="Calibri"/>
                <w:sz w:val="22"/>
              </w:rPr>
            </w:pPr>
          </w:p>
        </w:tc>
        <w:tc>
          <w:tcPr>
            <w:tcW w:w="709" w:type="dxa"/>
          </w:tcPr>
          <w:p w14:paraId="0E5A8EDB" w14:textId="77777777" w:rsidR="004A69F1" w:rsidRPr="004327C6" w:rsidRDefault="004A69F1" w:rsidP="00AC4253">
            <w:pPr>
              <w:rPr>
                <w:rFonts w:ascii="Aptos" w:hAnsi="Aptos" w:cs="Calibri"/>
                <w:sz w:val="22"/>
              </w:rPr>
            </w:pPr>
            <w:r w:rsidRPr="004327C6">
              <w:rPr>
                <w:rFonts w:ascii="Aptos" w:hAnsi="Aptos" w:cs="Calibri"/>
                <w:sz w:val="22"/>
              </w:rPr>
              <w:t>EUR</w:t>
            </w:r>
          </w:p>
        </w:tc>
      </w:tr>
      <w:tr w:rsidR="004A69F1" w:rsidRPr="004327C6" w14:paraId="0325558C" w14:textId="77777777" w:rsidTr="00AC4253">
        <w:trPr>
          <w:jc w:val="center"/>
        </w:trPr>
        <w:tc>
          <w:tcPr>
            <w:tcW w:w="1960" w:type="dxa"/>
            <w:tcBorders>
              <w:bottom w:val="single" w:sz="4" w:space="0" w:color="auto"/>
            </w:tcBorders>
          </w:tcPr>
          <w:p w14:paraId="4EBDB482" w14:textId="77777777" w:rsidR="004A69F1" w:rsidRPr="004327C6" w:rsidRDefault="004A69F1" w:rsidP="00AC4253">
            <w:pPr>
              <w:jc w:val="right"/>
              <w:rPr>
                <w:rFonts w:ascii="Aptos" w:hAnsi="Aptos" w:cs="Calibri"/>
                <w:sz w:val="22"/>
              </w:rPr>
            </w:pPr>
            <w:r w:rsidRPr="004327C6">
              <w:rPr>
                <w:rFonts w:ascii="Aptos" w:hAnsi="Aptos" w:cs="Calibri"/>
                <w:sz w:val="22"/>
              </w:rPr>
              <w:t>+ DDV (22%)</w:t>
            </w:r>
          </w:p>
        </w:tc>
        <w:tc>
          <w:tcPr>
            <w:tcW w:w="1576" w:type="dxa"/>
            <w:tcBorders>
              <w:bottom w:val="single" w:sz="4" w:space="0" w:color="auto"/>
            </w:tcBorders>
          </w:tcPr>
          <w:p w14:paraId="5EC2CB59" w14:textId="77777777" w:rsidR="004A69F1" w:rsidRPr="004327C6" w:rsidRDefault="004A69F1" w:rsidP="00AC4253">
            <w:pPr>
              <w:jc w:val="right"/>
              <w:rPr>
                <w:rFonts w:ascii="Aptos" w:hAnsi="Aptos" w:cs="Calibri"/>
                <w:sz w:val="22"/>
              </w:rPr>
            </w:pPr>
          </w:p>
        </w:tc>
        <w:tc>
          <w:tcPr>
            <w:tcW w:w="709" w:type="dxa"/>
            <w:tcBorders>
              <w:bottom w:val="single" w:sz="4" w:space="0" w:color="auto"/>
            </w:tcBorders>
          </w:tcPr>
          <w:p w14:paraId="71FFF34A" w14:textId="77777777" w:rsidR="004A69F1" w:rsidRPr="004327C6" w:rsidRDefault="004A69F1" w:rsidP="00AC4253">
            <w:pPr>
              <w:rPr>
                <w:rFonts w:ascii="Aptos" w:hAnsi="Aptos" w:cs="Calibri"/>
                <w:sz w:val="22"/>
              </w:rPr>
            </w:pPr>
            <w:r w:rsidRPr="004327C6">
              <w:rPr>
                <w:rFonts w:ascii="Aptos" w:hAnsi="Aptos" w:cs="Calibri"/>
                <w:sz w:val="22"/>
              </w:rPr>
              <w:t>EUR</w:t>
            </w:r>
          </w:p>
        </w:tc>
      </w:tr>
      <w:tr w:rsidR="004A69F1" w:rsidRPr="004327C6" w14:paraId="2B8FD918" w14:textId="77777777" w:rsidTr="00AC4253">
        <w:trPr>
          <w:jc w:val="center"/>
        </w:trPr>
        <w:tc>
          <w:tcPr>
            <w:tcW w:w="1960" w:type="dxa"/>
            <w:tcBorders>
              <w:top w:val="single" w:sz="4" w:space="0" w:color="auto"/>
            </w:tcBorders>
          </w:tcPr>
          <w:p w14:paraId="4A4F927B" w14:textId="77777777" w:rsidR="004A69F1" w:rsidRPr="004327C6" w:rsidRDefault="004A69F1" w:rsidP="00AC4253">
            <w:pPr>
              <w:jc w:val="right"/>
              <w:rPr>
                <w:rFonts w:ascii="Aptos" w:hAnsi="Aptos" w:cs="Calibri"/>
                <w:b/>
                <w:sz w:val="22"/>
              </w:rPr>
            </w:pPr>
            <w:r w:rsidRPr="004327C6">
              <w:rPr>
                <w:rFonts w:ascii="Aptos" w:hAnsi="Aptos" w:cs="Calibri"/>
                <w:b/>
                <w:sz w:val="22"/>
              </w:rPr>
              <w:t>Skupaj z DDV</w:t>
            </w:r>
          </w:p>
        </w:tc>
        <w:tc>
          <w:tcPr>
            <w:tcW w:w="1576" w:type="dxa"/>
            <w:tcBorders>
              <w:top w:val="single" w:sz="4" w:space="0" w:color="auto"/>
            </w:tcBorders>
          </w:tcPr>
          <w:p w14:paraId="69B3627C" w14:textId="77777777" w:rsidR="004A69F1" w:rsidRPr="004327C6" w:rsidRDefault="004A69F1" w:rsidP="00AC4253">
            <w:pPr>
              <w:jc w:val="right"/>
              <w:rPr>
                <w:rFonts w:ascii="Aptos" w:hAnsi="Aptos" w:cs="Calibri"/>
                <w:b/>
                <w:sz w:val="22"/>
              </w:rPr>
            </w:pPr>
          </w:p>
        </w:tc>
        <w:tc>
          <w:tcPr>
            <w:tcW w:w="709" w:type="dxa"/>
            <w:tcBorders>
              <w:top w:val="single" w:sz="4" w:space="0" w:color="auto"/>
            </w:tcBorders>
          </w:tcPr>
          <w:p w14:paraId="21D60BCF" w14:textId="77777777" w:rsidR="004A69F1" w:rsidRPr="004327C6" w:rsidRDefault="004A69F1" w:rsidP="00AC4253">
            <w:pPr>
              <w:rPr>
                <w:rFonts w:ascii="Aptos" w:hAnsi="Aptos" w:cs="Calibri"/>
                <w:b/>
                <w:sz w:val="22"/>
              </w:rPr>
            </w:pPr>
            <w:r w:rsidRPr="004327C6">
              <w:rPr>
                <w:rFonts w:ascii="Aptos" w:hAnsi="Aptos" w:cs="Calibri"/>
                <w:b/>
                <w:sz w:val="22"/>
              </w:rPr>
              <w:t>EUR</w:t>
            </w:r>
          </w:p>
        </w:tc>
      </w:tr>
    </w:tbl>
    <w:p w14:paraId="48883FD7" w14:textId="77777777" w:rsidR="004A69F1" w:rsidRPr="004327C6" w:rsidRDefault="004A69F1" w:rsidP="004A69F1">
      <w:pPr>
        <w:rPr>
          <w:rFonts w:ascii="Aptos" w:hAnsi="Aptos" w:cs="Calibri"/>
          <w:sz w:val="22"/>
        </w:rPr>
      </w:pPr>
    </w:p>
    <w:p w14:paraId="2E05F7F1" w14:textId="77777777" w:rsidR="004A69F1" w:rsidRPr="004327C6" w:rsidRDefault="004A69F1" w:rsidP="004A69F1">
      <w:pPr>
        <w:jc w:val="center"/>
        <w:rPr>
          <w:rFonts w:ascii="Aptos" w:hAnsi="Aptos" w:cs="Calibri"/>
          <w:sz w:val="22"/>
        </w:rPr>
      </w:pPr>
      <w:r w:rsidRPr="004327C6">
        <w:rPr>
          <w:rFonts w:ascii="Aptos" w:hAnsi="Aptos" w:cs="Calibri"/>
          <w:sz w:val="22"/>
        </w:rPr>
        <w:t>z besedo cena z DDV v EUR: ........../100.</w:t>
      </w:r>
    </w:p>
    <w:p w14:paraId="3605B46A" w14:textId="77777777" w:rsidR="004A69F1" w:rsidRPr="004327C6" w:rsidRDefault="004A69F1" w:rsidP="004A69F1">
      <w:pPr>
        <w:rPr>
          <w:rFonts w:ascii="Aptos" w:hAnsi="Aptos" w:cs="Calibri"/>
          <w:sz w:val="22"/>
        </w:rPr>
      </w:pPr>
    </w:p>
    <w:p w14:paraId="13E71483" w14:textId="77777777" w:rsidR="004A69F1" w:rsidRPr="004327C6" w:rsidRDefault="004A69F1" w:rsidP="004A69F1">
      <w:pPr>
        <w:rPr>
          <w:rFonts w:ascii="Aptos" w:hAnsi="Aptos" w:cs="Calibri"/>
          <w:sz w:val="22"/>
        </w:rPr>
      </w:pPr>
      <w:r w:rsidRPr="004327C6">
        <w:rPr>
          <w:rFonts w:ascii="Aptos" w:hAnsi="Aptos" w:cs="Calibri"/>
          <w:sz w:val="22"/>
        </w:rPr>
        <w:t>Pogodbena cena v EUR brez DDV je nespremenljiva in vsebujejo vse stroške predmeta javnega naročila, in sicer ponudbeno ceno vozil z vsemi dajatvami, razen DDV, transportnimi stroški, stroški priprave vozil ter morebitne druge stroške, ki bi lahko kakorkoli vplivali na končno ceno. Naročnik namreč ne bo priznal nobenih drugih stroškov pri izvedbi javnega naročila. DDV se obračuna v skladu z veljavno zakonodajo.</w:t>
      </w:r>
    </w:p>
    <w:p w14:paraId="230A9C70" w14:textId="77777777" w:rsidR="004A69F1" w:rsidRPr="004327C6" w:rsidRDefault="004A69F1" w:rsidP="004A69F1">
      <w:pPr>
        <w:rPr>
          <w:rFonts w:ascii="Aptos" w:hAnsi="Aptos" w:cs="Calibri"/>
          <w:sz w:val="22"/>
        </w:rPr>
      </w:pPr>
    </w:p>
    <w:p w14:paraId="69204D07"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1737E54E" w14:textId="77777777" w:rsidR="004A69F1" w:rsidRPr="004327C6" w:rsidRDefault="004A69F1" w:rsidP="004A69F1">
      <w:pPr>
        <w:jc w:val="center"/>
        <w:rPr>
          <w:rFonts w:ascii="Aptos" w:hAnsi="Aptos" w:cs="Calibri"/>
          <w:sz w:val="22"/>
        </w:rPr>
      </w:pPr>
      <w:r w:rsidRPr="004327C6">
        <w:rPr>
          <w:rFonts w:ascii="Aptos" w:hAnsi="Aptos" w:cs="Calibri"/>
          <w:sz w:val="22"/>
        </w:rPr>
        <w:t>(Plačilni pogoji)</w:t>
      </w:r>
    </w:p>
    <w:p w14:paraId="56649A0E" w14:textId="77777777" w:rsidR="004A69F1" w:rsidRPr="004327C6" w:rsidRDefault="004A69F1" w:rsidP="004A69F1">
      <w:pPr>
        <w:jc w:val="center"/>
        <w:rPr>
          <w:rFonts w:ascii="Aptos" w:hAnsi="Aptos" w:cs="Calibri"/>
          <w:sz w:val="22"/>
        </w:rPr>
      </w:pPr>
    </w:p>
    <w:p w14:paraId="6C76F82E" w14:textId="5E0C1F66" w:rsidR="004A69F1" w:rsidRPr="004327C6" w:rsidRDefault="004A69F1" w:rsidP="004A69F1">
      <w:pPr>
        <w:rPr>
          <w:rFonts w:ascii="Aptos" w:hAnsi="Aptos" w:cs="Calibri"/>
          <w:sz w:val="22"/>
        </w:rPr>
      </w:pPr>
      <w:r w:rsidRPr="004327C6">
        <w:rPr>
          <w:rFonts w:ascii="Aptos" w:hAnsi="Aptos" w:cs="Calibri"/>
          <w:sz w:val="22"/>
        </w:rPr>
        <w:t xml:space="preserve">Dobavitelj po prevzemu vozil naročniku predloži </w:t>
      </w:r>
      <w:r w:rsidR="00DF0D3D">
        <w:rPr>
          <w:rFonts w:ascii="Aptos" w:hAnsi="Aptos" w:cs="Calibri"/>
          <w:sz w:val="22"/>
        </w:rPr>
        <w:t>e-</w:t>
      </w:r>
      <w:r w:rsidRPr="004327C6">
        <w:rPr>
          <w:rFonts w:ascii="Aptos" w:hAnsi="Aptos" w:cs="Calibri"/>
          <w:sz w:val="22"/>
        </w:rPr>
        <w:t>račun s 30 dnevnim plačilnim rokom.</w:t>
      </w:r>
    </w:p>
    <w:p w14:paraId="2B1BE889" w14:textId="77777777" w:rsidR="004A69F1" w:rsidRPr="004327C6" w:rsidRDefault="004A69F1" w:rsidP="004A69F1">
      <w:pPr>
        <w:rPr>
          <w:rFonts w:ascii="Aptos" w:hAnsi="Aptos" w:cs="Calibri"/>
          <w:sz w:val="22"/>
        </w:rPr>
      </w:pPr>
    </w:p>
    <w:p w14:paraId="68B491EE" w14:textId="77777777" w:rsidR="004A69F1" w:rsidRPr="004327C6" w:rsidRDefault="004A69F1" w:rsidP="004A69F1">
      <w:pPr>
        <w:rPr>
          <w:rFonts w:ascii="Aptos" w:hAnsi="Aptos" w:cs="Calibri"/>
          <w:sz w:val="22"/>
        </w:rPr>
      </w:pPr>
      <w:r w:rsidRPr="004327C6">
        <w:rPr>
          <w:rFonts w:ascii="Aptos" w:hAnsi="Aptos" w:cs="Calibri"/>
          <w:sz w:val="22"/>
        </w:rPr>
        <w:t>Prevzem vozil je uspešno izveden, ko obe pogodbeni stranki podpišeta prevzemni zapisnik.</w:t>
      </w:r>
    </w:p>
    <w:p w14:paraId="724F4035" w14:textId="77777777" w:rsidR="004A69F1" w:rsidRPr="004327C6" w:rsidRDefault="004A69F1" w:rsidP="004A69F1">
      <w:pPr>
        <w:rPr>
          <w:rFonts w:ascii="Aptos" w:hAnsi="Aptos" w:cs="Calibri"/>
          <w:sz w:val="22"/>
        </w:rPr>
      </w:pPr>
    </w:p>
    <w:p w14:paraId="655F2EE8" w14:textId="77777777" w:rsidR="004A69F1" w:rsidRPr="004327C6" w:rsidRDefault="004A69F1" w:rsidP="004A69F1">
      <w:pPr>
        <w:rPr>
          <w:rFonts w:ascii="Aptos" w:hAnsi="Aptos" w:cs="Calibri"/>
          <w:sz w:val="22"/>
        </w:rPr>
      </w:pPr>
      <w:r w:rsidRPr="004327C6">
        <w:rPr>
          <w:rFonts w:ascii="Aptos" w:hAnsi="Aptos" w:cs="Calibri"/>
          <w:sz w:val="22"/>
        </w:rPr>
        <w:t xml:space="preserve">Dobavitelj računu priloži original prevzemnega zapisnika in ostalo potrebno dokumentacijo glede na vrsto posla. </w:t>
      </w:r>
    </w:p>
    <w:p w14:paraId="0F976BA7" w14:textId="77777777" w:rsidR="004A69F1" w:rsidRPr="004327C6" w:rsidRDefault="004A69F1" w:rsidP="004A69F1">
      <w:pPr>
        <w:rPr>
          <w:rFonts w:ascii="Aptos" w:hAnsi="Aptos" w:cs="Calibri"/>
          <w:sz w:val="22"/>
        </w:rPr>
      </w:pPr>
    </w:p>
    <w:p w14:paraId="3F099253" w14:textId="18A073C4" w:rsidR="004A69F1" w:rsidRPr="004327C6" w:rsidRDefault="004A69F1" w:rsidP="004A69F1">
      <w:pPr>
        <w:rPr>
          <w:rFonts w:ascii="Aptos" w:hAnsi="Aptos" w:cs="Calibri"/>
          <w:sz w:val="22"/>
        </w:rPr>
      </w:pPr>
      <w:r w:rsidRPr="004327C6">
        <w:rPr>
          <w:rFonts w:ascii="Aptos" w:hAnsi="Aptos" w:cs="Calibri"/>
          <w:sz w:val="22"/>
        </w:rPr>
        <w:lastRenderedPageBreak/>
        <w:t>Po končnem prevzemu bo naročnik prevzeto obveznost poravnal v 30 dneh po prejemu</w:t>
      </w:r>
      <w:r w:rsidR="00DF0D3D">
        <w:rPr>
          <w:rFonts w:ascii="Aptos" w:hAnsi="Aptos" w:cs="Calibri"/>
          <w:sz w:val="22"/>
        </w:rPr>
        <w:t xml:space="preserve"> e-</w:t>
      </w:r>
      <w:r w:rsidRPr="004327C6">
        <w:rPr>
          <w:rFonts w:ascii="Aptos" w:hAnsi="Aptos" w:cs="Calibri"/>
          <w:sz w:val="22"/>
        </w:rPr>
        <w:t>računa.</w:t>
      </w:r>
    </w:p>
    <w:p w14:paraId="6D3F5DE1" w14:textId="77777777" w:rsidR="004A69F1" w:rsidRDefault="004A69F1" w:rsidP="004A69F1">
      <w:pPr>
        <w:rPr>
          <w:rFonts w:ascii="Aptos" w:hAnsi="Aptos" w:cs="Calibri"/>
          <w:sz w:val="22"/>
        </w:rPr>
      </w:pPr>
    </w:p>
    <w:p w14:paraId="53F08C5C" w14:textId="62D7F44A" w:rsidR="00DF0D3D" w:rsidRDefault="00DF0D3D" w:rsidP="004A69F1">
      <w:pPr>
        <w:rPr>
          <w:rFonts w:ascii="Aptos" w:hAnsi="Aptos" w:cs="Calibri"/>
          <w:sz w:val="22"/>
        </w:rPr>
      </w:pPr>
      <w:r w:rsidRPr="00DF0D3D">
        <w:rPr>
          <w:rFonts w:ascii="Aptos" w:hAnsi="Aptos" w:cs="Calibri"/>
          <w:sz w:val="22"/>
        </w:rPr>
        <w:t>Izstavljen e-račun mora vsebovati obvezno izjavo v opombi: »Nakup opreme financira projekt LIFE TRSCA – št. 101114184 — LIFE22-NAT-SI-LIFE TRSCA (Kategorija stroška: 1004 EQUIPMENT, T.4.1)«. V kolikor e-račun ne bo vseboval obvezne izjave, bo naročnik račun zavrnil in pozval dobavitelja k ponovni izstavitvi računa.</w:t>
      </w:r>
    </w:p>
    <w:p w14:paraId="5C32B35F" w14:textId="77777777" w:rsidR="00DF0D3D" w:rsidRPr="004327C6" w:rsidRDefault="00DF0D3D" w:rsidP="004A69F1">
      <w:pPr>
        <w:rPr>
          <w:rFonts w:ascii="Aptos" w:hAnsi="Aptos" w:cs="Calibri"/>
          <w:sz w:val="22"/>
        </w:rPr>
      </w:pPr>
    </w:p>
    <w:p w14:paraId="330177E0" w14:textId="77777777" w:rsidR="004A69F1" w:rsidRPr="004327C6" w:rsidRDefault="004A69F1" w:rsidP="004A69F1">
      <w:pPr>
        <w:rPr>
          <w:rFonts w:ascii="Aptos" w:hAnsi="Aptos" w:cs="Calibri"/>
          <w:sz w:val="22"/>
        </w:rPr>
      </w:pPr>
      <w:r w:rsidRPr="004327C6">
        <w:rPr>
          <w:rFonts w:ascii="Aptos" w:hAnsi="Aptos" w:cs="Calibri"/>
          <w:sz w:val="22"/>
        </w:rPr>
        <w:t xml:space="preserve">(V PRIMERU NEPOSREDNEGA PLAČILA PODIZVAJALCEM) </w:t>
      </w:r>
    </w:p>
    <w:p w14:paraId="5A609F05" w14:textId="77777777" w:rsidR="004A69F1" w:rsidRPr="004327C6" w:rsidRDefault="004A69F1" w:rsidP="004A69F1">
      <w:pPr>
        <w:rPr>
          <w:rFonts w:ascii="Aptos" w:hAnsi="Aptos" w:cs="Calibri"/>
          <w:sz w:val="22"/>
        </w:rPr>
      </w:pPr>
      <w:r w:rsidRPr="004327C6">
        <w:rPr>
          <w:rFonts w:ascii="Aptos" w:hAnsi="Aptos" w:cs="Calibri"/>
          <w:sz w:val="22"/>
        </w:rPr>
        <w:t>Dobavitelj mora svojemu računu obvezno priložiti račune svojih podizvajalcev, ki jih je predhodno potrdil.</w:t>
      </w:r>
    </w:p>
    <w:p w14:paraId="620EF38D" w14:textId="77777777" w:rsidR="004A69F1" w:rsidRPr="004327C6" w:rsidRDefault="004A69F1" w:rsidP="004A69F1">
      <w:pPr>
        <w:jc w:val="center"/>
        <w:rPr>
          <w:rFonts w:ascii="Aptos" w:hAnsi="Aptos" w:cs="Calibri"/>
          <w:b/>
          <w:sz w:val="22"/>
        </w:rPr>
      </w:pPr>
    </w:p>
    <w:p w14:paraId="72A25F35"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5A2B5F2D" w14:textId="77777777" w:rsidR="004A69F1" w:rsidRPr="004327C6" w:rsidRDefault="004A69F1" w:rsidP="004A69F1">
      <w:pPr>
        <w:jc w:val="center"/>
        <w:rPr>
          <w:rFonts w:ascii="Aptos" w:hAnsi="Aptos" w:cs="Calibri"/>
          <w:sz w:val="22"/>
        </w:rPr>
      </w:pPr>
      <w:r w:rsidRPr="004327C6">
        <w:rPr>
          <w:rFonts w:ascii="Aptos" w:hAnsi="Aptos" w:cs="Calibri"/>
          <w:sz w:val="22"/>
        </w:rPr>
        <w:t>(Pogodbena kazen)</w:t>
      </w:r>
    </w:p>
    <w:p w14:paraId="4CEF22FB" w14:textId="77777777" w:rsidR="004A69F1" w:rsidRPr="004327C6" w:rsidRDefault="004A69F1" w:rsidP="004A69F1">
      <w:pPr>
        <w:rPr>
          <w:rFonts w:ascii="Aptos" w:hAnsi="Aptos" w:cs="Calibri"/>
          <w:sz w:val="22"/>
        </w:rPr>
      </w:pPr>
    </w:p>
    <w:p w14:paraId="0D1DC4AA" w14:textId="77777777" w:rsidR="004A69F1" w:rsidRPr="004327C6" w:rsidRDefault="004A69F1" w:rsidP="004A69F1">
      <w:pPr>
        <w:rPr>
          <w:rFonts w:ascii="Aptos" w:hAnsi="Aptos" w:cs="Calibri"/>
          <w:sz w:val="22"/>
        </w:rPr>
      </w:pPr>
      <w:r w:rsidRPr="004327C6">
        <w:rPr>
          <w:rFonts w:ascii="Aptos" w:hAnsi="Aptos" w:cs="Calibri"/>
          <w:sz w:val="22"/>
        </w:rPr>
        <w:t>Dobavitelj se zavezuje plačati 0,5 % od skupne pogodbene vrednosti z DDV za vsak dan zamude roka dobave končanega vozila, vendar skupaj ne več kot 15 % pogodbene vrednosti.</w:t>
      </w:r>
    </w:p>
    <w:p w14:paraId="23A6D8A1" w14:textId="77777777" w:rsidR="004A69F1" w:rsidRPr="004327C6" w:rsidRDefault="004A69F1" w:rsidP="004A69F1">
      <w:pPr>
        <w:rPr>
          <w:rFonts w:ascii="Aptos" w:hAnsi="Aptos" w:cs="Calibri"/>
          <w:sz w:val="22"/>
        </w:rPr>
      </w:pPr>
    </w:p>
    <w:p w14:paraId="52D14F43"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42DA8EB6" w14:textId="77777777" w:rsidR="004A69F1" w:rsidRPr="004327C6" w:rsidRDefault="004A69F1" w:rsidP="004A69F1">
      <w:pPr>
        <w:jc w:val="center"/>
        <w:rPr>
          <w:rFonts w:ascii="Aptos" w:hAnsi="Aptos" w:cs="Calibri"/>
          <w:sz w:val="22"/>
        </w:rPr>
      </w:pPr>
      <w:r w:rsidRPr="004327C6">
        <w:rPr>
          <w:rFonts w:ascii="Aptos" w:hAnsi="Aptos" w:cs="Calibri"/>
          <w:sz w:val="22"/>
        </w:rPr>
        <w:t>(izročitev)</w:t>
      </w:r>
    </w:p>
    <w:p w14:paraId="55A1BFFF" w14:textId="77777777" w:rsidR="004A69F1" w:rsidRPr="004327C6" w:rsidRDefault="004A69F1" w:rsidP="004A69F1">
      <w:pPr>
        <w:rPr>
          <w:rFonts w:ascii="Aptos" w:hAnsi="Aptos" w:cs="Calibri"/>
          <w:sz w:val="22"/>
        </w:rPr>
      </w:pPr>
    </w:p>
    <w:p w14:paraId="394F7859" w14:textId="77777777" w:rsidR="004A69F1" w:rsidRPr="004327C6" w:rsidRDefault="004A69F1" w:rsidP="004A69F1">
      <w:pPr>
        <w:rPr>
          <w:rFonts w:ascii="Aptos" w:hAnsi="Aptos" w:cs="Calibri"/>
          <w:sz w:val="22"/>
        </w:rPr>
      </w:pPr>
      <w:r w:rsidRPr="004327C6">
        <w:rPr>
          <w:rFonts w:ascii="Aptos" w:hAnsi="Aptos" w:cs="Calibri"/>
          <w:sz w:val="22"/>
        </w:rPr>
        <w:t>Dobava vozil se šteje za pravilno izvršeno oziroma prevzem za uspešno opravljen, ko dobavitelj naročniku dobavi vozila in mu izroči vso pripadajočo dokumentacijo v skladu z veljavnimi predpisi, ki je potrebna za takojšnjo registracijo ter nemoteno uporabo, kar pogodbeni stranki oziroma njuna pooblaščena predstavnika potrdita s podpisom primopredajnega zapisnika o prevzemu vozil. Podpisan predmetni zapisnik je podlaga za izstavitev računa.</w:t>
      </w:r>
    </w:p>
    <w:p w14:paraId="38C8B896" w14:textId="77777777" w:rsidR="004A69F1" w:rsidRPr="004327C6" w:rsidRDefault="004A69F1" w:rsidP="004A69F1">
      <w:pPr>
        <w:rPr>
          <w:rFonts w:ascii="Aptos" w:hAnsi="Aptos" w:cs="Calibri"/>
          <w:sz w:val="22"/>
        </w:rPr>
      </w:pPr>
    </w:p>
    <w:p w14:paraId="075E2C8F" w14:textId="77777777" w:rsidR="004A69F1" w:rsidRPr="004327C6" w:rsidRDefault="004A69F1" w:rsidP="004A69F1">
      <w:pPr>
        <w:rPr>
          <w:rFonts w:ascii="Aptos" w:hAnsi="Aptos" w:cs="Calibri"/>
          <w:sz w:val="22"/>
        </w:rPr>
      </w:pPr>
      <w:r w:rsidRPr="004327C6">
        <w:rPr>
          <w:rFonts w:ascii="Aptos" w:hAnsi="Aptos" w:cs="Calibri"/>
          <w:sz w:val="22"/>
        </w:rPr>
        <w:t>Dobavitelj odgovarja za kakovost vozil. Dobavljena vozila morajo ob prevzemu uspešno opraviti vizualni pregled, pregled vseh zahtevanih tehničnih zahtev in funkcionalnosti, preizkus delovanja vozila s testno vožnjo. V kolikor bodo pri prevzemu vozila ugotovljene pomanjkljivosti na posameznem vozilu ali njegovi funkcionalnosti ali če dobavitelj ne predloži vse tehnične dokumentacije se šteje, da dobava ni uspešno opravljena. V tem primeru mora dobavitelj na lastne stroške nemudoma oziroma najkasneje v roku petih (5) dni od datuma na zapisniku o prevzemu vozila odpraviti vse ugotovljene pomanjkljivosti, dobava pa se šteje v tem primeru za uspešno opravljeno, ko dobavitelj odpravi vse ugotovljene pomanjkljivosti. Zapisnik naročnik podpiše po odpravi vseh ugotovljenih pomanjkljivosti na dobavljenem vozilu.</w:t>
      </w:r>
    </w:p>
    <w:p w14:paraId="42E02A2A" w14:textId="77777777" w:rsidR="004A69F1" w:rsidRPr="004327C6" w:rsidRDefault="004A69F1" w:rsidP="004A69F1">
      <w:pPr>
        <w:rPr>
          <w:rFonts w:ascii="Aptos" w:hAnsi="Aptos" w:cs="Calibri"/>
          <w:sz w:val="22"/>
        </w:rPr>
      </w:pPr>
    </w:p>
    <w:p w14:paraId="2CBE5A49"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1D9A71DF" w14:textId="77777777" w:rsidR="004A69F1" w:rsidRPr="004327C6" w:rsidRDefault="004A69F1" w:rsidP="004A69F1">
      <w:pPr>
        <w:jc w:val="center"/>
        <w:rPr>
          <w:rFonts w:ascii="Aptos" w:hAnsi="Aptos" w:cs="Calibri"/>
          <w:sz w:val="22"/>
        </w:rPr>
      </w:pPr>
      <w:r w:rsidRPr="004327C6">
        <w:rPr>
          <w:rFonts w:ascii="Aptos" w:hAnsi="Aptos" w:cs="Calibri"/>
          <w:sz w:val="22"/>
        </w:rPr>
        <w:t>(Prevzem)</w:t>
      </w:r>
    </w:p>
    <w:p w14:paraId="490F3933" w14:textId="77777777" w:rsidR="004A69F1" w:rsidRPr="004327C6" w:rsidRDefault="004A69F1" w:rsidP="004A69F1">
      <w:pPr>
        <w:rPr>
          <w:rFonts w:ascii="Aptos" w:hAnsi="Aptos" w:cs="Calibri"/>
          <w:sz w:val="22"/>
        </w:rPr>
      </w:pPr>
    </w:p>
    <w:p w14:paraId="6812346A" w14:textId="77777777" w:rsidR="004A69F1" w:rsidRPr="004327C6" w:rsidRDefault="004A69F1" w:rsidP="004A69F1">
      <w:pPr>
        <w:rPr>
          <w:rFonts w:ascii="Aptos" w:hAnsi="Aptos" w:cs="Calibri"/>
          <w:sz w:val="22"/>
        </w:rPr>
      </w:pPr>
      <w:r w:rsidRPr="004327C6">
        <w:rPr>
          <w:rFonts w:ascii="Aptos" w:hAnsi="Aptos" w:cs="Calibri"/>
          <w:sz w:val="22"/>
        </w:rPr>
        <w:t xml:space="preserve">Izročitev in prevzem bosta pogodbeni stranki, na podlagi pravilno izročenih vozil z vso opremo in spremljajočo dokumentacijo, opravili s podpisom prevzemnega zapisnika, ki ga podpišeta predstavnika obeh pogodbenih strank. </w:t>
      </w:r>
    </w:p>
    <w:p w14:paraId="1D71AD03" w14:textId="77777777" w:rsidR="004A69F1" w:rsidRPr="004327C6" w:rsidRDefault="004A69F1" w:rsidP="004A69F1">
      <w:pPr>
        <w:rPr>
          <w:rFonts w:ascii="Aptos" w:hAnsi="Aptos" w:cs="Calibri"/>
          <w:sz w:val="22"/>
        </w:rPr>
      </w:pPr>
    </w:p>
    <w:p w14:paraId="2D071226" w14:textId="77777777" w:rsidR="004A69F1" w:rsidRPr="004327C6" w:rsidRDefault="004A69F1" w:rsidP="004A69F1">
      <w:pPr>
        <w:rPr>
          <w:rFonts w:ascii="Aptos" w:hAnsi="Aptos" w:cs="Calibri"/>
          <w:sz w:val="22"/>
        </w:rPr>
      </w:pPr>
      <w:r w:rsidRPr="004327C6">
        <w:rPr>
          <w:rFonts w:ascii="Aptos" w:hAnsi="Aptos" w:cs="Calibri"/>
          <w:sz w:val="22"/>
        </w:rPr>
        <w:t xml:space="preserve">Dobavitelj mora ob prevzemu, hkrati z vozili in vso zahtevano opremo, naročniku izročiti tudi naslednjo dokumentacijo: </w:t>
      </w:r>
    </w:p>
    <w:p w14:paraId="03500F47" w14:textId="77777777" w:rsidR="004A69F1" w:rsidRPr="004327C6" w:rsidRDefault="004A69F1" w:rsidP="004A69F1">
      <w:pPr>
        <w:rPr>
          <w:rFonts w:ascii="Aptos" w:hAnsi="Aptos" w:cs="Calibri"/>
          <w:sz w:val="22"/>
        </w:rPr>
      </w:pPr>
    </w:p>
    <w:p w14:paraId="3166D79B" w14:textId="77777777" w:rsidR="004A69F1" w:rsidRPr="004327C6" w:rsidRDefault="004A69F1">
      <w:pPr>
        <w:widowControl w:val="0"/>
        <w:numPr>
          <w:ilvl w:val="0"/>
          <w:numId w:val="26"/>
        </w:numPr>
        <w:suppressAutoHyphens/>
        <w:spacing w:line="260" w:lineRule="exact"/>
        <w:ind w:left="567" w:hanging="283"/>
        <w:rPr>
          <w:rFonts w:ascii="Aptos" w:hAnsi="Aptos" w:cs="Calibri"/>
          <w:sz w:val="22"/>
        </w:rPr>
      </w:pPr>
      <w:r w:rsidRPr="004327C6">
        <w:rPr>
          <w:rFonts w:ascii="Aptos" w:hAnsi="Aptos" w:cs="Calibri"/>
          <w:sz w:val="22"/>
        </w:rPr>
        <w:t xml:space="preserve">prevzemni zapisnik, </w:t>
      </w:r>
    </w:p>
    <w:p w14:paraId="516A33B8" w14:textId="77777777" w:rsidR="004A69F1" w:rsidRPr="004327C6" w:rsidRDefault="004A69F1">
      <w:pPr>
        <w:widowControl w:val="0"/>
        <w:numPr>
          <w:ilvl w:val="0"/>
          <w:numId w:val="26"/>
        </w:numPr>
        <w:suppressAutoHyphens/>
        <w:spacing w:line="260" w:lineRule="exact"/>
        <w:ind w:left="567" w:hanging="283"/>
        <w:rPr>
          <w:rFonts w:ascii="Aptos" w:hAnsi="Aptos" w:cs="Calibri"/>
          <w:sz w:val="22"/>
        </w:rPr>
      </w:pPr>
      <w:r w:rsidRPr="004327C6">
        <w:rPr>
          <w:rFonts w:ascii="Aptos" w:hAnsi="Aptos" w:cs="Calibri"/>
          <w:sz w:val="22"/>
        </w:rPr>
        <w:lastRenderedPageBreak/>
        <w:t xml:space="preserve">garancijski list, </w:t>
      </w:r>
    </w:p>
    <w:p w14:paraId="724F0596" w14:textId="77777777" w:rsidR="004A69F1" w:rsidRPr="004327C6" w:rsidRDefault="004A69F1">
      <w:pPr>
        <w:widowControl w:val="0"/>
        <w:numPr>
          <w:ilvl w:val="0"/>
          <w:numId w:val="26"/>
        </w:numPr>
        <w:suppressAutoHyphens/>
        <w:spacing w:line="260" w:lineRule="exact"/>
        <w:ind w:left="567" w:hanging="283"/>
        <w:rPr>
          <w:rFonts w:ascii="Aptos" w:hAnsi="Aptos" w:cs="Calibri"/>
          <w:sz w:val="22"/>
        </w:rPr>
      </w:pPr>
      <w:r w:rsidRPr="004327C6">
        <w:rPr>
          <w:rFonts w:ascii="Aptos" w:hAnsi="Aptos" w:cs="Calibri"/>
          <w:sz w:val="22"/>
        </w:rPr>
        <w:t xml:space="preserve">tehnično dokumentacijo o vozilih, dokazila o homologaciji, </w:t>
      </w:r>
    </w:p>
    <w:p w14:paraId="5C965356" w14:textId="77777777" w:rsidR="004A69F1" w:rsidRPr="004327C6" w:rsidRDefault="004A69F1">
      <w:pPr>
        <w:widowControl w:val="0"/>
        <w:numPr>
          <w:ilvl w:val="0"/>
          <w:numId w:val="26"/>
        </w:numPr>
        <w:suppressAutoHyphens/>
        <w:spacing w:line="260" w:lineRule="exact"/>
        <w:ind w:left="567" w:hanging="283"/>
        <w:rPr>
          <w:rFonts w:ascii="Aptos" w:hAnsi="Aptos" w:cs="Calibri"/>
          <w:sz w:val="22"/>
        </w:rPr>
      </w:pPr>
      <w:r w:rsidRPr="004327C6">
        <w:rPr>
          <w:rFonts w:ascii="Aptos" w:hAnsi="Aptos" w:cs="Calibri"/>
          <w:sz w:val="22"/>
        </w:rPr>
        <w:t xml:space="preserve">drugo morebitno dokumentacijo, ki je potrebna za registracijo in normalno vzdrževanje vozil, v slovenskem jeziku. </w:t>
      </w:r>
    </w:p>
    <w:p w14:paraId="0E07F039" w14:textId="77777777" w:rsidR="004A69F1" w:rsidRPr="004327C6" w:rsidRDefault="004A69F1" w:rsidP="004A69F1">
      <w:pPr>
        <w:rPr>
          <w:rFonts w:ascii="Aptos" w:hAnsi="Aptos" w:cs="Calibri"/>
          <w:sz w:val="22"/>
        </w:rPr>
      </w:pPr>
    </w:p>
    <w:p w14:paraId="61977659" w14:textId="77777777" w:rsidR="004A69F1" w:rsidRPr="004327C6" w:rsidRDefault="004A69F1" w:rsidP="004A69F1">
      <w:pPr>
        <w:rPr>
          <w:rFonts w:ascii="Aptos" w:hAnsi="Aptos" w:cs="Calibri"/>
          <w:sz w:val="22"/>
        </w:rPr>
      </w:pPr>
      <w:r w:rsidRPr="004327C6">
        <w:rPr>
          <w:rFonts w:ascii="Aptos" w:hAnsi="Aptos" w:cs="Calibri"/>
          <w:sz w:val="22"/>
        </w:rPr>
        <w:t>Napake oziroma pomanjkljivosti na dobavljenih vozilih / spremni dokumentaciji, ki jih ugotovi naročnik ob prevzemu, mora dobavitelj odpraviti v roku, ki ga določi naročnik in bo za dobavitelja razumljiv. Naročnik si pridržuje pravico, da v utemeljenih razlogih zaradi napak vozil, v celoti zavrne prevzem.</w:t>
      </w:r>
    </w:p>
    <w:p w14:paraId="0AA424A7" w14:textId="77777777" w:rsidR="004A69F1" w:rsidRPr="004327C6" w:rsidRDefault="004A69F1" w:rsidP="004A69F1">
      <w:pPr>
        <w:rPr>
          <w:rFonts w:ascii="Aptos" w:hAnsi="Aptos" w:cs="Calibri"/>
          <w:sz w:val="22"/>
        </w:rPr>
      </w:pPr>
    </w:p>
    <w:p w14:paraId="561ED8DC"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7872409E" w14:textId="77777777" w:rsidR="004A69F1" w:rsidRPr="004327C6" w:rsidRDefault="004A69F1" w:rsidP="004A69F1">
      <w:pPr>
        <w:jc w:val="center"/>
        <w:rPr>
          <w:rFonts w:ascii="Aptos" w:hAnsi="Aptos" w:cs="Calibri"/>
          <w:sz w:val="22"/>
        </w:rPr>
      </w:pPr>
      <w:r w:rsidRPr="004327C6">
        <w:rPr>
          <w:rFonts w:ascii="Aptos" w:hAnsi="Aptos" w:cs="Calibri"/>
          <w:sz w:val="22"/>
        </w:rPr>
        <w:t>(Podizvajalci)</w:t>
      </w:r>
    </w:p>
    <w:p w14:paraId="5225DF4A" w14:textId="77777777" w:rsidR="004A69F1" w:rsidRPr="004327C6" w:rsidRDefault="004A69F1" w:rsidP="004A69F1">
      <w:pPr>
        <w:rPr>
          <w:rFonts w:ascii="Aptos" w:hAnsi="Aptos" w:cs="Calibri"/>
          <w:sz w:val="22"/>
        </w:rPr>
      </w:pPr>
    </w:p>
    <w:p w14:paraId="11F3F752" w14:textId="77777777" w:rsidR="004A69F1" w:rsidRPr="004327C6" w:rsidRDefault="004A69F1" w:rsidP="004A69F1">
      <w:pPr>
        <w:rPr>
          <w:rFonts w:ascii="Aptos" w:hAnsi="Aptos" w:cs="Calibri"/>
          <w:sz w:val="22"/>
        </w:rPr>
      </w:pPr>
      <w:r w:rsidRPr="004327C6">
        <w:rPr>
          <w:rFonts w:ascii="Aptos" w:hAnsi="Aptos" w:cs="Calibri"/>
          <w:sz w:val="22"/>
        </w:rPr>
        <w:t>(SAMO V PRIMERU NASTOPA S PODIZVAJALCI)</w:t>
      </w:r>
    </w:p>
    <w:p w14:paraId="5763CBAC" w14:textId="77777777" w:rsidR="004A69F1" w:rsidRPr="004327C6" w:rsidRDefault="004A69F1" w:rsidP="004A69F1">
      <w:pPr>
        <w:rPr>
          <w:rFonts w:ascii="Aptos" w:hAnsi="Aptos" w:cs="Calibri"/>
          <w:sz w:val="22"/>
        </w:rPr>
      </w:pPr>
      <w:r w:rsidRPr="004327C6">
        <w:rPr>
          <w:rFonts w:ascii="Aptos" w:hAnsi="Aptos" w:cs="Calibri"/>
          <w:sz w:val="22"/>
        </w:rPr>
        <w:t xml:space="preserve">Dobavitelj s podpisom pogodbe pooblašča naročnika, da na podlagi potrjenega računa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2A8958E2" w14:textId="77777777" w:rsidR="004A69F1" w:rsidRPr="004327C6" w:rsidRDefault="004A69F1" w:rsidP="004A69F1">
      <w:pPr>
        <w:rPr>
          <w:rFonts w:ascii="Aptos" w:hAnsi="Aptos" w:cs="Calibri"/>
          <w:sz w:val="22"/>
        </w:rPr>
      </w:pPr>
    </w:p>
    <w:p w14:paraId="72238FF2" w14:textId="77777777" w:rsidR="004A69F1" w:rsidRPr="004327C6" w:rsidRDefault="004A69F1" w:rsidP="004A69F1">
      <w:pPr>
        <w:rPr>
          <w:rFonts w:ascii="Aptos" w:hAnsi="Aptos" w:cs="Calibri"/>
          <w:sz w:val="22"/>
        </w:rPr>
      </w:pPr>
      <w:r w:rsidRPr="004327C6">
        <w:rPr>
          <w:rFonts w:ascii="Aptos" w:hAnsi="Aptos" w:cs="Calibri"/>
          <w:sz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59561972" w14:textId="77777777" w:rsidR="004A69F1" w:rsidRPr="004327C6" w:rsidRDefault="004A69F1" w:rsidP="004A69F1">
      <w:pPr>
        <w:rPr>
          <w:rFonts w:ascii="Aptos" w:hAnsi="Aptos" w:cs="Calibri"/>
          <w:sz w:val="22"/>
        </w:rPr>
      </w:pPr>
    </w:p>
    <w:p w14:paraId="571AFEDB" w14:textId="77777777" w:rsidR="004A69F1" w:rsidRPr="004327C6" w:rsidRDefault="004A69F1" w:rsidP="004A69F1">
      <w:pPr>
        <w:rPr>
          <w:rFonts w:ascii="Aptos" w:hAnsi="Aptos" w:cs="Calibri"/>
          <w:sz w:val="22"/>
        </w:rPr>
      </w:pPr>
      <w:r w:rsidRPr="004327C6">
        <w:rPr>
          <w:rFonts w:ascii="Aptos" w:hAnsi="Aptos" w:cs="Calibri"/>
          <w:sz w:val="22"/>
        </w:rPr>
        <w:t>Če neposredno plačilo podizvajalcu ni obvezno,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41B00C99" w14:textId="77777777" w:rsidR="004A69F1" w:rsidRPr="004327C6" w:rsidRDefault="004A69F1" w:rsidP="004A69F1">
      <w:pPr>
        <w:rPr>
          <w:rFonts w:ascii="Aptos" w:hAnsi="Aptos" w:cs="Calibri"/>
          <w:sz w:val="22"/>
        </w:rPr>
      </w:pPr>
      <w:r w:rsidRPr="004327C6">
        <w:rPr>
          <w:rFonts w:ascii="Aptos" w:hAnsi="Aptos" w:cs="Calibri"/>
          <w:sz w:val="22"/>
        </w:rPr>
        <w:tab/>
      </w:r>
    </w:p>
    <w:p w14:paraId="19E018C9" w14:textId="77777777" w:rsidR="004A69F1" w:rsidRPr="00491F16" w:rsidRDefault="004A69F1">
      <w:pPr>
        <w:numPr>
          <w:ilvl w:val="0"/>
          <w:numId w:val="23"/>
        </w:numPr>
        <w:spacing w:line="240" w:lineRule="auto"/>
        <w:jc w:val="center"/>
        <w:rPr>
          <w:rFonts w:ascii="Aptos" w:hAnsi="Aptos" w:cs="Calibri"/>
          <w:sz w:val="22"/>
        </w:rPr>
      </w:pPr>
      <w:r w:rsidRPr="00491F16">
        <w:rPr>
          <w:rFonts w:ascii="Aptos" w:hAnsi="Aptos" w:cs="Calibri"/>
          <w:sz w:val="22"/>
        </w:rPr>
        <w:t>člen</w:t>
      </w:r>
    </w:p>
    <w:p w14:paraId="45238A45" w14:textId="77777777" w:rsidR="004A69F1" w:rsidRPr="00491F16" w:rsidRDefault="004A69F1" w:rsidP="004A69F1">
      <w:pPr>
        <w:jc w:val="center"/>
        <w:rPr>
          <w:rFonts w:ascii="Aptos" w:hAnsi="Aptos" w:cs="Calibri"/>
          <w:sz w:val="22"/>
        </w:rPr>
      </w:pPr>
      <w:r w:rsidRPr="00491F16">
        <w:rPr>
          <w:rFonts w:ascii="Aptos" w:hAnsi="Aptos" w:cs="Calibri"/>
          <w:sz w:val="22"/>
        </w:rPr>
        <w:t>(Usposabljanje)</w:t>
      </w:r>
    </w:p>
    <w:p w14:paraId="7F7C5C31" w14:textId="77777777" w:rsidR="004A69F1" w:rsidRPr="00491F16" w:rsidRDefault="004A69F1" w:rsidP="004A69F1">
      <w:pPr>
        <w:rPr>
          <w:rFonts w:ascii="Aptos" w:hAnsi="Aptos" w:cs="Calibri"/>
          <w:sz w:val="22"/>
        </w:rPr>
      </w:pPr>
    </w:p>
    <w:p w14:paraId="60E9CFEA" w14:textId="689E2904" w:rsidR="004A69F1" w:rsidRPr="004327C6" w:rsidRDefault="004A69F1" w:rsidP="004A69F1">
      <w:pPr>
        <w:rPr>
          <w:rFonts w:ascii="Aptos" w:hAnsi="Aptos" w:cs="Calibri"/>
          <w:sz w:val="22"/>
        </w:rPr>
      </w:pPr>
      <w:r w:rsidRPr="00491F16">
        <w:rPr>
          <w:rFonts w:ascii="Aptos" w:hAnsi="Aptos" w:cs="Calibri"/>
          <w:sz w:val="22"/>
        </w:rPr>
        <w:t xml:space="preserve">Dobavitelj mora zagotoviti usposabljanje najmanj </w:t>
      </w:r>
      <w:r w:rsidR="00491F16" w:rsidRPr="00491F16">
        <w:rPr>
          <w:rFonts w:ascii="Aptos" w:hAnsi="Aptos" w:cs="Calibri"/>
          <w:sz w:val="22"/>
        </w:rPr>
        <w:t>2</w:t>
      </w:r>
      <w:r w:rsidRPr="00491F16">
        <w:rPr>
          <w:rFonts w:ascii="Aptos" w:hAnsi="Aptos" w:cs="Calibri"/>
          <w:sz w:val="22"/>
        </w:rPr>
        <w:t xml:space="preserve"> oseb</w:t>
      </w:r>
      <w:r w:rsidR="00491F16" w:rsidRPr="00491F16">
        <w:rPr>
          <w:rFonts w:ascii="Aptos" w:hAnsi="Aptos" w:cs="Calibri"/>
          <w:sz w:val="22"/>
        </w:rPr>
        <w:t>i</w:t>
      </w:r>
      <w:r w:rsidRPr="00491F16">
        <w:rPr>
          <w:rFonts w:ascii="Aptos" w:hAnsi="Aptos" w:cs="Calibri"/>
          <w:sz w:val="22"/>
        </w:rPr>
        <w:t xml:space="preserve"> za uporabo (prikaz delovanja, upravljanje s priključku in dodatno opremo) in vzdrževanje vozila in vgrajenih naprav ter opreme pri naročniku v trajanju en delovni dan. Stroški usposabljanja so vključeni v pogodbeno vrednost iz 5. člena te pogodbe.</w:t>
      </w:r>
    </w:p>
    <w:p w14:paraId="19A5B26E" w14:textId="000F5DBD" w:rsidR="00DF0D3D" w:rsidRDefault="00DF0D3D">
      <w:pPr>
        <w:spacing w:line="240" w:lineRule="auto"/>
        <w:jc w:val="left"/>
        <w:rPr>
          <w:rFonts w:ascii="Aptos" w:hAnsi="Aptos" w:cs="Calibri"/>
          <w:sz w:val="22"/>
        </w:rPr>
      </w:pPr>
    </w:p>
    <w:p w14:paraId="4294B304" w14:textId="11C3A536"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5DA47BA4" w14:textId="77777777" w:rsidR="004A69F1" w:rsidRPr="004327C6" w:rsidRDefault="004A69F1" w:rsidP="004A69F1">
      <w:pPr>
        <w:jc w:val="center"/>
        <w:rPr>
          <w:rFonts w:ascii="Aptos" w:hAnsi="Aptos" w:cs="Calibri"/>
          <w:sz w:val="22"/>
        </w:rPr>
      </w:pPr>
      <w:r w:rsidRPr="004327C6">
        <w:rPr>
          <w:rFonts w:ascii="Aptos" w:hAnsi="Aptos" w:cs="Calibri"/>
          <w:sz w:val="22"/>
        </w:rPr>
        <w:t>(Višja sila)</w:t>
      </w:r>
    </w:p>
    <w:p w14:paraId="0A281E98" w14:textId="77777777" w:rsidR="004A69F1" w:rsidRPr="004327C6" w:rsidRDefault="004A69F1" w:rsidP="004A69F1">
      <w:pPr>
        <w:rPr>
          <w:rFonts w:ascii="Aptos" w:hAnsi="Aptos" w:cs="Calibri"/>
          <w:sz w:val="22"/>
        </w:rPr>
      </w:pPr>
    </w:p>
    <w:p w14:paraId="402A62CB" w14:textId="77777777" w:rsidR="004A69F1" w:rsidRPr="004327C6" w:rsidRDefault="004A69F1" w:rsidP="004A69F1">
      <w:pPr>
        <w:rPr>
          <w:rFonts w:ascii="Aptos" w:hAnsi="Aptos" w:cs="Calibri"/>
          <w:sz w:val="22"/>
        </w:rPr>
      </w:pPr>
      <w:r w:rsidRPr="004327C6">
        <w:rPr>
          <w:rFonts w:ascii="Aptos" w:hAnsi="Aptos" w:cs="Calibri"/>
          <w:sz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351CDAB7" w14:textId="77777777" w:rsidR="004A69F1" w:rsidRPr="004327C6" w:rsidRDefault="004A69F1" w:rsidP="004A69F1">
      <w:pPr>
        <w:rPr>
          <w:rFonts w:ascii="Aptos" w:hAnsi="Aptos" w:cs="Calibri"/>
          <w:sz w:val="22"/>
        </w:rPr>
      </w:pPr>
    </w:p>
    <w:p w14:paraId="2EFF7792" w14:textId="77777777" w:rsidR="004A69F1" w:rsidRPr="004327C6" w:rsidRDefault="004A69F1" w:rsidP="004A69F1">
      <w:pPr>
        <w:rPr>
          <w:rFonts w:ascii="Aptos" w:hAnsi="Aptos" w:cs="Calibri"/>
          <w:sz w:val="22"/>
        </w:rPr>
      </w:pPr>
      <w:r w:rsidRPr="004327C6">
        <w:rPr>
          <w:rFonts w:ascii="Aptos" w:hAnsi="Aptos" w:cs="Calibri"/>
          <w:sz w:val="22"/>
        </w:rPr>
        <w:t>Dobavitelj je dolžan pisno obvestiti naročnika o nastanku višje sile v dveh delovnih dneh po nastanku le te.</w:t>
      </w:r>
    </w:p>
    <w:p w14:paraId="199AF4C2" w14:textId="77777777" w:rsidR="004A69F1" w:rsidRPr="004327C6" w:rsidRDefault="004A69F1" w:rsidP="004A69F1">
      <w:pPr>
        <w:rPr>
          <w:rFonts w:ascii="Aptos" w:hAnsi="Aptos" w:cs="Calibri"/>
          <w:sz w:val="22"/>
        </w:rPr>
      </w:pPr>
    </w:p>
    <w:p w14:paraId="68AC6C59" w14:textId="77777777" w:rsidR="004A69F1" w:rsidRPr="004327C6" w:rsidRDefault="004A69F1" w:rsidP="004A69F1">
      <w:pPr>
        <w:rPr>
          <w:rFonts w:ascii="Aptos" w:hAnsi="Aptos" w:cs="Calibri"/>
          <w:sz w:val="22"/>
        </w:rPr>
      </w:pPr>
      <w:r w:rsidRPr="004327C6">
        <w:rPr>
          <w:rFonts w:ascii="Aptos" w:hAnsi="Aptos" w:cs="Calibri"/>
          <w:sz w:val="22"/>
        </w:rPr>
        <w:lastRenderedPageBreak/>
        <w:t>Nobena od pogodbenih strank ni odgovorna za neizpolnitev katerekoli izmed svojih obveznosti iz razlogov, ki so izven njenega nadzora.</w:t>
      </w:r>
    </w:p>
    <w:p w14:paraId="69461DF3" w14:textId="77777777" w:rsidR="004A69F1" w:rsidRPr="004327C6" w:rsidRDefault="004A69F1" w:rsidP="004A69F1">
      <w:pPr>
        <w:rPr>
          <w:rFonts w:ascii="Aptos" w:hAnsi="Aptos" w:cs="Calibri"/>
          <w:sz w:val="22"/>
        </w:rPr>
      </w:pPr>
    </w:p>
    <w:p w14:paraId="41F7F3DB"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6052E6B5" w14:textId="77777777" w:rsidR="004A69F1" w:rsidRPr="004327C6" w:rsidRDefault="004A69F1" w:rsidP="004A69F1">
      <w:pPr>
        <w:jc w:val="center"/>
        <w:rPr>
          <w:rFonts w:ascii="Aptos" w:hAnsi="Aptos" w:cs="Calibri"/>
          <w:sz w:val="22"/>
        </w:rPr>
      </w:pPr>
      <w:r w:rsidRPr="004327C6">
        <w:rPr>
          <w:rFonts w:ascii="Aptos" w:hAnsi="Aptos" w:cs="Calibri"/>
          <w:sz w:val="22"/>
        </w:rPr>
        <w:t>(Jamstva in garancijske obveznosti dobavitelja)</w:t>
      </w:r>
    </w:p>
    <w:p w14:paraId="676998E6" w14:textId="77777777" w:rsidR="004A69F1" w:rsidRPr="004327C6" w:rsidRDefault="004A69F1" w:rsidP="004A69F1">
      <w:pPr>
        <w:rPr>
          <w:rFonts w:ascii="Aptos" w:hAnsi="Aptos" w:cs="Calibri"/>
          <w:sz w:val="22"/>
        </w:rPr>
      </w:pPr>
    </w:p>
    <w:p w14:paraId="591BA604" w14:textId="77777777" w:rsidR="004A69F1" w:rsidRPr="004327C6" w:rsidRDefault="004A69F1" w:rsidP="004A69F1">
      <w:pPr>
        <w:rPr>
          <w:rFonts w:ascii="Aptos" w:hAnsi="Aptos" w:cs="Calibri"/>
          <w:sz w:val="22"/>
        </w:rPr>
      </w:pPr>
      <w:r w:rsidRPr="004327C6">
        <w:rPr>
          <w:rFonts w:ascii="Aptos" w:hAnsi="Aptos" w:cs="Calibri"/>
          <w:sz w:val="22"/>
        </w:rPr>
        <w:t>Dobavitelj naročniku jamči:</w:t>
      </w:r>
    </w:p>
    <w:p w14:paraId="14BCC7F7" w14:textId="77777777" w:rsidR="004A69F1" w:rsidRPr="004327C6" w:rsidRDefault="004A69F1">
      <w:pPr>
        <w:widowControl w:val="0"/>
        <w:numPr>
          <w:ilvl w:val="0"/>
          <w:numId w:val="26"/>
        </w:numPr>
        <w:suppressAutoHyphens/>
        <w:spacing w:line="260" w:lineRule="exact"/>
        <w:ind w:left="567" w:hanging="283"/>
        <w:rPr>
          <w:rFonts w:ascii="Aptos" w:hAnsi="Aptos" w:cs="Calibri"/>
          <w:sz w:val="22"/>
        </w:rPr>
      </w:pPr>
      <w:r w:rsidRPr="004327C6">
        <w:rPr>
          <w:rFonts w:ascii="Aptos" w:hAnsi="Aptos" w:cs="Calibri"/>
          <w:sz w:val="22"/>
        </w:rPr>
        <w:t>da kupljeno blago deluje brezhibno in nima stvarnih napak;</w:t>
      </w:r>
    </w:p>
    <w:p w14:paraId="29500069" w14:textId="77777777" w:rsidR="004A69F1" w:rsidRPr="004327C6" w:rsidRDefault="004A69F1">
      <w:pPr>
        <w:widowControl w:val="0"/>
        <w:numPr>
          <w:ilvl w:val="0"/>
          <w:numId w:val="26"/>
        </w:numPr>
        <w:suppressAutoHyphens/>
        <w:spacing w:line="260" w:lineRule="exact"/>
        <w:ind w:left="567" w:hanging="283"/>
        <w:rPr>
          <w:rFonts w:ascii="Aptos" w:hAnsi="Aptos" w:cs="Calibri"/>
          <w:sz w:val="22"/>
        </w:rPr>
      </w:pPr>
      <w:r w:rsidRPr="004327C6">
        <w:rPr>
          <w:rFonts w:ascii="Aptos" w:hAnsi="Aptos" w:cs="Calibri"/>
          <w:sz w:val="22"/>
        </w:rPr>
        <w:t>da nima pravnih napak;</w:t>
      </w:r>
    </w:p>
    <w:p w14:paraId="7D2C8007" w14:textId="77777777" w:rsidR="004A69F1" w:rsidRPr="004327C6" w:rsidRDefault="004A69F1">
      <w:pPr>
        <w:widowControl w:val="0"/>
        <w:numPr>
          <w:ilvl w:val="0"/>
          <w:numId w:val="26"/>
        </w:numPr>
        <w:suppressAutoHyphens/>
        <w:spacing w:line="260" w:lineRule="exact"/>
        <w:ind w:left="567" w:hanging="283"/>
        <w:rPr>
          <w:rFonts w:ascii="Aptos" w:hAnsi="Aptos" w:cs="Calibri"/>
          <w:sz w:val="22"/>
        </w:rPr>
      </w:pPr>
      <w:r w:rsidRPr="004327C6">
        <w:rPr>
          <w:rFonts w:ascii="Aptos" w:hAnsi="Aptos" w:cs="Calibri"/>
          <w:sz w:val="22"/>
        </w:rPr>
        <w:t>da popolnoma ustreza vsem tehničnim opisom, karakteristikam in specifikacijam, ki so bila dana v okviru dokumentacije v zvezi z oddajo javnega naročila in ponudbene dokumentacije ali so priloga te pogodbe;</w:t>
      </w:r>
    </w:p>
    <w:p w14:paraId="2F387C1D" w14:textId="77777777" w:rsidR="004A69F1" w:rsidRPr="004327C6" w:rsidRDefault="004A69F1">
      <w:pPr>
        <w:widowControl w:val="0"/>
        <w:numPr>
          <w:ilvl w:val="0"/>
          <w:numId w:val="26"/>
        </w:numPr>
        <w:suppressAutoHyphens/>
        <w:spacing w:line="260" w:lineRule="exact"/>
        <w:ind w:left="567" w:hanging="283"/>
        <w:rPr>
          <w:rFonts w:ascii="Aptos" w:hAnsi="Aptos" w:cs="Calibri"/>
          <w:sz w:val="22"/>
        </w:rPr>
      </w:pPr>
      <w:r w:rsidRPr="004327C6">
        <w:rPr>
          <w:rFonts w:ascii="Aptos" w:hAnsi="Aptos" w:cs="Calibri"/>
          <w:sz w:val="22"/>
        </w:rPr>
        <w:t>da bo naročnik pridobil vse pravice, ki so vezane na blago, dobavitelj pa bo brezhibno izvrševal vse obveznosti, ki so vezane na blago.</w:t>
      </w:r>
    </w:p>
    <w:p w14:paraId="24FE29D9" w14:textId="77777777" w:rsidR="004A69F1" w:rsidRPr="004327C6" w:rsidRDefault="004A69F1" w:rsidP="004A69F1">
      <w:pPr>
        <w:rPr>
          <w:rFonts w:ascii="Aptos" w:hAnsi="Aptos" w:cs="Calibri"/>
          <w:sz w:val="22"/>
        </w:rPr>
      </w:pPr>
    </w:p>
    <w:p w14:paraId="45981DFB" w14:textId="77777777" w:rsidR="004A69F1" w:rsidRPr="004327C6" w:rsidRDefault="004A69F1" w:rsidP="004A69F1">
      <w:pPr>
        <w:rPr>
          <w:rFonts w:ascii="Aptos" w:hAnsi="Aptos" w:cs="Calibri"/>
          <w:sz w:val="22"/>
        </w:rPr>
      </w:pPr>
      <w:r w:rsidRPr="004327C6">
        <w:rPr>
          <w:rFonts w:ascii="Aptos" w:hAnsi="Aptos" w:cs="Calibri"/>
          <w:sz w:val="22"/>
        </w:rPr>
        <w:t>Jamstvo dobavitelja za skrite napake na blagu velja še 180 dni po dobavi. Če se v tem roku pri kateremkoli kosu dobavljenega blaga pokažejo zgoraj našteta odstopanja ali napake, lahko naročnik razdre pogodbo delno ali v celoti.</w:t>
      </w:r>
    </w:p>
    <w:p w14:paraId="77C31034" w14:textId="77777777" w:rsidR="004A69F1" w:rsidRPr="004327C6" w:rsidRDefault="004A69F1" w:rsidP="004A69F1">
      <w:pPr>
        <w:rPr>
          <w:rFonts w:ascii="Aptos" w:hAnsi="Aptos" w:cs="Calibri"/>
          <w:sz w:val="22"/>
        </w:rPr>
      </w:pPr>
    </w:p>
    <w:p w14:paraId="11519BEC" w14:textId="77777777" w:rsidR="004A69F1" w:rsidRPr="004327C6" w:rsidRDefault="004A69F1" w:rsidP="004A69F1">
      <w:pPr>
        <w:rPr>
          <w:rFonts w:ascii="Aptos" w:hAnsi="Aptos" w:cs="Calibri"/>
          <w:sz w:val="22"/>
        </w:rPr>
      </w:pPr>
      <w:r w:rsidRPr="004327C6">
        <w:rPr>
          <w:rFonts w:ascii="Aptos" w:hAnsi="Aptos" w:cs="Calibri"/>
          <w:sz w:val="22"/>
        </w:rPr>
        <w:t xml:space="preserve">Za celotno količino blaga, ki je predmet te pogodbe in je tehnične narave, daje dobavitelj garancijo za brezhibno tehnično delovanje v roku, ki je določen v tej pogodbi (pogoji  izvedbe). </w:t>
      </w:r>
    </w:p>
    <w:p w14:paraId="02D7581F" w14:textId="77777777" w:rsidR="004A69F1" w:rsidRPr="004327C6" w:rsidRDefault="004A69F1" w:rsidP="004A69F1">
      <w:pPr>
        <w:rPr>
          <w:rFonts w:ascii="Aptos" w:hAnsi="Aptos" w:cs="Calibri"/>
          <w:sz w:val="22"/>
        </w:rPr>
      </w:pPr>
    </w:p>
    <w:p w14:paraId="1A5C5742" w14:textId="77777777" w:rsidR="004A69F1" w:rsidRPr="00DF0D3D" w:rsidRDefault="004A69F1">
      <w:pPr>
        <w:numPr>
          <w:ilvl w:val="0"/>
          <w:numId w:val="23"/>
        </w:numPr>
        <w:spacing w:line="240" w:lineRule="auto"/>
        <w:jc w:val="center"/>
        <w:rPr>
          <w:rFonts w:ascii="Aptos" w:hAnsi="Aptos" w:cs="Calibri"/>
          <w:sz w:val="22"/>
        </w:rPr>
      </w:pPr>
      <w:r w:rsidRPr="00DF0D3D">
        <w:rPr>
          <w:rFonts w:ascii="Aptos" w:hAnsi="Aptos" w:cs="Calibri"/>
          <w:sz w:val="22"/>
        </w:rPr>
        <w:t>člen</w:t>
      </w:r>
    </w:p>
    <w:p w14:paraId="638C4915" w14:textId="77777777" w:rsidR="004A69F1" w:rsidRPr="00DF0D3D" w:rsidRDefault="004A69F1" w:rsidP="004A69F1">
      <w:pPr>
        <w:jc w:val="center"/>
        <w:rPr>
          <w:rFonts w:ascii="Aptos" w:hAnsi="Aptos" w:cs="Calibri"/>
          <w:sz w:val="22"/>
        </w:rPr>
      </w:pPr>
      <w:r w:rsidRPr="00DF0D3D">
        <w:rPr>
          <w:rFonts w:ascii="Aptos" w:hAnsi="Aptos" w:cs="Calibri"/>
          <w:sz w:val="22"/>
        </w:rPr>
        <w:t>(Označevanje dokumentov)</w:t>
      </w:r>
    </w:p>
    <w:p w14:paraId="17DC8DC3" w14:textId="77777777" w:rsidR="004A69F1" w:rsidRPr="00DF0D3D" w:rsidRDefault="004A69F1" w:rsidP="004A69F1">
      <w:pPr>
        <w:rPr>
          <w:rFonts w:ascii="Aptos" w:hAnsi="Aptos" w:cs="Calibri"/>
          <w:sz w:val="22"/>
        </w:rPr>
      </w:pPr>
      <w:r w:rsidRPr="00DF0D3D">
        <w:rPr>
          <w:rFonts w:ascii="Aptos" w:hAnsi="Aptos" w:cs="Calibri"/>
          <w:sz w:val="22"/>
        </w:rPr>
        <w:t> </w:t>
      </w:r>
    </w:p>
    <w:p w14:paraId="77687188" w14:textId="66D98A8B" w:rsidR="004A69F1" w:rsidRPr="004327C6" w:rsidRDefault="00DF0D3D" w:rsidP="004A69F1">
      <w:pPr>
        <w:rPr>
          <w:rFonts w:ascii="Aptos" w:hAnsi="Aptos" w:cs="Calibri"/>
          <w:sz w:val="22"/>
        </w:rPr>
      </w:pPr>
      <w:r w:rsidRPr="00DF0D3D">
        <w:rPr>
          <w:rFonts w:ascii="Aptos" w:hAnsi="Aptos" w:cs="Calibri"/>
          <w:sz w:val="22"/>
        </w:rPr>
        <w:t>Dobavitelj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ustrezno izjavo o financiranju z napisom »Nakup opreme financira projekt LIFE TRSCA – št. 101114184 — LIFE22-NAT-SI-LIFE TRSCA«, kjer je to mogoče, pa še logotipe programa LIFE in Natura 2000.</w:t>
      </w:r>
    </w:p>
    <w:p w14:paraId="7CD86B16"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15912581" w14:textId="77777777" w:rsidR="004A69F1" w:rsidRPr="004327C6" w:rsidRDefault="004A69F1" w:rsidP="004A69F1">
      <w:pPr>
        <w:jc w:val="center"/>
        <w:rPr>
          <w:rFonts w:ascii="Aptos" w:hAnsi="Aptos" w:cs="Calibri"/>
          <w:sz w:val="22"/>
        </w:rPr>
      </w:pPr>
      <w:r w:rsidRPr="004327C6">
        <w:rPr>
          <w:rFonts w:ascii="Aptos" w:hAnsi="Aptos" w:cs="Calibri"/>
          <w:sz w:val="22"/>
        </w:rPr>
        <w:t>(Zavarovanje posla)</w:t>
      </w:r>
    </w:p>
    <w:p w14:paraId="7C5878BC" w14:textId="77777777" w:rsidR="004A69F1" w:rsidRPr="004327C6" w:rsidRDefault="004A69F1" w:rsidP="004A69F1">
      <w:pPr>
        <w:rPr>
          <w:rFonts w:ascii="Aptos" w:hAnsi="Aptos" w:cs="Calibri"/>
          <w:sz w:val="22"/>
        </w:rPr>
      </w:pPr>
      <w:r w:rsidRPr="004327C6">
        <w:rPr>
          <w:rFonts w:ascii="Aptos" w:hAnsi="Aptos" w:cs="Calibri"/>
          <w:sz w:val="22"/>
        </w:rPr>
        <w:br/>
        <w:t>Dobavitelj mora najkasneje v 15 delovnih dneh od prejema izvoda podpisane pogodbe s strani naročnika, kot pogoj za veljavnost pogodbe, naročniku izročiti finančno zavarovanje dobre in pravočasne izvedbe posla (bančno garancijo ali kavcijsko zavarovanje zavarovalnice) v višini 10 % skupne pogodbene vrednosti brez DDV in z veljavnostjo najmanj še 60 dni po roku za končni prevzem, ki ga lahko naročnik unovči pod naslednjimi pogoji:</w:t>
      </w:r>
    </w:p>
    <w:p w14:paraId="691CD14F" w14:textId="77777777" w:rsidR="004A69F1" w:rsidRPr="004327C6" w:rsidRDefault="004A69F1">
      <w:pPr>
        <w:numPr>
          <w:ilvl w:val="0"/>
          <w:numId w:val="20"/>
        </w:numPr>
        <w:spacing w:line="240" w:lineRule="auto"/>
        <w:rPr>
          <w:rFonts w:ascii="Aptos" w:hAnsi="Aptos" w:cs="Calibri"/>
          <w:sz w:val="22"/>
        </w:rPr>
      </w:pPr>
      <w:r w:rsidRPr="004327C6">
        <w:rPr>
          <w:rFonts w:ascii="Aptos" w:hAnsi="Aptos" w:cs="Calibri"/>
          <w:sz w:val="22"/>
        </w:rPr>
        <w:t>če se bo izkazalo, da dobavitelj pogodbenih obveznosti ne opravlja v skladu s pogodbo, zahtevami dokumentacije v zvezi z oddajo javnega naročila ali specifikacijami;</w:t>
      </w:r>
    </w:p>
    <w:p w14:paraId="1196BE36" w14:textId="77777777" w:rsidR="004A69F1" w:rsidRPr="004327C6" w:rsidRDefault="004A69F1">
      <w:pPr>
        <w:numPr>
          <w:ilvl w:val="0"/>
          <w:numId w:val="20"/>
        </w:numPr>
        <w:spacing w:line="240" w:lineRule="auto"/>
        <w:rPr>
          <w:rFonts w:ascii="Aptos" w:hAnsi="Aptos" w:cs="Calibri"/>
          <w:sz w:val="22"/>
        </w:rPr>
      </w:pPr>
      <w:r w:rsidRPr="004327C6">
        <w:rPr>
          <w:rFonts w:ascii="Aptos" w:hAnsi="Aptos" w:cs="Calibri"/>
          <w:sz w:val="22"/>
        </w:rPr>
        <w:t>če bo naročnik pogodbo razdrl zaradi kršitev na strani dobavitelja;</w:t>
      </w:r>
    </w:p>
    <w:p w14:paraId="5F0BD06B" w14:textId="77777777" w:rsidR="004A69F1" w:rsidRPr="004327C6" w:rsidRDefault="004A69F1">
      <w:pPr>
        <w:numPr>
          <w:ilvl w:val="0"/>
          <w:numId w:val="20"/>
        </w:numPr>
        <w:spacing w:line="240" w:lineRule="auto"/>
        <w:rPr>
          <w:rFonts w:ascii="Aptos" w:hAnsi="Aptos" w:cs="Calibri"/>
          <w:sz w:val="22"/>
        </w:rPr>
      </w:pPr>
      <w:r w:rsidRPr="004327C6">
        <w:rPr>
          <w:rFonts w:ascii="Aptos" w:hAnsi="Aptos" w:cs="Calibri"/>
          <w:sz w:val="22"/>
        </w:rPr>
        <w:t>če bo naročnik razdrl pogodbo zaradi zamude;</w:t>
      </w:r>
    </w:p>
    <w:p w14:paraId="6347788D" w14:textId="77777777" w:rsidR="004A69F1" w:rsidRPr="004327C6" w:rsidRDefault="004A69F1">
      <w:pPr>
        <w:numPr>
          <w:ilvl w:val="0"/>
          <w:numId w:val="20"/>
        </w:numPr>
        <w:spacing w:line="240" w:lineRule="auto"/>
        <w:rPr>
          <w:rFonts w:ascii="Aptos" w:hAnsi="Aptos" w:cs="Calibri"/>
          <w:sz w:val="22"/>
        </w:rPr>
      </w:pPr>
      <w:r w:rsidRPr="004327C6">
        <w:rPr>
          <w:rFonts w:ascii="Aptos" w:hAnsi="Aptos" w:cs="Calibri"/>
          <w:sz w:val="22"/>
        </w:rPr>
        <w:t>če bo dobavitelj kršil zaupnost podatkov.</w:t>
      </w:r>
    </w:p>
    <w:p w14:paraId="47E8B7B4" w14:textId="77777777" w:rsidR="004A69F1" w:rsidRPr="004327C6" w:rsidRDefault="004A69F1" w:rsidP="004A69F1">
      <w:pPr>
        <w:rPr>
          <w:rFonts w:ascii="Aptos" w:hAnsi="Aptos" w:cs="Calibri"/>
          <w:sz w:val="22"/>
        </w:rPr>
      </w:pPr>
    </w:p>
    <w:p w14:paraId="45DC3F3E" w14:textId="77777777" w:rsidR="004A69F1" w:rsidRPr="004327C6" w:rsidRDefault="004A69F1" w:rsidP="004A69F1">
      <w:pPr>
        <w:rPr>
          <w:rFonts w:ascii="Aptos" w:hAnsi="Aptos" w:cs="Calibri"/>
          <w:sz w:val="22"/>
        </w:rPr>
      </w:pPr>
      <w:r w:rsidRPr="004327C6">
        <w:rPr>
          <w:rFonts w:ascii="Aptos" w:hAnsi="Aptos" w:cs="Calibri"/>
          <w:sz w:val="22"/>
        </w:rPr>
        <w:t>Dobavitelj mora v roku 15 delovnih dni po podpisu končnega prevzemnega zapisnika naročniku izročiti finančno zavarovanje garancijskih obveznosti (bančno garancijo ali kavcijsko zavarovanje zavarovalnice) v višini 5 % od skupne pogodbene vrednosti brez DDV in z veljavnostjo za čas trajanja najdaljšega ponujenega garancijskega roka, ki ga lahko naročnik unovči pod naslednjimi pogoji:</w:t>
      </w:r>
    </w:p>
    <w:p w14:paraId="2D7318F9" w14:textId="77777777" w:rsidR="004A69F1" w:rsidRPr="004327C6" w:rsidRDefault="004A69F1">
      <w:pPr>
        <w:numPr>
          <w:ilvl w:val="0"/>
          <w:numId w:val="21"/>
        </w:numPr>
        <w:spacing w:line="240" w:lineRule="auto"/>
        <w:rPr>
          <w:rFonts w:ascii="Aptos" w:hAnsi="Aptos" w:cs="Calibri"/>
          <w:sz w:val="22"/>
        </w:rPr>
      </w:pPr>
      <w:r w:rsidRPr="004327C6">
        <w:rPr>
          <w:rFonts w:ascii="Aptos" w:hAnsi="Aptos" w:cs="Calibri"/>
          <w:sz w:val="22"/>
        </w:rPr>
        <w:lastRenderedPageBreak/>
        <w:t>če se bo izkazalo, da dobavitelj garancijskih obveznosti ne opravlja v skladu s pogodbo, zahtevami dokumentacije v zvezi z oddajo javnega naročila ali specifikacijami;</w:t>
      </w:r>
    </w:p>
    <w:p w14:paraId="3391CE11" w14:textId="77777777" w:rsidR="004A69F1" w:rsidRPr="004327C6" w:rsidRDefault="004A69F1">
      <w:pPr>
        <w:numPr>
          <w:ilvl w:val="0"/>
          <w:numId w:val="21"/>
        </w:numPr>
        <w:spacing w:line="240" w:lineRule="auto"/>
        <w:rPr>
          <w:rFonts w:ascii="Aptos" w:hAnsi="Aptos" w:cs="Calibri"/>
          <w:sz w:val="22"/>
        </w:rPr>
      </w:pPr>
      <w:r w:rsidRPr="004327C6">
        <w:rPr>
          <w:rFonts w:ascii="Aptos" w:hAnsi="Aptos" w:cs="Calibri"/>
          <w:sz w:val="22"/>
        </w:rPr>
        <w:t>če bo naročnik pogodbo razdrl zaradi kršitev na strani dobavitelja;</w:t>
      </w:r>
    </w:p>
    <w:p w14:paraId="7B9B3232" w14:textId="77777777" w:rsidR="004A69F1" w:rsidRPr="004327C6" w:rsidRDefault="004A69F1">
      <w:pPr>
        <w:numPr>
          <w:ilvl w:val="0"/>
          <w:numId w:val="21"/>
        </w:numPr>
        <w:spacing w:line="240" w:lineRule="auto"/>
        <w:rPr>
          <w:rFonts w:ascii="Aptos" w:hAnsi="Aptos" w:cs="Calibri"/>
          <w:sz w:val="22"/>
        </w:rPr>
      </w:pPr>
      <w:r w:rsidRPr="004327C6">
        <w:rPr>
          <w:rFonts w:ascii="Aptos" w:hAnsi="Aptos" w:cs="Calibri"/>
          <w:sz w:val="22"/>
        </w:rPr>
        <w:t>če bo naročnik razdrl pogodbo zaradi zamude dobavitelja;</w:t>
      </w:r>
    </w:p>
    <w:p w14:paraId="0BE1A812" w14:textId="77777777" w:rsidR="004A69F1" w:rsidRPr="004327C6" w:rsidRDefault="004A69F1">
      <w:pPr>
        <w:numPr>
          <w:ilvl w:val="0"/>
          <w:numId w:val="21"/>
        </w:numPr>
        <w:spacing w:line="240" w:lineRule="auto"/>
        <w:rPr>
          <w:rFonts w:ascii="Aptos" w:hAnsi="Aptos" w:cs="Calibri"/>
          <w:sz w:val="22"/>
        </w:rPr>
      </w:pPr>
      <w:r w:rsidRPr="004327C6">
        <w:rPr>
          <w:rFonts w:ascii="Aptos" w:hAnsi="Aptos" w:cs="Calibri"/>
          <w:sz w:val="22"/>
        </w:rPr>
        <w:t>če bo dobavitelj kršil zaupnost podatkov.</w:t>
      </w:r>
    </w:p>
    <w:p w14:paraId="6AF97069" w14:textId="77777777" w:rsidR="004A69F1" w:rsidRPr="004327C6" w:rsidRDefault="004A69F1" w:rsidP="004A69F1">
      <w:pPr>
        <w:rPr>
          <w:rFonts w:ascii="Aptos" w:hAnsi="Aptos" w:cs="Calibri"/>
          <w:sz w:val="22"/>
        </w:rPr>
      </w:pPr>
    </w:p>
    <w:p w14:paraId="7E5A5CFC" w14:textId="77777777" w:rsidR="004A69F1" w:rsidRPr="004327C6" w:rsidRDefault="004A69F1" w:rsidP="004A69F1">
      <w:pPr>
        <w:rPr>
          <w:rFonts w:ascii="Aptos" w:hAnsi="Aptos" w:cs="Calibri"/>
          <w:sz w:val="22"/>
        </w:rPr>
      </w:pPr>
      <w:r w:rsidRPr="004327C6">
        <w:rPr>
          <w:rFonts w:ascii="Aptos" w:hAnsi="Aptos" w:cs="Calibri"/>
          <w:sz w:val="22"/>
        </w:rPr>
        <w:t>Z dnem predložitve finančnega zavarovanja garancijskih obveznosti se dobavitelju vrne finančno zavarovanje dobre in pravočasne izvedbe posla, pod pogojem, da je prevzem v celoti uspešno zaključen.</w:t>
      </w:r>
    </w:p>
    <w:p w14:paraId="6BAE1EAA" w14:textId="77777777" w:rsidR="004A69F1" w:rsidRPr="004327C6" w:rsidRDefault="004A69F1" w:rsidP="004A69F1">
      <w:pPr>
        <w:rPr>
          <w:rFonts w:ascii="Aptos" w:hAnsi="Aptos" w:cs="Calibri"/>
          <w:sz w:val="22"/>
        </w:rPr>
      </w:pPr>
      <w:r w:rsidRPr="004327C6">
        <w:rPr>
          <w:rFonts w:ascii="Aptos" w:hAnsi="Aptos" w:cs="Calibri"/>
          <w:sz w:val="22"/>
        </w:rPr>
        <w:br/>
        <w:t>Predložitev zavarovanja garancijskih obveznosti je pogoj za prevzem blaga.</w:t>
      </w:r>
    </w:p>
    <w:p w14:paraId="24655B80" w14:textId="77777777" w:rsidR="004A69F1" w:rsidRPr="004327C6" w:rsidRDefault="004A69F1" w:rsidP="004A69F1">
      <w:pPr>
        <w:jc w:val="center"/>
        <w:rPr>
          <w:rFonts w:ascii="Aptos" w:hAnsi="Aptos" w:cs="Calibri"/>
          <w:sz w:val="22"/>
        </w:rPr>
      </w:pPr>
    </w:p>
    <w:p w14:paraId="5F7405E1"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 xml:space="preserve">člen </w:t>
      </w:r>
    </w:p>
    <w:p w14:paraId="0112746A" w14:textId="77777777" w:rsidR="004A69F1" w:rsidRPr="004327C6" w:rsidRDefault="004A69F1" w:rsidP="004A69F1">
      <w:pPr>
        <w:jc w:val="center"/>
        <w:rPr>
          <w:rFonts w:ascii="Aptos" w:hAnsi="Aptos" w:cs="Calibri"/>
          <w:sz w:val="22"/>
        </w:rPr>
      </w:pPr>
      <w:r w:rsidRPr="004327C6">
        <w:rPr>
          <w:rFonts w:ascii="Aptos" w:hAnsi="Aptos" w:cs="Calibri"/>
          <w:sz w:val="22"/>
        </w:rPr>
        <w:t>(Predstavniki)</w:t>
      </w:r>
    </w:p>
    <w:p w14:paraId="3C08BAA9" w14:textId="77777777" w:rsidR="004A69F1" w:rsidRPr="004327C6" w:rsidRDefault="004A69F1" w:rsidP="004A69F1">
      <w:pPr>
        <w:rPr>
          <w:rFonts w:ascii="Aptos" w:hAnsi="Aptos" w:cs="Calibri"/>
          <w:sz w:val="22"/>
        </w:rPr>
      </w:pPr>
    </w:p>
    <w:p w14:paraId="35EDA90F" w14:textId="77777777" w:rsidR="004A69F1" w:rsidRPr="004327C6" w:rsidRDefault="004A69F1" w:rsidP="004A69F1">
      <w:pPr>
        <w:rPr>
          <w:rFonts w:ascii="Aptos" w:hAnsi="Aptos" w:cs="Calibri"/>
          <w:sz w:val="22"/>
        </w:rPr>
      </w:pPr>
      <w:r w:rsidRPr="004327C6">
        <w:rPr>
          <w:rFonts w:ascii="Aptos" w:hAnsi="Aptos" w:cs="Calibri"/>
          <w:sz w:val="22"/>
        </w:rPr>
        <w:t>Predstavnik naročnika:</w:t>
      </w:r>
    </w:p>
    <w:p w14:paraId="797B6436" w14:textId="77777777" w:rsidR="004A69F1" w:rsidRPr="004327C6" w:rsidRDefault="004A69F1">
      <w:pPr>
        <w:numPr>
          <w:ilvl w:val="0"/>
          <w:numId w:val="19"/>
        </w:numPr>
        <w:rPr>
          <w:rFonts w:ascii="Aptos" w:hAnsi="Aptos" w:cs="Calibri"/>
          <w:sz w:val="22"/>
        </w:rPr>
      </w:pPr>
      <w:r w:rsidRPr="004327C6">
        <w:rPr>
          <w:rFonts w:ascii="Aptos" w:hAnsi="Aptos" w:cs="Calibri"/>
          <w:sz w:val="22"/>
        </w:rPr>
        <w:t>skrbnik pogodbe s strani naročnika: ___________________.</w:t>
      </w:r>
    </w:p>
    <w:p w14:paraId="0DC05B90" w14:textId="77777777" w:rsidR="004A69F1" w:rsidRPr="004327C6" w:rsidRDefault="004A69F1" w:rsidP="004A69F1">
      <w:pPr>
        <w:rPr>
          <w:rFonts w:ascii="Aptos" w:hAnsi="Aptos" w:cs="Calibri"/>
          <w:sz w:val="22"/>
        </w:rPr>
      </w:pPr>
    </w:p>
    <w:p w14:paraId="2785652D" w14:textId="77777777" w:rsidR="004A69F1" w:rsidRPr="004327C6" w:rsidRDefault="004A69F1" w:rsidP="004A69F1">
      <w:pPr>
        <w:rPr>
          <w:rFonts w:ascii="Aptos" w:hAnsi="Aptos" w:cs="Calibri"/>
          <w:sz w:val="22"/>
        </w:rPr>
      </w:pPr>
      <w:r w:rsidRPr="004327C6">
        <w:rPr>
          <w:rFonts w:ascii="Aptos" w:hAnsi="Aptos" w:cs="Calibri"/>
          <w:sz w:val="22"/>
        </w:rPr>
        <w:t>Predstavnik dobavitelja:</w:t>
      </w:r>
    </w:p>
    <w:p w14:paraId="43873C39" w14:textId="77777777" w:rsidR="004A69F1" w:rsidRPr="004327C6" w:rsidRDefault="004A69F1">
      <w:pPr>
        <w:numPr>
          <w:ilvl w:val="0"/>
          <w:numId w:val="19"/>
        </w:numPr>
        <w:rPr>
          <w:rFonts w:ascii="Aptos" w:hAnsi="Aptos" w:cs="Calibri"/>
          <w:sz w:val="22"/>
        </w:rPr>
      </w:pPr>
      <w:r w:rsidRPr="004327C6">
        <w:rPr>
          <w:rFonts w:ascii="Aptos" w:hAnsi="Aptos" w:cs="Calibri"/>
          <w:sz w:val="22"/>
        </w:rPr>
        <w:t>skrbnik pogodbe s strani dobavitelja: ________________.</w:t>
      </w:r>
    </w:p>
    <w:p w14:paraId="414FE47A" w14:textId="77777777" w:rsidR="004A69F1" w:rsidRPr="004327C6" w:rsidRDefault="004A69F1" w:rsidP="004A69F1">
      <w:pPr>
        <w:jc w:val="center"/>
        <w:rPr>
          <w:rFonts w:ascii="Aptos" w:hAnsi="Aptos" w:cs="Calibri"/>
          <w:sz w:val="22"/>
        </w:rPr>
      </w:pPr>
    </w:p>
    <w:p w14:paraId="30FCF676"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7387D40C" w14:textId="77777777" w:rsidR="004A69F1" w:rsidRPr="004327C6" w:rsidRDefault="004A69F1" w:rsidP="004A69F1">
      <w:pPr>
        <w:jc w:val="center"/>
        <w:rPr>
          <w:rFonts w:ascii="Aptos" w:hAnsi="Aptos" w:cs="Calibri"/>
          <w:sz w:val="22"/>
        </w:rPr>
      </w:pPr>
      <w:r w:rsidRPr="004327C6">
        <w:rPr>
          <w:rFonts w:ascii="Aptos" w:hAnsi="Aptos" w:cs="Calibri"/>
          <w:sz w:val="22"/>
        </w:rPr>
        <w:t>(Veljavnost pogodbe)</w:t>
      </w:r>
    </w:p>
    <w:p w14:paraId="3CDEBFA1" w14:textId="77777777" w:rsidR="004A69F1" w:rsidRPr="004327C6" w:rsidRDefault="004A69F1" w:rsidP="004A69F1">
      <w:pPr>
        <w:rPr>
          <w:rFonts w:ascii="Aptos" w:hAnsi="Aptos" w:cs="Calibri"/>
          <w:sz w:val="22"/>
        </w:rPr>
      </w:pPr>
    </w:p>
    <w:p w14:paraId="486A5349" w14:textId="77777777" w:rsidR="004A69F1" w:rsidRPr="004327C6" w:rsidRDefault="004A69F1" w:rsidP="004A69F1">
      <w:pPr>
        <w:rPr>
          <w:rFonts w:ascii="Aptos" w:hAnsi="Aptos" w:cs="Calibri"/>
          <w:sz w:val="22"/>
        </w:rPr>
      </w:pPr>
      <w:r w:rsidRPr="004327C6">
        <w:rPr>
          <w:rFonts w:ascii="Aptos" w:hAnsi="Aptos" w:cs="Calibri"/>
          <w:sz w:val="22"/>
        </w:rPr>
        <w:t>Pogodba prične veljati po podpisu obeh pogodbenih strank, pod odložnim pogojem, da dobavitelj pravočasno predloži finančno zavarovanje za dobro izvedbo posla. Pogodba velja do izpolnitve vseh pogodbenih obveznosti.</w:t>
      </w:r>
    </w:p>
    <w:p w14:paraId="320A0285" w14:textId="77777777" w:rsidR="004A69F1" w:rsidRPr="004327C6" w:rsidRDefault="004A69F1" w:rsidP="004A69F1">
      <w:pPr>
        <w:rPr>
          <w:rFonts w:ascii="Aptos" w:hAnsi="Aptos" w:cs="Calibri"/>
          <w:sz w:val="22"/>
        </w:rPr>
      </w:pPr>
    </w:p>
    <w:p w14:paraId="450F6A7A" w14:textId="77777777" w:rsidR="004A69F1" w:rsidRPr="004327C6" w:rsidRDefault="004A69F1" w:rsidP="004A69F1">
      <w:pPr>
        <w:rPr>
          <w:rFonts w:ascii="Aptos" w:hAnsi="Aptos" w:cs="Calibri"/>
          <w:sz w:val="22"/>
        </w:rPr>
      </w:pPr>
      <w:r w:rsidRPr="004327C6">
        <w:rPr>
          <w:rFonts w:ascii="Aptos" w:hAnsi="Aptos" w:cs="Calibri"/>
          <w:sz w:val="22"/>
        </w:rPr>
        <w:t>Razlog za predčasno odpoved oziroma razdrtje pogodbe je uveljavitev finančnega zavarovanja za dobro izvedbo posla.</w:t>
      </w:r>
    </w:p>
    <w:p w14:paraId="7B74B311" w14:textId="77777777" w:rsidR="004A69F1" w:rsidRPr="004327C6" w:rsidRDefault="004A69F1" w:rsidP="004A69F1">
      <w:pPr>
        <w:jc w:val="center"/>
        <w:rPr>
          <w:rFonts w:ascii="Aptos" w:hAnsi="Aptos" w:cs="Calibri"/>
          <w:sz w:val="22"/>
        </w:rPr>
      </w:pPr>
    </w:p>
    <w:p w14:paraId="61EF0661"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29D4B0A0" w14:textId="77777777" w:rsidR="004A69F1" w:rsidRPr="004327C6" w:rsidRDefault="004A69F1" w:rsidP="004A69F1">
      <w:pPr>
        <w:jc w:val="center"/>
        <w:rPr>
          <w:rFonts w:ascii="Aptos" w:hAnsi="Aptos" w:cs="Calibri"/>
          <w:sz w:val="22"/>
        </w:rPr>
      </w:pPr>
      <w:r w:rsidRPr="004327C6">
        <w:rPr>
          <w:rFonts w:ascii="Aptos" w:hAnsi="Aptos" w:cs="Calibri"/>
          <w:sz w:val="22"/>
        </w:rPr>
        <w:t>(Reševanje sporov in pravno nasledstvo)</w:t>
      </w:r>
    </w:p>
    <w:p w14:paraId="5F88A77D" w14:textId="77777777" w:rsidR="004A69F1" w:rsidRPr="004327C6" w:rsidRDefault="004A69F1" w:rsidP="004A69F1">
      <w:pPr>
        <w:rPr>
          <w:rFonts w:ascii="Aptos" w:hAnsi="Aptos" w:cs="Calibri"/>
          <w:sz w:val="22"/>
        </w:rPr>
      </w:pPr>
    </w:p>
    <w:p w14:paraId="188E5D8D" w14:textId="77777777" w:rsidR="004A69F1" w:rsidRPr="004327C6" w:rsidRDefault="004A69F1" w:rsidP="004A69F1">
      <w:pPr>
        <w:rPr>
          <w:rFonts w:ascii="Aptos" w:hAnsi="Aptos" w:cs="Calibri"/>
          <w:sz w:val="22"/>
        </w:rPr>
      </w:pPr>
      <w:r w:rsidRPr="004327C6">
        <w:rPr>
          <w:rFonts w:ascii="Aptos" w:hAnsi="Aptos" w:cs="Calibri"/>
          <w:sz w:val="22"/>
        </w:rPr>
        <w:t>Morebitne spore iz naslova te pogodbe, ki jih pogodbene stranke ne bi mogle rešiti sporazumno, rešuje krajevno pristojno sodišče po sedežu naročnika.</w:t>
      </w:r>
    </w:p>
    <w:p w14:paraId="28A7965B" w14:textId="77777777" w:rsidR="004A69F1" w:rsidRPr="004327C6" w:rsidRDefault="004A69F1" w:rsidP="004A69F1">
      <w:pPr>
        <w:rPr>
          <w:rFonts w:ascii="Aptos" w:hAnsi="Aptos" w:cs="Calibri"/>
          <w:sz w:val="22"/>
        </w:rPr>
      </w:pPr>
    </w:p>
    <w:p w14:paraId="403FFA60" w14:textId="77777777" w:rsidR="004A69F1" w:rsidRPr="004327C6" w:rsidRDefault="004A69F1" w:rsidP="004A69F1">
      <w:pPr>
        <w:rPr>
          <w:rFonts w:ascii="Aptos" w:hAnsi="Aptos" w:cs="Calibri"/>
          <w:sz w:val="22"/>
        </w:rPr>
      </w:pPr>
      <w:r w:rsidRPr="004327C6">
        <w:rPr>
          <w:rFonts w:ascii="Aptos" w:hAnsi="Aptos" w:cs="Calibri"/>
          <w:sz w:val="22"/>
        </w:rPr>
        <w:t>V primeru statusne spremembe pogodbenih strank se vse pravice in obveznosti po tej pogodbi prenesejo na njihove pravne naslednike skladno z veljavnimi predpisi.</w:t>
      </w:r>
    </w:p>
    <w:p w14:paraId="2FF9743A" w14:textId="77777777" w:rsidR="004A69F1" w:rsidRPr="004327C6" w:rsidRDefault="004A69F1" w:rsidP="004A69F1">
      <w:pPr>
        <w:rPr>
          <w:rFonts w:ascii="Aptos" w:hAnsi="Aptos" w:cs="Calibri"/>
          <w:sz w:val="22"/>
        </w:rPr>
      </w:pPr>
    </w:p>
    <w:p w14:paraId="0FECA0D3" w14:textId="77777777" w:rsidR="004A69F1" w:rsidRPr="004327C6" w:rsidRDefault="004A69F1">
      <w:pPr>
        <w:pStyle w:val="Odstavekseznama"/>
        <w:widowControl w:val="0"/>
        <w:numPr>
          <w:ilvl w:val="0"/>
          <w:numId w:val="23"/>
        </w:numPr>
        <w:suppressAutoHyphens/>
        <w:jc w:val="center"/>
        <w:rPr>
          <w:rFonts w:ascii="Aptos" w:hAnsi="Aptos" w:cs="Calibri"/>
          <w:sz w:val="22"/>
        </w:rPr>
      </w:pPr>
      <w:r w:rsidRPr="004327C6">
        <w:rPr>
          <w:rFonts w:ascii="Aptos" w:hAnsi="Aptos" w:cs="Calibri"/>
          <w:sz w:val="22"/>
        </w:rPr>
        <w:t>člen</w:t>
      </w:r>
    </w:p>
    <w:p w14:paraId="03E28AA2" w14:textId="77777777" w:rsidR="004A69F1" w:rsidRPr="004327C6" w:rsidRDefault="004A69F1" w:rsidP="004A69F1">
      <w:pPr>
        <w:jc w:val="center"/>
        <w:rPr>
          <w:rFonts w:ascii="Aptos" w:hAnsi="Aptos" w:cs="Calibri"/>
          <w:sz w:val="22"/>
        </w:rPr>
      </w:pPr>
      <w:r w:rsidRPr="004327C6">
        <w:rPr>
          <w:rFonts w:ascii="Aptos" w:hAnsi="Aptos" w:cs="Calibri"/>
          <w:sz w:val="22"/>
        </w:rPr>
        <w:t>(Razvezni pogoj)</w:t>
      </w:r>
    </w:p>
    <w:p w14:paraId="24ED235F" w14:textId="77777777" w:rsidR="004A69F1" w:rsidRPr="004327C6" w:rsidRDefault="004A69F1" w:rsidP="004A69F1">
      <w:pPr>
        <w:rPr>
          <w:rFonts w:ascii="Aptos" w:hAnsi="Aptos" w:cs="Calibri"/>
          <w:sz w:val="22"/>
        </w:rPr>
      </w:pPr>
    </w:p>
    <w:p w14:paraId="3872C808" w14:textId="77777777" w:rsidR="004A69F1" w:rsidRPr="004327C6" w:rsidRDefault="004A69F1" w:rsidP="004A69F1">
      <w:pPr>
        <w:rPr>
          <w:rFonts w:ascii="Aptos" w:hAnsi="Aptos" w:cs="Calibri"/>
          <w:sz w:val="22"/>
        </w:rPr>
      </w:pPr>
      <w:r w:rsidRPr="004327C6">
        <w:rPr>
          <w:rFonts w:ascii="Aptos" w:hAnsi="Aptos" w:cs="Calibri"/>
          <w:sz w:val="22"/>
        </w:rPr>
        <w:t>Ta pogodba je sklenjena pod razveznim pogojem, ki se uresniči v primeru izpolnitve ene od naslednjih okoliščin:</w:t>
      </w:r>
    </w:p>
    <w:p w14:paraId="2670B08D" w14:textId="77777777" w:rsidR="004A69F1" w:rsidRPr="004327C6" w:rsidRDefault="004A69F1">
      <w:pPr>
        <w:pStyle w:val="Odstavekseznama"/>
        <w:widowControl w:val="0"/>
        <w:numPr>
          <w:ilvl w:val="0"/>
          <w:numId w:val="25"/>
        </w:numPr>
        <w:suppressAutoHyphens/>
        <w:rPr>
          <w:rFonts w:ascii="Aptos" w:hAnsi="Aptos" w:cs="Calibri"/>
          <w:sz w:val="22"/>
        </w:rPr>
      </w:pPr>
      <w:r w:rsidRPr="004327C6">
        <w:rPr>
          <w:rFonts w:ascii="Aptos" w:hAnsi="Aptos" w:cs="Calibri"/>
          <w:sz w:val="22"/>
        </w:rPr>
        <w:t xml:space="preserve">če bo naročnik seznanjen, da je sodišče s pravnomočno odločitvijo ugotovilo kršitev obveznosti delovne, okoljske ali socialne zakonodaje s strani dobavitelja ali podizvajalca ali </w:t>
      </w:r>
    </w:p>
    <w:p w14:paraId="4C31DC4D" w14:textId="77777777" w:rsidR="004A69F1" w:rsidRPr="004327C6" w:rsidRDefault="004A69F1">
      <w:pPr>
        <w:pStyle w:val="Odstavekseznama"/>
        <w:widowControl w:val="0"/>
        <w:numPr>
          <w:ilvl w:val="0"/>
          <w:numId w:val="25"/>
        </w:numPr>
        <w:suppressAutoHyphens/>
        <w:rPr>
          <w:rFonts w:ascii="Aptos" w:hAnsi="Aptos" w:cs="Calibri"/>
          <w:sz w:val="22"/>
        </w:rPr>
      </w:pPr>
      <w:r w:rsidRPr="004327C6">
        <w:rPr>
          <w:rFonts w:ascii="Aptos" w:hAnsi="Aptos" w:cs="Calibri"/>
          <w:sz w:val="22"/>
        </w:rPr>
        <w:lastRenderedPageBreak/>
        <w:t>če bo naročnik seznanjen, da je pristojni državni organ pri dobavitelju ali podizvajalcu v času izvajanja pogodbe ugotovil najmanj dve kršitvi v zvezi s:</w:t>
      </w:r>
    </w:p>
    <w:p w14:paraId="2FDD4FF6" w14:textId="77777777" w:rsidR="004A69F1" w:rsidRPr="004327C6" w:rsidRDefault="004A69F1">
      <w:pPr>
        <w:pStyle w:val="Odstavekseznama"/>
        <w:widowControl w:val="0"/>
        <w:numPr>
          <w:ilvl w:val="1"/>
          <w:numId w:val="25"/>
        </w:numPr>
        <w:suppressAutoHyphens/>
        <w:rPr>
          <w:rFonts w:ascii="Aptos" w:hAnsi="Aptos" w:cs="Calibri"/>
          <w:sz w:val="22"/>
        </w:rPr>
      </w:pPr>
      <w:r w:rsidRPr="004327C6">
        <w:rPr>
          <w:rFonts w:ascii="Aptos" w:hAnsi="Aptos" w:cs="Calibri"/>
          <w:sz w:val="22"/>
        </w:rPr>
        <w:t xml:space="preserve">plačilom za delo, </w:t>
      </w:r>
    </w:p>
    <w:p w14:paraId="58516FF9" w14:textId="77777777" w:rsidR="004A69F1" w:rsidRPr="004327C6" w:rsidRDefault="004A69F1">
      <w:pPr>
        <w:pStyle w:val="Odstavekseznama"/>
        <w:widowControl w:val="0"/>
        <w:numPr>
          <w:ilvl w:val="1"/>
          <w:numId w:val="25"/>
        </w:numPr>
        <w:suppressAutoHyphens/>
        <w:rPr>
          <w:rFonts w:ascii="Aptos" w:hAnsi="Aptos" w:cs="Calibri"/>
          <w:sz w:val="22"/>
        </w:rPr>
      </w:pPr>
      <w:r w:rsidRPr="004327C6">
        <w:rPr>
          <w:rFonts w:ascii="Aptos" w:hAnsi="Aptos" w:cs="Calibri"/>
          <w:sz w:val="22"/>
        </w:rPr>
        <w:t xml:space="preserve">delovnim časom, </w:t>
      </w:r>
    </w:p>
    <w:p w14:paraId="47419AF8" w14:textId="77777777" w:rsidR="004A69F1" w:rsidRPr="004327C6" w:rsidRDefault="004A69F1">
      <w:pPr>
        <w:pStyle w:val="Odstavekseznama"/>
        <w:widowControl w:val="0"/>
        <w:numPr>
          <w:ilvl w:val="1"/>
          <w:numId w:val="25"/>
        </w:numPr>
        <w:suppressAutoHyphens/>
        <w:rPr>
          <w:rFonts w:ascii="Aptos" w:hAnsi="Aptos" w:cs="Calibri"/>
          <w:sz w:val="22"/>
        </w:rPr>
      </w:pPr>
      <w:r w:rsidRPr="004327C6">
        <w:rPr>
          <w:rFonts w:ascii="Aptos" w:hAnsi="Aptos" w:cs="Calibri"/>
          <w:sz w:val="22"/>
        </w:rPr>
        <w:t xml:space="preserve">počitki, </w:t>
      </w:r>
    </w:p>
    <w:p w14:paraId="3AE2EB12" w14:textId="77777777" w:rsidR="004A69F1" w:rsidRPr="004327C6" w:rsidRDefault="004A69F1">
      <w:pPr>
        <w:pStyle w:val="Odstavekseznama"/>
        <w:widowControl w:val="0"/>
        <w:numPr>
          <w:ilvl w:val="1"/>
          <w:numId w:val="25"/>
        </w:numPr>
        <w:suppressAutoHyphens/>
        <w:rPr>
          <w:rFonts w:ascii="Aptos" w:hAnsi="Aptos" w:cs="Calibri"/>
          <w:sz w:val="22"/>
        </w:rPr>
      </w:pPr>
      <w:r w:rsidRPr="004327C6">
        <w:rPr>
          <w:rFonts w:ascii="Aptos" w:hAnsi="Aptos" w:cs="Calibri"/>
          <w:sz w:val="22"/>
        </w:rPr>
        <w:t xml:space="preserve">opravljanjem dela na podlagi pogodb civilnega prava kljub obstoju elementov delovnega razmerja ali v zvezi z zaposlovanjem na črno </w:t>
      </w:r>
    </w:p>
    <w:p w14:paraId="2E60D640" w14:textId="77777777" w:rsidR="004A69F1" w:rsidRPr="004327C6" w:rsidRDefault="004A69F1" w:rsidP="004A69F1">
      <w:pPr>
        <w:ind w:left="720"/>
        <w:rPr>
          <w:rFonts w:ascii="Aptos" w:hAnsi="Aptos" w:cs="Calibri"/>
          <w:sz w:val="22"/>
        </w:rPr>
      </w:pPr>
      <w:r w:rsidRPr="004327C6">
        <w:rPr>
          <w:rFonts w:ascii="Aptos" w:hAnsi="Aptos" w:cs="Calibri"/>
          <w:sz w:val="22"/>
        </w:rPr>
        <w:t>in za kateri mu je bila s pravnomočno odločitvijo ali več pravnomočnimi odločitvami izrečena globa za prekršek,</w:t>
      </w:r>
    </w:p>
    <w:p w14:paraId="54081E61" w14:textId="77777777" w:rsidR="004A69F1" w:rsidRPr="004327C6" w:rsidRDefault="004A69F1" w:rsidP="004A69F1">
      <w:pPr>
        <w:rPr>
          <w:rFonts w:ascii="Aptos" w:hAnsi="Aptos" w:cs="Calibri"/>
          <w:sz w:val="22"/>
        </w:rPr>
      </w:pPr>
      <w:r w:rsidRPr="004327C6">
        <w:rPr>
          <w:rFonts w:ascii="Aptos" w:hAnsi="Aptos" w:cs="Calibri"/>
          <w:sz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68253DE" w14:textId="77777777" w:rsidR="004A69F1" w:rsidRPr="004327C6" w:rsidRDefault="004A69F1" w:rsidP="004A69F1">
      <w:pPr>
        <w:rPr>
          <w:rFonts w:ascii="Aptos" w:hAnsi="Aptos" w:cs="Calibri"/>
          <w:sz w:val="22"/>
        </w:rPr>
      </w:pPr>
    </w:p>
    <w:p w14:paraId="60D84350" w14:textId="77777777" w:rsidR="004A69F1" w:rsidRPr="004327C6" w:rsidRDefault="004A69F1" w:rsidP="004A69F1">
      <w:pPr>
        <w:rPr>
          <w:rFonts w:ascii="Aptos" w:hAnsi="Aptos" w:cs="Calibri"/>
          <w:sz w:val="22"/>
        </w:rPr>
      </w:pPr>
      <w:r w:rsidRPr="004327C6">
        <w:rPr>
          <w:rFonts w:ascii="Aptos" w:hAnsi="Aptos" w:cs="Calibri"/>
          <w:sz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639B41D5" w14:textId="77777777" w:rsidR="004A69F1" w:rsidRPr="004327C6" w:rsidRDefault="004A69F1" w:rsidP="004A69F1">
      <w:pPr>
        <w:rPr>
          <w:rFonts w:ascii="Aptos" w:hAnsi="Aptos" w:cs="Calibri"/>
          <w:sz w:val="22"/>
        </w:rPr>
      </w:pPr>
    </w:p>
    <w:p w14:paraId="56396630" w14:textId="77777777" w:rsidR="004A69F1" w:rsidRPr="004327C6" w:rsidRDefault="004A69F1" w:rsidP="004A69F1">
      <w:pPr>
        <w:rPr>
          <w:rFonts w:ascii="Aptos" w:hAnsi="Aptos" w:cs="Calibri"/>
          <w:sz w:val="22"/>
        </w:rPr>
      </w:pPr>
      <w:r w:rsidRPr="004327C6">
        <w:rPr>
          <w:rFonts w:ascii="Aptos" w:hAnsi="Aptos" w:cs="Calibri"/>
          <w:sz w:val="22"/>
        </w:rPr>
        <w:t>Če naročnik v roku 30 dni od seznanitve s kršitvijo ne začne novega postopka javnega naročila, se šteje, da je pogodba razvezana trideseti dan od seznanitve s kršitvijo.</w:t>
      </w:r>
    </w:p>
    <w:p w14:paraId="73122929" w14:textId="77777777" w:rsidR="004A69F1" w:rsidRPr="004327C6" w:rsidRDefault="004A69F1" w:rsidP="004A69F1">
      <w:pPr>
        <w:rPr>
          <w:rFonts w:ascii="Aptos" w:hAnsi="Aptos" w:cs="Calibri"/>
          <w:sz w:val="22"/>
        </w:rPr>
      </w:pPr>
    </w:p>
    <w:p w14:paraId="1AC1EF0D" w14:textId="77777777" w:rsidR="004A69F1" w:rsidRPr="004327C6" w:rsidRDefault="004A69F1" w:rsidP="004A69F1">
      <w:pPr>
        <w:rPr>
          <w:rFonts w:ascii="Aptos" w:hAnsi="Aptos" w:cs="Calibri"/>
          <w:sz w:val="22"/>
        </w:rPr>
      </w:pPr>
      <w:r w:rsidRPr="004327C6">
        <w:rPr>
          <w:rFonts w:ascii="Aptos" w:hAnsi="Aptos" w:cs="Calibri"/>
          <w:sz w:val="22"/>
        </w:rPr>
        <w:t>V primeru predčasnega prenehanja pogodbe zaradi gornjih vzrokov, naročnik plača dobavitelju izvršena dela in material, istočasno pa ima pravico obračunati dobavitelju od situacij plačilo pogodbene kazni in plačilo za storjeno škodo zaradi neizpolnjevanja pogodbenih obveznosti in unovčiti dane garancije. V primeru da škodo ni možno ugotoviti, se ta obračuna v višini 10 % od pogodbene vrednosti.</w:t>
      </w:r>
    </w:p>
    <w:p w14:paraId="1CFC8198" w14:textId="77777777" w:rsidR="004A69F1" w:rsidRPr="004327C6" w:rsidRDefault="004A69F1" w:rsidP="004A69F1">
      <w:pPr>
        <w:rPr>
          <w:rFonts w:ascii="Aptos" w:hAnsi="Aptos" w:cs="Calibri"/>
          <w:sz w:val="22"/>
        </w:rPr>
      </w:pPr>
    </w:p>
    <w:p w14:paraId="2865B0AC"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6037884E" w14:textId="77777777" w:rsidR="004A69F1" w:rsidRPr="004327C6" w:rsidRDefault="004A69F1" w:rsidP="004A69F1">
      <w:pPr>
        <w:jc w:val="center"/>
        <w:rPr>
          <w:rFonts w:ascii="Aptos" w:hAnsi="Aptos" w:cs="Calibri"/>
          <w:sz w:val="22"/>
        </w:rPr>
      </w:pPr>
      <w:r w:rsidRPr="004327C6">
        <w:rPr>
          <w:rFonts w:ascii="Aptos" w:hAnsi="Aptos" w:cs="Calibri"/>
          <w:sz w:val="22"/>
        </w:rPr>
        <w:t>(Protikorupcijska klavzula)</w:t>
      </w:r>
    </w:p>
    <w:p w14:paraId="4D74FFA9" w14:textId="77777777" w:rsidR="004A69F1" w:rsidRPr="004327C6" w:rsidRDefault="004A69F1" w:rsidP="004A69F1">
      <w:pPr>
        <w:rPr>
          <w:rFonts w:ascii="Aptos" w:hAnsi="Aptos" w:cs="Calibri"/>
          <w:sz w:val="22"/>
        </w:rPr>
      </w:pPr>
    </w:p>
    <w:p w14:paraId="1C80E2BE" w14:textId="77777777" w:rsidR="004A69F1" w:rsidRPr="004327C6" w:rsidRDefault="004A69F1" w:rsidP="004A69F1">
      <w:pPr>
        <w:rPr>
          <w:rFonts w:ascii="Aptos" w:hAnsi="Aptos" w:cs="Calibri"/>
          <w:sz w:val="22"/>
        </w:rPr>
      </w:pPr>
      <w:r w:rsidRPr="004327C6">
        <w:rPr>
          <w:rFonts w:ascii="Aptos" w:hAnsi="Aptos" w:cs="Calibri"/>
          <w:sz w:val="22"/>
        </w:rPr>
        <w:t xml:space="preserve">Nična je pogodba, pri kateri kdo v imenu ali na račun druge pogodbene stranke, predstavniku ali posredniku organa ali organizacije iz javnega sektorja obljubi, ponudi ali da kakšno nedovoljeno korist za: </w:t>
      </w:r>
    </w:p>
    <w:p w14:paraId="17875F87" w14:textId="77777777" w:rsidR="004A69F1" w:rsidRPr="004327C6" w:rsidRDefault="004A69F1">
      <w:pPr>
        <w:numPr>
          <w:ilvl w:val="0"/>
          <w:numId w:val="22"/>
        </w:numPr>
        <w:rPr>
          <w:rFonts w:ascii="Aptos" w:hAnsi="Aptos" w:cs="Calibri"/>
          <w:sz w:val="22"/>
        </w:rPr>
      </w:pPr>
      <w:r w:rsidRPr="004327C6">
        <w:rPr>
          <w:rFonts w:ascii="Aptos" w:hAnsi="Aptos" w:cs="Calibri"/>
          <w:sz w:val="22"/>
        </w:rPr>
        <w:t xml:space="preserve">pridobitev posla ali </w:t>
      </w:r>
    </w:p>
    <w:p w14:paraId="3F6882FA" w14:textId="77777777" w:rsidR="004A69F1" w:rsidRPr="004327C6" w:rsidRDefault="004A69F1">
      <w:pPr>
        <w:numPr>
          <w:ilvl w:val="0"/>
          <w:numId w:val="22"/>
        </w:numPr>
        <w:rPr>
          <w:rFonts w:ascii="Aptos" w:hAnsi="Aptos" w:cs="Calibri"/>
          <w:sz w:val="22"/>
        </w:rPr>
      </w:pPr>
      <w:r w:rsidRPr="004327C6">
        <w:rPr>
          <w:rFonts w:ascii="Aptos" w:hAnsi="Aptos" w:cs="Calibri"/>
          <w:sz w:val="22"/>
        </w:rPr>
        <w:t xml:space="preserve">za sklenitev posla pod ugodnejšimi pogoji ali </w:t>
      </w:r>
    </w:p>
    <w:p w14:paraId="27758EDB" w14:textId="77777777" w:rsidR="004A69F1" w:rsidRPr="004327C6" w:rsidRDefault="004A69F1">
      <w:pPr>
        <w:numPr>
          <w:ilvl w:val="0"/>
          <w:numId w:val="22"/>
        </w:numPr>
        <w:rPr>
          <w:rFonts w:ascii="Aptos" w:hAnsi="Aptos" w:cs="Calibri"/>
          <w:sz w:val="22"/>
        </w:rPr>
      </w:pPr>
      <w:r w:rsidRPr="004327C6">
        <w:rPr>
          <w:rFonts w:ascii="Aptos" w:hAnsi="Aptos" w:cs="Calibri"/>
          <w:sz w:val="22"/>
        </w:rPr>
        <w:t xml:space="preserve">za opustitev dolžnega nadzora nad izvajanjem pogodbenih obveznosti ali </w:t>
      </w:r>
    </w:p>
    <w:p w14:paraId="63F63FD2" w14:textId="77777777" w:rsidR="004A69F1" w:rsidRPr="004327C6" w:rsidRDefault="004A69F1">
      <w:pPr>
        <w:numPr>
          <w:ilvl w:val="0"/>
          <w:numId w:val="22"/>
        </w:numPr>
        <w:rPr>
          <w:rFonts w:ascii="Aptos" w:hAnsi="Aptos" w:cs="Calibri"/>
          <w:sz w:val="22"/>
        </w:rPr>
      </w:pPr>
      <w:r w:rsidRPr="004327C6">
        <w:rPr>
          <w:rFonts w:ascii="Aptos" w:hAnsi="Aptos" w:cs="Calibr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D1FD04" w14:textId="77777777" w:rsidR="004327C6" w:rsidRPr="004327C6" w:rsidRDefault="004327C6" w:rsidP="004A69F1">
      <w:pPr>
        <w:rPr>
          <w:rFonts w:ascii="Aptos" w:hAnsi="Aptos" w:cs="Calibri"/>
          <w:sz w:val="22"/>
        </w:rPr>
      </w:pPr>
    </w:p>
    <w:p w14:paraId="16E39E56" w14:textId="77777777" w:rsidR="004A69F1" w:rsidRPr="004327C6" w:rsidRDefault="004A69F1">
      <w:pPr>
        <w:numPr>
          <w:ilvl w:val="0"/>
          <w:numId w:val="23"/>
        </w:numPr>
        <w:spacing w:line="240" w:lineRule="auto"/>
        <w:jc w:val="center"/>
        <w:rPr>
          <w:rFonts w:ascii="Aptos" w:hAnsi="Aptos" w:cs="Calibri"/>
          <w:sz w:val="22"/>
        </w:rPr>
      </w:pPr>
      <w:r w:rsidRPr="004327C6">
        <w:rPr>
          <w:rFonts w:ascii="Aptos" w:hAnsi="Aptos" w:cs="Calibri"/>
          <w:sz w:val="22"/>
        </w:rPr>
        <w:t>člen</w:t>
      </w:r>
    </w:p>
    <w:p w14:paraId="353E1239" w14:textId="77777777" w:rsidR="004A69F1" w:rsidRPr="004327C6" w:rsidRDefault="004A69F1" w:rsidP="004A69F1">
      <w:pPr>
        <w:jc w:val="center"/>
        <w:rPr>
          <w:rFonts w:ascii="Aptos" w:hAnsi="Aptos" w:cs="Calibri"/>
          <w:sz w:val="22"/>
        </w:rPr>
      </w:pPr>
      <w:r w:rsidRPr="004327C6">
        <w:rPr>
          <w:rFonts w:ascii="Aptos" w:hAnsi="Aptos" w:cs="Calibri"/>
          <w:sz w:val="22"/>
        </w:rPr>
        <w:t>(Končna določba)</w:t>
      </w:r>
    </w:p>
    <w:p w14:paraId="294DEB67" w14:textId="77777777" w:rsidR="004A69F1" w:rsidRPr="004327C6" w:rsidRDefault="004A69F1" w:rsidP="004A69F1">
      <w:pPr>
        <w:jc w:val="center"/>
        <w:rPr>
          <w:rFonts w:ascii="Aptos" w:hAnsi="Aptos" w:cs="Calibri"/>
          <w:sz w:val="22"/>
        </w:rPr>
      </w:pPr>
    </w:p>
    <w:p w14:paraId="2D4C87F7" w14:textId="77777777" w:rsidR="004A69F1" w:rsidRPr="004327C6" w:rsidRDefault="004A69F1" w:rsidP="004A69F1">
      <w:pPr>
        <w:rPr>
          <w:rFonts w:ascii="Aptos" w:hAnsi="Aptos" w:cs="Calibri"/>
          <w:sz w:val="22"/>
        </w:rPr>
      </w:pPr>
      <w:r w:rsidRPr="004327C6">
        <w:rPr>
          <w:rFonts w:ascii="Aptos" w:hAnsi="Aptos" w:cs="Calibri"/>
          <w:sz w:val="22"/>
        </w:rPr>
        <w:t>Pogodba je sklenjena z dnem podpisa zadnje od obeh pogodbenih strank. Če dobavitelj ne predloži listin za dobro izvedbo posla, se šteje, da pogodba ni bila nikoli sklenjena.</w:t>
      </w:r>
    </w:p>
    <w:p w14:paraId="6C08D563" w14:textId="77777777" w:rsidR="004A69F1" w:rsidRPr="004327C6" w:rsidRDefault="004A69F1" w:rsidP="004A69F1">
      <w:pPr>
        <w:rPr>
          <w:rFonts w:ascii="Aptos" w:hAnsi="Aptos" w:cs="Calibri"/>
          <w:sz w:val="22"/>
        </w:rPr>
      </w:pPr>
    </w:p>
    <w:p w14:paraId="29EF1BD2" w14:textId="77777777" w:rsidR="004A69F1" w:rsidRPr="004327C6" w:rsidRDefault="004A69F1" w:rsidP="004A69F1">
      <w:pPr>
        <w:rPr>
          <w:rFonts w:ascii="Aptos" w:hAnsi="Aptos" w:cs="Calibri"/>
          <w:sz w:val="22"/>
        </w:rPr>
      </w:pPr>
      <w:r w:rsidRPr="004327C6">
        <w:rPr>
          <w:rFonts w:ascii="Aptos" w:hAnsi="Aptos" w:cs="Calibri"/>
          <w:sz w:val="22"/>
        </w:rPr>
        <w:lastRenderedPageBreak/>
        <w:t>Pogodba se lahko spremeni ali dopolni s pisnim aneksom, ki ga sprejmeta in podpišeta obe pogodbeni stranki. Če katerokoli od pogodbenih določb je ali postane neveljavno, to ne vpliva na ostale pogodbene določbe. Neveljavna določba se nadomesti z veljavno, ki mora čimbolj ustrezati namenu, ki ga je želela doseči neveljavna določba.</w:t>
      </w:r>
    </w:p>
    <w:p w14:paraId="550B0DA5" w14:textId="77777777" w:rsidR="004A69F1" w:rsidRPr="004327C6" w:rsidRDefault="004A69F1" w:rsidP="004A69F1">
      <w:pPr>
        <w:rPr>
          <w:rFonts w:ascii="Aptos" w:hAnsi="Aptos" w:cs="Calibri"/>
          <w:sz w:val="22"/>
        </w:rPr>
      </w:pPr>
    </w:p>
    <w:p w14:paraId="24176249" w14:textId="77777777" w:rsidR="004A69F1" w:rsidRPr="004327C6" w:rsidRDefault="004A69F1" w:rsidP="004A69F1">
      <w:pPr>
        <w:rPr>
          <w:rFonts w:ascii="Aptos" w:hAnsi="Aptos" w:cs="Calibri"/>
          <w:sz w:val="22"/>
        </w:rPr>
      </w:pPr>
      <w:r w:rsidRPr="004327C6">
        <w:rPr>
          <w:rFonts w:ascii="Aptos" w:hAnsi="Aptos" w:cs="Calibri"/>
          <w:sz w:val="22"/>
        </w:rPr>
        <w:t>Odstop te pogodbe tretjemu je možen samo s pisnim soglasjem obeh pogodbenih strank.</w:t>
      </w:r>
    </w:p>
    <w:p w14:paraId="30226136" w14:textId="77777777" w:rsidR="004A69F1" w:rsidRPr="004327C6" w:rsidRDefault="004A69F1" w:rsidP="004A69F1">
      <w:pPr>
        <w:rPr>
          <w:rFonts w:ascii="Aptos" w:hAnsi="Aptos" w:cs="Calibri"/>
          <w:sz w:val="22"/>
        </w:rPr>
      </w:pPr>
    </w:p>
    <w:p w14:paraId="31F83487" w14:textId="77777777" w:rsidR="004A69F1" w:rsidRPr="004327C6" w:rsidRDefault="004A69F1" w:rsidP="004A69F1">
      <w:pPr>
        <w:rPr>
          <w:rFonts w:ascii="Aptos" w:hAnsi="Aptos" w:cs="Calibri"/>
          <w:sz w:val="22"/>
        </w:rPr>
      </w:pPr>
      <w:r w:rsidRPr="004327C6">
        <w:rPr>
          <w:rFonts w:ascii="Aptos" w:hAnsi="Aptos" w:cs="Calibri"/>
          <w:sz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A03E5B4" w14:textId="77777777" w:rsidR="004A69F1" w:rsidRPr="004327C6" w:rsidRDefault="004A69F1" w:rsidP="004A69F1">
      <w:pPr>
        <w:rPr>
          <w:rFonts w:ascii="Aptos" w:hAnsi="Aptos" w:cs="Calibri"/>
          <w:sz w:val="22"/>
        </w:rPr>
      </w:pPr>
    </w:p>
    <w:p w14:paraId="228FE8E2" w14:textId="77777777" w:rsidR="004A69F1" w:rsidRPr="004327C6" w:rsidRDefault="004A69F1" w:rsidP="004A69F1">
      <w:pPr>
        <w:rPr>
          <w:rFonts w:ascii="Aptos" w:hAnsi="Aptos" w:cs="Calibri"/>
          <w:sz w:val="22"/>
        </w:rPr>
      </w:pPr>
      <w:r w:rsidRPr="004327C6">
        <w:rPr>
          <w:rFonts w:ascii="Aptos" w:hAnsi="Aptos" w:cs="Calibri"/>
          <w:sz w:val="22"/>
        </w:rPr>
        <w:t>V vsakem primeru lahko katera od pogodbenih strank od pogodbe odstopi, s tem da glede na razlog odstopa izbere za nasprotno stran primeren čas ter poravna vse stroške, ki jih s tem povzroči.</w:t>
      </w:r>
    </w:p>
    <w:p w14:paraId="05E5EC50" w14:textId="77777777" w:rsidR="004A69F1" w:rsidRPr="004327C6" w:rsidRDefault="004A69F1" w:rsidP="004A69F1">
      <w:pPr>
        <w:rPr>
          <w:rFonts w:ascii="Aptos" w:hAnsi="Aptos" w:cs="Calibri"/>
          <w:sz w:val="22"/>
        </w:rPr>
      </w:pPr>
    </w:p>
    <w:p w14:paraId="60A7741B" w14:textId="77777777" w:rsidR="004A69F1" w:rsidRPr="004327C6" w:rsidRDefault="004A69F1" w:rsidP="004A69F1">
      <w:pPr>
        <w:rPr>
          <w:rFonts w:ascii="Aptos" w:hAnsi="Aptos" w:cs="Calibri"/>
          <w:sz w:val="22"/>
        </w:rPr>
      </w:pPr>
      <w:r w:rsidRPr="004327C6">
        <w:rPr>
          <w:rFonts w:ascii="Aptos" w:hAnsi="Aptos" w:cs="Calibri"/>
          <w:sz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131E0EBF" w14:textId="77777777" w:rsidR="004A69F1" w:rsidRPr="004327C6" w:rsidRDefault="004A69F1" w:rsidP="004A69F1">
      <w:pPr>
        <w:rPr>
          <w:rFonts w:ascii="Aptos" w:hAnsi="Aptos" w:cs="Calibri"/>
          <w:sz w:val="22"/>
        </w:rPr>
      </w:pPr>
    </w:p>
    <w:p w14:paraId="03286E30" w14:textId="77777777" w:rsidR="004A69F1" w:rsidRPr="004327C6" w:rsidRDefault="004A69F1" w:rsidP="004A69F1">
      <w:pPr>
        <w:rPr>
          <w:rFonts w:ascii="Aptos" w:hAnsi="Aptos" w:cs="Calibri"/>
          <w:sz w:val="22"/>
        </w:rPr>
      </w:pPr>
      <w:r w:rsidRPr="004327C6">
        <w:rPr>
          <w:rFonts w:ascii="Aptos" w:hAnsi="Aptos" w:cs="Calibri"/>
          <w:sz w:val="22"/>
        </w:rPr>
        <w:t xml:space="preserve">Pogodba je sestavljena v treh enakovrednih izvodih, od katerih prejme naročnik dva izvoda, dobavitelj pa en izvod. </w:t>
      </w:r>
    </w:p>
    <w:bookmarkEnd w:id="54"/>
    <w:p w14:paraId="12B1099F" w14:textId="77777777" w:rsidR="004A69F1" w:rsidRPr="004327C6" w:rsidRDefault="004A69F1" w:rsidP="004A69F1">
      <w:pPr>
        <w:rPr>
          <w:rFonts w:ascii="Aptos" w:hAnsi="Aptos" w:cs="Calibri"/>
          <w:sz w:val="22"/>
        </w:rPr>
      </w:pPr>
    </w:p>
    <w:p w14:paraId="2CCAE065" w14:textId="77777777" w:rsidR="004A69F1" w:rsidRPr="004327C6" w:rsidRDefault="004A69F1" w:rsidP="004A69F1">
      <w:pPr>
        <w:rPr>
          <w:rFonts w:ascii="Aptos" w:hAnsi="Aptos" w:cs="Calibri"/>
          <w:sz w:val="22"/>
        </w:rPr>
      </w:pPr>
      <w:r w:rsidRPr="004327C6">
        <w:rPr>
          <w:rFonts w:ascii="Aptos" w:hAnsi="Aptos" w:cs="Calibri"/>
          <w:sz w:val="22"/>
        </w:rPr>
        <w:t>...., .....</w:t>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t>Cerknica, .....</w:t>
      </w:r>
    </w:p>
    <w:p w14:paraId="7E0F4F0A" w14:textId="77777777" w:rsidR="004A69F1" w:rsidRPr="004327C6" w:rsidRDefault="004A69F1" w:rsidP="004A69F1">
      <w:pPr>
        <w:rPr>
          <w:rFonts w:ascii="Aptos" w:hAnsi="Aptos" w:cs="Calibri"/>
          <w:sz w:val="22"/>
        </w:rPr>
      </w:pPr>
      <w:r w:rsidRPr="004327C6">
        <w:rPr>
          <w:rFonts w:ascii="Aptos" w:hAnsi="Aptos" w:cs="Calibri"/>
          <w:sz w:val="22"/>
        </w:rPr>
        <w:t>Št.: .....</w:t>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t>Št.: .....</w:t>
      </w:r>
    </w:p>
    <w:p w14:paraId="2C58365C" w14:textId="77777777" w:rsidR="004A69F1" w:rsidRPr="004327C6" w:rsidRDefault="004A69F1" w:rsidP="004A69F1">
      <w:pPr>
        <w:rPr>
          <w:rFonts w:ascii="Aptos" w:hAnsi="Aptos" w:cs="Calibri"/>
          <w:sz w:val="22"/>
        </w:rPr>
      </w:pPr>
    </w:p>
    <w:p w14:paraId="018EF718" w14:textId="77777777" w:rsidR="004A69F1" w:rsidRPr="004327C6" w:rsidRDefault="004A69F1" w:rsidP="004A69F1">
      <w:pPr>
        <w:rPr>
          <w:rFonts w:ascii="Aptos" w:hAnsi="Aptos" w:cs="Calibri"/>
          <w:sz w:val="22"/>
        </w:rPr>
      </w:pPr>
      <w:r w:rsidRPr="004327C6">
        <w:rPr>
          <w:rFonts w:ascii="Aptos" w:hAnsi="Aptos" w:cs="Calibri"/>
          <w:sz w:val="22"/>
        </w:rPr>
        <w:t>D O B A V I T E L J :</w:t>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t>N A R O Č N I K :</w:t>
      </w:r>
    </w:p>
    <w:p w14:paraId="64AA1428" w14:textId="77777777" w:rsidR="004A69F1" w:rsidRPr="004327C6" w:rsidRDefault="004A69F1" w:rsidP="004A69F1">
      <w:pPr>
        <w:rPr>
          <w:rFonts w:ascii="Aptos" w:hAnsi="Aptos" w:cs="Calibri"/>
          <w:sz w:val="22"/>
        </w:rPr>
      </w:pPr>
    </w:p>
    <w:p w14:paraId="6BD42476" w14:textId="77777777" w:rsidR="004A69F1" w:rsidRPr="004327C6" w:rsidRDefault="004A69F1" w:rsidP="004A69F1">
      <w:pPr>
        <w:ind w:left="1440" w:hanging="1440"/>
        <w:rPr>
          <w:rFonts w:ascii="Aptos" w:hAnsi="Aptos" w:cs="Calibri"/>
          <w:sz w:val="22"/>
        </w:rPr>
      </w:pPr>
      <w:r w:rsidRPr="004327C6">
        <w:rPr>
          <w:rFonts w:ascii="Aptos" w:hAnsi="Aptos" w:cs="Calibri"/>
          <w:sz w:val="22"/>
        </w:rPr>
        <w:t>...</w:t>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t>JAVNI ZAVOD NOTRANJSKI REGIJSKI PARK</w:t>
      </w:r>
    </w:p>
    <w:p w14:paraId="4487B7AE" w14:textId="77777777" w:rsidR="004A69F1" w:rsidRPr="004327C6" w:rsidRDefault="004A69F1" w:rsidP="004A69F1">
      <w:pPr>
        <w:ind w:left="1440" w:hanging="1440"/>
        <w:rPr>
          <w:rFonts w:ascii="Aptos" w:hAnsi="Aptos" w:cs="Calibri"/>
          <w:sz w:val="22"/>
        </w:rPr>
      </w:pPr>
    </w:p>
    <w:p w14:paraId="259E6EF2" w14:textId="77777777" w:rsidR="004A69F1" w:rsidRPr="004327C6" w:rsidRDefault="004A69F1" w:rsidP="004A69F1">
      <w:pPr>
        <w:rPr>
          <w:rFonts w:ascii="Aptos" w:hAnsi="Aptos" w:cs="Calibri"/>
          <w:sz w:val="22"/>
        </w:rPr>
      </w:pPr>
      <w:r w:rsidRPr="004327C6">
        <w:rPr>
          <w:rFonts w:ascii="Aptos" w:hAnsi="Aptos" w:cs="Calibri"/>
          <w:sz w:val="22"/>
        </w:rPr>
        <w:t>..., ...</w:t>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t>Leon KEBE, direktor</w:t>
      </w:r>
    </w:p>
    <w:p w14:paraId="4A13007F" w14:textId="77777777" w:rsidR="004A69F1" w:rsidRPr="004327C6" w:rsidRDefault="004A69F1" w:rsidP="004A69F1">
      <w:pPr>
        <w:rPr>
          <w:rFonts w:ascii="Aptos" w:hAnsi="Aptos" w:cs="Calibri"/>
          <w:sz w:val="22"/>
        </w:rPr>
      </w:pPr>
    </w:p>
    <w:p w14:paraId="5606E605" w14:textId="77777777" w:rsidR="004A69F1" w:rsidRPr="004327C6" w:rsidRDefault="004A69F1" w:rsidP="004A69F1">
      <w:pPr>
        <w:rPr>
          <w:rFonts w:ascii="Aptos" w:hAnsi="Aptos" w:cs="Calibri"/>
          <w:sz w:val="22"/>
        </w:rPr>
      </w:pPr>
    </w:p>
    <w:p w14:paraId="61B33E82" w14:textId="77777777" w:rsidR="004A69F1" w:rsidRPr="004327C6" w:rsidRDefault="004A69F1" w:rsidP="004A69F1">
      <w:pPr>
        <w:rPr>
          <w:rFonts w:ascii="Aptos" w:hAnsi="Aptos" w:cs="Calibri"/>
          <w:sz w:val="22"/>
        </w:rPr>
      </w:pPr>
      <w:r w:rsidRPr="004327C6">
        <w:rPr>
          <w:rFonts w:ascii="Aptos" w:hAnsi="Aptos" w:cs="Calibri"/>
          <w:sz w:val="22"/>
        </w:rPr>
        <w:t>Žig in podpis:</w:t>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t>Žig in podpis:</w:t>
      </w:r>
    </w:p>
    <w:p w14:paraId="3471E242" w14:textId="77777777" w:rsidR="004A69F1" w:rsidRPr="004327C6" w:rsidRDefault="004A69F1" w:rsidP="004A69F1">
      <w:pPr>
        <w:rPr>
          <w:rFonts w:ascii="Aptos" w:hAnsi="Aptos"/>
          <w:sz w:val="22"/>
        </w:rPr>
      </w:pPr>
    </w:p>
    <w:p w14:paraId="1001E070" w14:textId="77777777" w:rsidR="004A69F1" w:rsidRPr="004327C6" w:rsidRDefault="004A69F1" w:rsidP="004A69F1">
      <w:pPr>
        <w:rPr>
          <w:rFonts w:ascii="Aptos" w:hAnsi="Aptos"/>
          <w:sz w:val="22"/>
        </w:rPr>
      </w:pPr>
    </w:p>
    <w:p w14:paraId="330BCFBA" w14:textId="77777777" w:rsidR="004A69F1" w:rsidRPr="004327C6" w:rsidRDefault="004A69F1" w:rsidP="004A69F1">
      <w:pPr>
        <w:rPr>
          <w:rFonts w:ascii="Aptos" w:hAnsi="Aptos"/>
          <w:sz w:val="22"/>
        </w:rPr>
      </w:pPr>
    </w:p>
    <w:p w14:paraId="672CDE65" w14:textId="77777777" w:rsidR="004A69F1" w:rsidRPr="004327C6" w:rsidRDefault="004A69F1" w:rsidP="004A69F1">
      <w:pPr>
        <w:rPr>
          <w:rFonts w:ascii="Aptos" w:hAnsi="Aptos"/>
          <w:sz w:val="22"/>
        </w:rPr>
      </w:pPr>
    </w:p>
    <w:p w14:paraId="3F5CC200" w14:textId="77777777" w:rsidR="004A69F1" w:rsidRPr="004327C6" w:rsidRDefault="004A69F1" w:rsidP="004A69F1">
      <w:pPr>
        <w:rPr>
          <w:rFonts w:ascii="Aptos" w:hAnsi="Aptos"/>
          <w:sz w:val="22"/>
        </w:rPr>
      </w:pPr>
    </w:p>
    <w:p w14:paraId="050865AB" w14:textId="77777777" w:rsidR="009A69E2" w:rsidRDefault="009A69E2">
      <w:pPr>
        <w:spacing w:line="240" w:lineRule="auto"/>
        <w:jc w:val="left"/>
        <w:rPr>
          <w:rFonts w:ascii="Aptos" w:hAnsi="Aptos" w:cstheme="minorHAnsi"/>
          <w:b/>
          <w:snapToGrid w:val="0"/>
          <w:sz w:val="28"/>
          <w:szCs w:val="28"/>
        </w:rPr>
      </w:pPr>
      <w:bookmarkStart w:id="55" w:name="_Toc517701411"/>
      <w:bookmarkStart w:id="56" w:name="_Toc20701289"/>
      <w:bookmarkStart w:id="57" w:name="_Toc53327114"/>
      <w:bookmarkStart w:id="58" w:name="_Toc53925871"/>
      <w:bookmarkStart w:id="59" w:name="_Toc61766312"/>
      <w:bookmarkStart w:id="60" w:name="_Toc151975576"/>
      <w:r>
        <w:rPr>
          <w:rFonts w:ascii="Aptos" w:hAnsi="Aptos" w:cstheme="minorHAnsi"/>
          <w:b/>
          <w:snapToGrid w:val="0"/>
          <w:sz w:val="28"/>
          <w:szCs w:val="28"/>
        </w:rPr>
        <w:br w:type="page"/>
      </w:r>
    </w:p>
    <w:p w14:paraId="508C4BBC" w14:textId="02E42266"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ptos" w:hAnsi="Aptos" w:cs="Calibri"/>
          <w:b/>
          <w:sz w:val="28"/>
          <w:szCs w:val="28"/>
        </w:rPr>
      </w:pPr>
      <w:r w:rsidRPr="004327C6">
        <w:rPr>
          <w:rFonts w:ascii="Aptos" w:hAnsi="Aptos" w:cstheme="minorHAnsi"/>
          <w:b/>
          <w:snapToGrid w:val="0"/>
          <w:sz w:val="28"/>
          <w:szCs w:val="28"/>
        </w:rPr>
        <w:lastRenderedPageBreak/>
        <w:t>VZOREC FINANČNEGA ZAVAROVANJA ZA DOBRO IZVEDBO POGODBENIH OBVEZNOSTI</w:t>
      </w:r>
      <w:bookmarkEnd w:id="55"/>
      <w:bookmarkEnd w:id="56"/>
      <w:bookmarkEnd w:id="57"/>
      <w:bookmarkEnd w:id="58"/>
      <w:bookmarkEnd w:id="59"/>
      <w:bookmarkEnd w:id="60"/>
    </w:p>
    <w:p w14:paraId="31423D6B"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i/>
          <w:sz w:val="22"/>
        </w:rPr>
      </w:pPr>
    </w:p>
    <w:p w14:paraId="553B0EB5"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i/>
          <w:sz w:val="22"/>
        </w:rPr>
      </w:pPr>
      <w:r w:rsidRPr="004327C6">
        <w:rPr>
          <w:rFonts w:ascii="Aptos" w:hAnsi="Aptos" w:cs="Calibri"/>
          <w:i/>
          <w:sz w:val="22"/>
        </w:rPr>
        <w:t>Glava s podatki o garantu (banki/zavarovalnici) ali SWIFT ključ</w:t>
      </w:r>
    </w:p>
    <w:p w14:paraId="55B0119D"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b/>
          <w:sz w:val="22"/>
        </w:rPr>
      </w:pPr>
    </w:p>
    <w:p w14:paraId="5EA0A866"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sz w:val="22"/>
        </w:rPr>
        <w:t xml:space="preserve">Za:       </w:t>
      </w:r>
      <w:r w:rsidRPr="004327C6">
        <w:rPr>
          <w:rFonts w:ascii="Aptos" w:hAnsi="Aptos" w:cs="Calibri"/>
          <w:i/>
          <w:sz w:val="22"/>
        </w:rPr>
        <w:fldChar w:fldCharType="begin">
          <w:ffData>
            <w:name w:val="Besedilo2"/>
            <w:enabled/>
            <w:calcOnExit w:val="0"/>
            <w:textInput/>
          </w:ffData>
        </w:fldChar>
      </w:r>
      <w:r w:rsidRPr="004327C6">
        <w:rPr>
          <w:rFonts w:ascii="Aptos" w:hAnsi="Aptos" w:cs="Calibri"/>
          <w:i/>
          <w:sz w:val="22"/>
        </w:rPr>
        <w:instrText xml:space="preserve"> FORMTEXT </w:instrText>
      </w:r>
      <w:r w:rsidRPr="004327C6">
        <w:rPr>
          <w:rFonts w:ascii="Aptos" w:hAnsi="Aptos" w:cs="Calibri"/>
          <w:i/>
          <w:sz w:val="22"/>
        </w:rPr>
      </w:r>
      <w:r w:rsidRPr="004327C6">
        <w:rPr>
          <w:rFonts w:ascii="Aptos" w:hAnsi="Aptos" w:cs="Calibri"/>
          <w:i/>
          <w:sz w:val="22"/>
        </w:rPr>
        <w:fldChar w:fldCharType="separate"/>
      </w:r>
      <w:r w:rsidRPr="004327C6">
        <w:rPr>
          <w:rFonts w:ascii="Aptos" w:hAnsi="Aptos" w:cs="Calibri"/>
          <w:i/>
          <w:noProof/>
          <w:sz w:val="22"/>
        </w:rPr>
        <w:t> </w:t>
      </w:r>
      <w:r w:rsidRPr="004327C6">
        <w:rPr>
          <w:rFonts w:ascii="Aptos" w:hAnsi="Aptos" w:cs="Calibri"/>
          <w:i/>
          <w:noProof/>
          <w:sz w:val="22"/>
        </w:rPr>
        <w:t> </w:t>
      </w:r>
      <w:r w:rsidRPr="004327C6">
        <w:rPr>
          <w:rFonts w:ascii="Aptos" w:hAnsi="Aptos" w:cs="Calibri"/>
          <w:i/>
          <w:noProof/>
          <w:sz w:val="22"/>
        </w:rPr>
        <w:t> </w:t>
      </w:r>
      <w:r w:rsidRPr="004327C6">
        <w:rPr>
          <w:rFonts w:ascii="Aptos" w:hAnsi="Aptos" w:cs="Calibri"/>
          <w:i/>
          <w:noProof/>
          <w:sz w:val="22"/>
        </w:rPr>
        <w:t> </w:t>
      </w:r>
      <w:r w:rsidRPr="004327C6">
        <w:rPr>
          <w:rFonts w:ascii="Aptos" w:hAnsi="Aptos" w:cs="Calibri"/>
          <w:i/>
          <w:noProof/>
          <w:sz w:val="22"/>
        </w:rPr>
        <w:t> </w:t>
      </w:r>
      <w:r w:rsidRPr="004327C6">
        <w:rPr>
          <w:rFonts w:ascii="Aptos" w:hAnsi="Aptos" w:cs="Calibri"/>
          <w:i/>
          <w:sz w:val="22"/>
        </w:rPr>
        <w:fldChar w:fldCharType="end"/>
      </w:r>
      <w:r w:rsidRPr="004327C6">
        <w:rPr>
          <w:rFonts w:ascii="Aptos" w:hAnsi="Aptos" w:cs="Calibri"/>
          <w:i/>
          <w:sz w:val="22"/>
        </w:rPr>
        <w:t xml:space="preserve">  (vpiše se upravičenca tj. naročnika javnega naročila)</w:t>
      </w:r>
    </w:p>
    <w:p w14:paraId="54692E44"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i/>
          <w:sz w:val="22"/>
        </w:rPr>
      </w:pPr>
      <w:r w:rsidRPr="004327C6">
        <w:rPr>
          <w:rFonts w:ascii="Aptos" w:hAnsi="Aptos" w:cs="Calibri"/>
          <w:sz w:val="22"/>
        </w:rPr>
        <w:t xml:space="preserve">Datum: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datum izdaje)</w:t>
      </w:r>
    </w:p>
    <w:p w14:paraId="6220BF0B"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1D4DE8C2"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i/>
          <w:sz w:val="22"/>
        </w:rPr>
      </w:pPr>
      <w:r w:rsidRPr="004327C6">
        <w:rPr>
          <w:rFonts w:ascii="Aptos" w:hAnsi="Aptos" w:cs="Calibri"/>
          <w:b/>
          <w:sz w:val="22"/>
        </w:rPr>
        <w:t>VRSTA ZAVAROVANJA:</w:t>
      </w:r>
      <w:r w:rsidRPr="004327C6">
        <w:rPr>
          <w:rFonts w:ascii="Aptos" w:hAnsi="Aptos" w:cs="Calibri"/>
          <w:sz w:val="22"/>
        </w:rPr>
        <w:t xml:space="preserve">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vrsta zavarovanja: kavcijsko zavarovanje/bančna garancija)</w:t>
      </w:r>
    </w:p>
    <w:p w14:paraId="50E71332"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4BD85242"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 xml:space="preserve">ŠTEVILKA: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številka garancije)</w:t>
      </w:r>
    </w:p>
    <w:p w14:paraId="44D899CC"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44910F8F"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GARANT:</w:t>
      </w:r>
      <w:r w:rsidRPr="004327C6">
        <w:rPr>
          <w:rFonts w:ascii="Aptos" w:hAnsi="Aptos" w:cs="Calibri"/>
          <w:sz w:val="22"/>
        </w:rPr>
        <w:t xml:space="preserve">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ime in naslov banke/zavarovalnice v kraju izdaje)</w:t>
      </w:r>
    </w:p>
    <w:p w14:paraId="0C0EC2BC"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2D515B59"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 xml:space="preserve">NAROČNIK: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ime in naslov naročnika garancije, tj. v postopku javnega naročanja izbranega ponudnika)</w:t>
      </w:r>
    </w:p>
    <w:p w14:paraId="252A2FE3"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5E7BE70A"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UPRAVIČENEC:</w:t>
      </w:r>
      <w:r w:rsidRPr="004327C6">
        <w:rPr>
          <w:rFonts w:ascii="Aptos" w:hAnsi="Aptos" w:cs="Calibri"/>
          <w:sz w:val="22"/>
        </w:rPr>
        <w:t xml:space="preserve">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naročnika javnega naročila)</w:t>
      </w:r>
    </w:p>
    <w:p w14:paraId="525B40BA"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11CEEE19"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i/>
          <w:sz w:val="22"/>
        </w:rPr>
      </w:pPr>
      <w:r w:rsidRPr="004327C6">
        <w:rPr>
          <w:rFonts w:ascii="Aptos" w:hAnsi="Aptos" w:cs="Calibri"/>
          <w:b/>
          <w:sz w:val="22"/>
        </w:rPr>
        <w:t xml:space="preserve">OSNOVNI POSEL: </w:t>
      </w:r>
      <w:r w:rsidRPr="004327C6">
        <w:rPr>
          <w:rFonts w:ascii="Aptos" w:hAnsi="Aptos" w:cstheme="minorHAnsi"/>
          <w:sz w:val="22"/>
        </w:rPr>
        <w:t xml:space="preserve">obveznost naročnika zavarovanja iz pogodbe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št.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z dne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theme="minorHAnsi"/>
          <w:i/>
          <w:sz w:val="22"/>
        </w:rPr>
        <w:t xml:space="preserve">(vpišeta se št. in datum pogodbe o izvedbi javnega naročila), </w:t>
      </w:r>
      <w:r w:rsidRPr="004327C6">
        <w:rPr>
          <w:rFonts w:ascii="Aptos" w:hAnsi="Aptos" w:cstheme="minorHAnsi"/>
          <w:sz w:val="22"/>
        </w:rPr>
        <w:t xml:space="preserve">katere predmet je </w:t>
      </w:r>
      <w:r w:rsidRPr="004327C6">
        <w:rPr>
          <w:rFonts w:ascii="Aptos" w:hAnsi="Aptos" w:cstheme="minorHAnsi"/>
          <w:sz w:val="22"/>
        </w:rPr>
        <w:fldChar w:fldCharType="begin">
          <w:ffData>
            <w:name w:val="Besedilo2"/>
            <w:enabled/>
            <w:calcOnExit w:val="0"/>
            <w:textInput/>
          </w:ffData>
        </w:fldChar>
      </w:r>
      <w:r w:rsidRPr="004327C6">
        <w:rPr>
          <w:rFonts w:ascii="Aptos" w:hAnsi="Aptos" w:cstheme="minorHAnsi"/>
          <w:sz w:val="22"/>
        </w:rPr>
        <w:instrText xml:space="preserve"> FORMTEXT </w:instrText>
      </w:r>
      <w:r w:rsidRPr="004327C6">
        <w:rPr>
          <w:rFonts w:ascii="Aptos" w:hAnsi="Aptos" w:cstheme="minorHAnsi"/>
          <w:sz w:val="22"/>
        </w:rPr>
      </w:r>
      <w:r w:rsidRPr="004327C6">
        <w:rPr>
          <w:rFonts w:ascii="Aptos" w:hAnsi="Aptos" w:cstheme="minorHAnsi"/>
          <w:sz w:val="22"/>
        </w:rPr>
        <w:fldChar w:fldCharType="separate"/>
      </w:r>
      <w:r w:rsidRPr="004327C6">
        <w:rPr>
          <w:rFonts w:ascii="Aptos" w:hAnsi="Aptos" w:cstheme="minorHAnsi"/>
          <w:sz w:val="22"/>
        </w:rPr>
        <w:t> </w:t>
      </w:r>
      <w:r w:rsidRPr="004327C6">
        <w:rPr>
          <w:rFonts w:ascii="Aptos" w:hAnsi="Aptos" w:cstheme="minorHAnsi"/>
          <w:sz w:val="22"/>
        </w:rPr>
        <w:t> </w:t>
      </w:r>
      <w:r w:rsidRPr="004327C6">
        <w:rPr>
          <w:rFonts w:ascii="Aptos" w:hAnsi="Aptos" w:cstheme="minorHAnsi"/>
          <w:sz w:val="22"/>
        </w:rPr>
        <w:t> </w:t>
      </w:r>
      <w:r w:rsidRPr="004327C6">
        <w:rPr>
          <w:rFonts w:ascii="Aptos" w:hAnsi="Aptos" w:cstheme="minorHAnsi"/>
          <w:sz w:val="22"/>
        </w:rPr>
        <w:t> </w:t>
      </w:r>
      <w:r w:rsidRPr="004327C6">
        <w:rPr>
          <w:rFonts w:ascii="Aptos" w:hAnsi="Aptos" w:cstheme="minorHAnsi"/>
          <w:sz w:val="22"/>
        </w:rPr>
        <w:t> </w:t>
      </w:r>
      <w:r w:rsidRPr="004327C6">
        <w:rPr>
          <w:rFonts w:ascii="Aptos" w:hAnsi="Aptos" w:cstheme="minorHAnsi"/>
          <w:sz w:val="22"/>
        </w:rPr>
        <w:fldChar w:fldCharType="end"/>
      </w:r>
      <w:r w:rsidRPr="004327C6">
        <w:rPr>
          <w:rFonts w:ascii="Aptos" w:hAnsi="Aptos" w:cstheme="minorHAnsi"/>
          <w:sz w:val="22"/>
        </w:rPr>
        <w:t xml:space="preserve"> </w:t>
      </w:r>
      <w:r w:rsidRPr="004327C6">
        <w:rPr>
          <w:rFonts w:ascii="Aptos" w:hAnsi="Aptos" w:cstheme="minorHAnsi"/>
          <w:i/>
          <w:sz w:val="22"/>
        </w:rPr>
        <w:t>(vpiše se predmet javnega naročila)</w:t>
      </w:r>
    </w:p>
    <w:p w14:paraId="4A90F658"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36476FD3"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 xml:space="preserve">ZNESEK IN VALUTA: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najvišji znesek s številko in besedo in valuto)</w:t>
      </w:r>
    </w:p>
    <w:p w14:paraId="6D99D408"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416823B4"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 xml:space="preserve">LISTINE, KI JIH JE POLEG IZJAVE TREBA PRILOŽITI ZAHTEVI ZA PLAČILO IN SE IZRECNO ZAHTEVAJO V SPODNJEM BESEDILU: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(nobena/navede se listina)</w:t>
      </w:r>
    </w:p>
    <w:p w14:paraId="532E8057"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39FE5C2D"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JEZIK V ZAHTEVANIH LISTINAH:</w:t>
      </w:r>
      <w:r w:rsidRPr="004327C6">
        <w:rPr>
          <w:rFonts w:ascii="Aptos" w:hAnsi="Aptos" w:cs="Calibri"/>
          <w:sz w:val="22"/>
        </w:rPr>
        <w:t xml:space="preserve"> slovenski</w:t>
      </w:r>
    </w:p>
    <w:p w14:paraId="6E230AA1"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515BABFD"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OBLIKA PREDLOŽITVE:</w:t>
      </w:r>
      <w:r w:rsidRPr="004327C6">
        <w:rPr>
          <w:rFonts w:ascii="Aptos" w:hAnsi="Aptos" w:cs="Calibri"/>
          <w:sz w:val="22"/>
        </w:rPr>
        <w:t xml:space="preserve"> v papirni obliki s priporočeno pošto ali katerokoli obliko hitre pošte ali v elektronski obliki po SWIFT sistemu na naslov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(navede se SWIFT naslova garanta)</w:t>
      </w:r>
    </w:p>
    <w:p w14:paraId="44E1D929"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2754C1FA"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KRAJ PREDLOŽITVE:</w:t>
      </w:r>
      <w:r w:rsidRPr="004327C6">
        <w:rPr>
          <w:rFonts w:ascii="Aptos" w:hAnsi="Aptos" w:cs="Calibri"/>
          <w:sz w:val="22"/>
        </w:rPr>
        <w:t xml:space="preserve">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(Garant vpiše naslov podružnice, kjer se opravi predložitev papirnih listin, ali elektronski naslov za predložitev v elektronski obliki, kot na primer garantov SWIFT naslov.)</w:t>
      </w:r>
    </w:p>
    <w:p w14:paraId="79A2639E"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65D48F65"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theme="minorHAnsi"/>
          <w:sz w:val="22"/>
        </w:rPr>
      </w:pPr>
      <w:r w:rsidRPr="004327C6">
        <w:rPr>
          <w:rFonts w:ascii="Aptos" w:hAnsi="Aptos" w:cstheme="minorHAnsi"/>
          <w:sz w:val="22"/>
        </w:rPr>
        <w:t>Ne glede na naslov podružnice, ki jo je vpisal garant, se predložitev papirnih listin lahko opravi v katerikoli podružnici garanta na območju Republike Slovenije.</w:t>
      </w:r>
    </w:p>
    <w:p w14:paraId="268DFE38"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305E6CBB"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 xml:space="preserve">DATUM VELJAVNOSTI: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datum zapadlosti garancije)</w:t>
      </w:r>
    </w:p>
    <w:p w14:paraId="317E193A"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p>
    <w:p w14:paraId="4D9A9100"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sz w:val="22"/>
        </w:rPr>
      </w:pPr>
      <w:r w:rsidRPr="004327C6">
        <w:rPr>
          <w:rFonts w:ascii="Aptos" w:hAnsi="Aptos" w:cs="Calibri"/>
          <w:b/>
          <w:sz w:val="22"/>
        </w:rPr>
        <w:t>STRANKA, KI JE DOLŽNA PLAČATI STROŠKE:</w:t>
      </w:r>
      <w:r w:rsidRPr="004327C6">
        <w:rPr>
          <w:rFonts w:ascii="Aptos" w:hAnsi="Aptos" w:cs="Calibri"/>
          <w:sz w:val="22"/>
        </w:rPr>
        <w:t xml:space="preserve"> </w:t>
      </w:r>
      <w:r w:rsidRPr="004327C6">
        <w:rPr>
          <w:rFonts w:ascii="Aptos" w:hAnsi="Aptos" w:cs="Calibri"/>
          <w:sz w:val="22"/>
        </w:rPr>
        <w:fldChar w:fldCharType="begin">
          <w:ffData>
            <w:name w:val="Besedilo2"/>
            <w:enabled/>
            <w:calcOnExit w:val="0"/>
            <w:textInput/>
          </w:ffData>
        </w:fldChar>
      </w:r>
      <w:r w:rsidRPr="004327C6">
        <w:rPr>
          <w:rFonts w:ascii="Aptos" w:hAnsi="Aptos" w:cs="Calibri"/>
          <w:sz w:val="22"/>
        </w:rPr>
        <w:instrText xml:space="preserve"> FORMTEXT </w:instrText>
      </w:r>
      <w:r w:rsidRPr="004327C6">
        <w:rPr>
          <w:rFonts w:ascii="Aptos" w:hAnsi="Aptos" w:cs="Calibri"/>
          <w:sz w:val="22"/>
        </w:rPr>
      </w:r>
      <w:r w:rsidRPr="004327C6">
        <w:rPr>
          <w:rFonts w:ascii="Aptos" w:hAnsi="Aptos" w:cs="Calibri"/>
          <w:sz w:val="22"/>
        </w:rPr>
        <w:fldChar w:fldCharType="separate"/>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noProof/>
          <w:sz w:val="22"/>
        </w:rPr>
        <w:t> </w:t>
      </w:r>
      <w:r w:rsidRPr="004327C6">
        <w:rPr>
          <w:rFonts w:ascii="Aptos" w:hAnsi="Aptos" w:cs="Calibri"/>
          <w:sz w:val="22"/>
        </w:rPr>
        <w:fldChar w:fldCharType="end"/>
      </w:r>
      <w:r w:rsidRPr="004327C6">
        <w:rPr>
          <w:rFonts w:ascii="Aptos" w:hAnsi="Aptos" w:cs="Calibri"/>
          <w:sz w:val="22"/>
        </w:rPr>
        <w:t xml:space="preserve"> </w:t>
      </w:r>
      <w:r w:rsidRPr="004327C6">
        <w:rPr>
          <w:rFonts w:ascii="Aptos" w:hAnsi="Aptos" w:cs="Calibri"/>
          <w:i/>
          <w:sz w:val="22"/>
        </w:rPr>
        <w:t>(vpiše se ime naročnika garancije, tj. v postopku javnega naročanja izbranega ponudnika)</w:t>
      </w:r>
    </w:p>
    <w:p w14:paraId="3DB9790D"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ptos" w:hAnsi="Aptos" w:cs="Calibri"/>
          <w:b/>
          <w:sz w:val="22"/>
        </w:rPr>
      </w:pPr>
    </w:p>
    <w:p w14:paraId="0F65CF94" w14:textId="77777777" w:rsidR="004A69F1" w:rsidRPr="004327C6" w:rsidRDefault="004A69F1" w:rsidP="004A69F1">
      <w:pPr>
        <w:rPr>
          <w:rFonts w:ascii="Aptos" w:hAnsi="Aptos" w:cs="Calibri"/>
          <w:sz w:val="22"/>
        </w:rPr>
      </w:pPr>
      <w:r w:rsidRPr="004327C6">
        <w:rPr>
          <w:rFonts w:ascii="Aptos" w:hAnsi="Aptos" w:cs="Calibri"/>
          <w:sz w:val="22"/>
        </w:rPr>
        <w:t xml:space="preserve">Kot garant se s to garancijo nepreklicno zavezujemo, da bomo upravičencu izplačali katerikoli znesek do višine zneska garancije, ko upravičenec predloži ustrezno zahtevo za plačilo v zgoraj navedeni obliki </w:t>
      </w:r>
      <w:r w:rsidRPr="004327C6">
        <w:rPr>
          <w:rFonts w:ascii="Aptos" w:hAnsi="Aptos" w:cs="Calibri"/>
          <w:sz w:val="22"/>
        </w:rPr>
        <w:lastRenderedPageBreak/>
        <w:t>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FD90ACD" w14:textId="77777777" w:rsidR="004A69F1" w:rsidRPr="004327C6" w:rsidRDefault="004A69F1" w:rsidP="004A69F1">
      <w:pPr>
        <w:rPr>
          <w:rFonts w:ascii="Aptos" w:hAnsi="Aptos" w:cs="Calibri"/>
          <w:sz w:val="22"/>
        </w:rPr>
      </w:pPr>
    </w:p>
    <w:p w14:paraId="5480307D" w14:textId="77777777" w:rsidR="004A69F1" w:rsidRPr="004327C6" w:rsidRDefault="004A69F1" w:rsidP="004A69F1">
      <w:pPr>
        <w:rPr>
          <w:rFonts w:ascii="Aptos" w:hAnsi="Aptos" w:cs="Calibri"/>
          <w:sz w:val="22"/>
        </w:rPr>
      </w:pPr>
      <w:r w:rsidRPr="004327C6">
        <w:rPr>
          <w:rFonts w:ascii="Aptos" w:hAnsi="Aptos" w:cs="Calibri"/>
          <w:sz w:val="22"/>
        </w:rPr>
        <w:t>Katerokoli zahtevo za plačilo po tej garanciji moramo prejeti na datum veljavnosti garancije ali pred njim v zgoraj navedenem kraju predložitve.</w:t>
      </w:r>
    </w:p>
    <w:p w14:paraId="54D11954" w14:textId="77777777" w:rsidR="004A69F1" w:rsidRPr="004327C6" w:rsidRDefault="004A69F1" w:rsidP="004A69F1">
      <w:pPr>
        <w:rPr>
          <w:rFonts w:ascii="Aptos" w:hAnsi="Aptos" w:cs="Calibri"/>
          <w:sz w:val="22"/>
        </w:rPr>
      </w:pPr>
    </w:p>
    <w:p w14:paraId="74C59742" w14:textId="77777777" w:rsidR="004A69F1" w:rsidRPr="004327C6" w:rsidRDefault="004A69F1" w:rsidP="004A69F1">
      <w:pPr>
        <w:rPr>
          <w:rFonts w:ascii="Aptos" w:hAnsi="Aptos" w:cs="Calibri"/>
          <w:sz w:val="22"/>
        </w:rPr>
      </w:pPr>
      <w:r w:rsidRPr="004327C6">
        <w:rPr>
          <w:rFonts w:ascii="Aptos" w:hAnsi="Aptos" w:cs="Calibri"/>
          <w:sz w:val="22"/>
        </w:rPr>
        <w:t>Morebitne spore v zvezi s to garancijo rešuje stvarno pristojno sodišče v Ljubljani po slovenskem pravu.</w:t>
      </w:r>
    </w:p>
    <w:p w14:paraId="5B48C6D2" w14:textId="77777777" w:rsidR="004A69F1" w:rsidRPr="004327C6" w:rsidRDefault="004A69F1" w:rsidP="004A69F1">
      <w:pPr>
        <w:rPr>
          <w:rFonts w:ascii="Aptos" w:hAnsi="Aptos" w:cs="Calibri"/>
          <w:sz w:val="22"/>
        </w:rPr>
      </w:pPr>
    </w:p>
    <w:p w14:paraId="12004C45" w14:textId="77777777" w:rsidR="004A69F1" w:rsidRPr="004327C6" w:rsidRDefault="004A69F1" w:rsidP="004A69F1">
      <w:pPr>
        <w:rPr>
          <w:rFonts w:ascii="Aptos" w:hAnsi="Aptos" w:cs="Calibri"/>
          <w:sz w:val="22"/>
        </w:rPr>
      </w:pPr>
      <w:r w:rsidRPr="004327C6">
        <w:rPr>
          <w:rFonts w:ascii="Aptos" w:hAnsi="Aptos" w:cs="Calibri"/>
          <w:sz w:val="22"/>
        </w:rPr>
        <w:t>Za to garancijo veljajo Enotna Pravila za Garancije na Poziv (EPGP) revizija iz leta 2010, izdana pri MTZ pod št. 758.</w:t>
      </w:r>
    </w:p>
    <w:p w14:paraId="307AAEB6"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ptos" w:hAnsi="Aptos" w:cs="Calibri"/>
          <w:sz w:val="22"/>
        </w:rPr>
      </w:pP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t>garant</w:t>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r w:rsidRPr="004327C6">
        <w:rPr>
          <w:rFonts w:ascii="Aptos" w:hAnsi="Aptos" w:cs="Calibri"/>
          <w:sz w:val="22"/>
        </w:rPr>
        <w:tab/>
      </w:r>
    </w:p>
    <w:p w14:paraId="6D8D4612" w14:textId="77777777" w:rsidR="004A69F1" w:rsidRPr="004327C6" w:rsidRDefault="004A69F1" w:rsidP="004A6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ptos" w:hAnsi="Aptos" w:cs="Calibri"/>
          <w:sz w:val="22"/>
        </w:rPr>
      </w:pPr>
      <w:r w:rsidRPr="004327C6">
        <w:rPr>
          <w:rFonts w:ascii="Aptos" w:hAnsi="Aptos" w:cs="Calibri"/>
          <w:sz w:val="22"/>
        </w:rPr>
        <w:t xml:space="preserve">            (žig in podpis)</w:t>
      </w:r>
    </w:p>
    <w:p w14:paraId="3D66F6AF" w14:textId="185222F7" w:rsidR="004327C6" w:rsidRPr="009A69E2" w:rsidRDefault="004A69F1" w:rsidP="004327C6">
      <w:pPr>
        <w:rPr>
          <w:rFonts w:ascii="Aptos" w:hAnsi="Aptos"/>
          <w:b/>
          <w:bCs/>
          <w:sz w:val="24"/>
          <w:szCs w:val="24"/>
        </w:rPr>
      </w:pPr>
      <w:r w:rsidRPr="004327C6">
        <w:rPr>
          <w:rFonts w:ascii="Aptos" w:hAnsi="Aptos" w:cs="Calibri"/>
          <w:b/>
          <w:sz w:val="28"/>
          <w:szCs w:val="28"/>
        </w:rPr>
        <w:br w:type="page"/>
      </w:r>
      <w:r w:rsidR="00466C43" w:rsidRPr="009A69E2">
        <w:rPr>
          <w:rFonts w:ascii="Aptos" w:hAnsi="Aptos"/>
          <w:b/>
          <w:bCs/>
          <w:sz w:val="24"/>
          <w:szCs w:val="24"/>
        </w:rPr>
        <w:lastRenderedPageBreak/>
        <w:t>SPECIFIKACIJA NAROČILA</w:t>
      </w:r>
    </w:p>
    <w:p w14:paraId="068D7897" w14:textId="77777777" w:rsidR="004327C6" w:rsidRPr="009A69E2" w:rsidRDefault="004327C6" w:rsidP="004327C6">
      <w:pPr>
        <w:rPr>
          <w:rFonts w:ascii="Aptos" w:hAnsi="Aptos"/>
          <w:sz w:val="22"/>
        </w:rPr>
      </w:pPr>
    </w:p>
    <w:p w14:paraId="6554FD4D" w14:textId="77777777" w:rsidR="00466C43" w:rsidRPr="009A69E2" w:rsidRDefault="00466C43" w:rsidP="00466C43">
      <w:pPr>
        <w:rPr>
          <w:rFonts w:ascii="Aptos" w:hAnsi="Aptos"/>
          <w:b/>
          <w:bCs/>
          <w:sz w:val="22"/>
        </w:rPr>
      </w:pPr>
      <w:r w:rsidRPr="009A69E2">
        <w:rPr>
          <w:rFonts w:ascii="Aptos" w:hAnsi="Aptos"/>
          <w:b/>
          <w:bCs/>
          <w:sz w:val="22"/>
        </w:rPr>
        <w:t>1. Predmet naročila</w:t>
      </w:r>
    </w:p>
    <w:p w14:paraId="27458ACF" w14:textId="4A85C851" w:rsidR="00466C43" w:rsidRPr="009A69E2" w:rsidRDefault="00466C43" w:rsidP="00466C43">
      <w:pPr>
        <w:rPr>
          <w:rFonts w:ascii="Aptos" w:hAnsi="Aptos"/>
          <w:sz w:val="22"/>
        </w:rPr>
      </w:pPr>
      <w:r w:rsidRPr="009A69E2">
        <w:rPr>
          <w:rFonts w:ascii="Aptos" w:hAnsi="Aptos"/>
          <w:sz w:val="22"/>
        </w:rPr>
        <w:t>Predmet javnega naročila je dobava novega amfibijskega delovnega stroja z ustreznimi priključki za izvajanje vzdrževalnih del na mokriščih, vodnih in obvodnih površinah. Ponujena oprema mora biti nova, nerabljena in skladna z veljavno zakonodajo Evropske unije.</w:t>
      </w:r>
    </w:p>
    <w:p w14:paraId="31EAEAF0" w14:textId="77777777" w:rsidR="00466C43" w:rsidRPr="009A69E2" w:rsidRDefault="00466C43" w:rsidP="00466C43">
      <w:pPr>
        <w:rPr>
          <w:rFonts w:ascii="Aptos" w:hAnsi="Aptos"/>
          <w:sz w:val="22"/>
        </w:rPr>
      </w:pPr>
    </w:p>
    <w:p w14:paraId="1C43B475" w14:textId="77777777" w:rsidR="00466C43" w:rsidRPr="009A69E2" w:rsidRDefault="00466C43" w:rsidP="00466C43">
      <w:pPr>
        <w:rPr>
          <w:rFonts w:ascii="Aptos" w:hAnsi="Aptos"/>
          <w:b/>
          <w:bCs/>
          <w:sz w:val="22"/>
        </w:rPr>
      </w:pPr>
      <w:r w:rsidRPr="009A69E2">
        <w:rPr>
          <w:rFonts w:ascii="Aptos" w:hAnsi="Aptos"/>
          <w:b/>
          <w:bCs/>
          <w:sz w:val="22"/>
        </w:rPr>
        <w:t>2. Splošne zahteve</w:t>
      </w:r>
    </w:p>
    <w:p w14:paraId="6C6EB9FA" w14:textId="77777777" w:rsidR="00466C43" w:rsidRPr="009A69E2" w:rsidRDefault="00466C43" w:rsidP="00466C43">
      <w:pPr>
        <w:rPr>
          <w:rFonts w:ascii="Aptos" w:hAnsi="Aptos"/>
          <w:sz w:val="22"/>
        </w:rPr>
      </w:pPr>
      <w:r w:rsidRPr="009A69E2">
        <w:rPr>
          <w:rFonts w:ascii="Aptos" w:hAnsi="Aptos"/>
          <w:sz w:val="22"/>
        </w:rPr>
        <w:t>Ponujeni stroj mora biti zasnovan kot kompaktna amfibijska delovna platforma z integrirano plovnostjo konstrukcije, namenjena delu na:</w:t>
      </w:r>
    </w:p>
    <w:p w14:paraId="6EE1A4FA" w14:textId="77777777" w:rsidR="00466C43" w:rsidRPr="009A69E2" w:rsidRDefault="00466C43" w:rsidP="00466C43">
      <w:pPr>
        <w:numPr>
          <w:ilvl w:val="0"/>
          <w:numId w:val="39"/>
        </w:numPr>
        <w:spacing w:line="259" w:lineRule="auto"/>
        <w:rPr>
          <w:rFonts w:ascii="Aptos" w:hAnsi="Aptos"/>
          <w:sz w:val="22"/>
        </w:rPr>
      </w:pPr>
      <w:r w:rsidRPr="009A69E2">
        <w:rPr>
          <w:rFonts w:ascii="Aptos" w:hAnsi="Aptos"/>
          <w:sz w:val="22"/>
        </w:rPr>
        <w:t>razmočenih in mehkih tleh,</w:t>
      </w:r>
    </w:p>
    <w:p w14:paraId="61830015" w14:textId="77777777" w:rsidR="00466C43" w:rsidRPr="009A69E2" w:rsidRDefault="00466C43" w:rsidP="00466C43">
      <w:pPr>
        <w:numPr>
          <w:ilvl w:val="0"/>
          <w:numId w:val="39"/>
        </w:numPr>
        <w:spacing w:line="259" w:lineRule="auto"/>
        <w:rPr>
          <w:rFonts w:ascii="Aptos" w:hAnsi="Aptos"/>
          <w:sz w:val="22"/>
        </w:rPr>
      </w:pPr>
      <w:r w:rsidRPr="009A69E2">
        <w:rPr>
          <w:rFonts w:ascii="Aptos" w:hAnsi="Aptos"/>
          <w:sz w:val="22"/>
        </w:rPr>
        <w:t>močvirnih in šotnih območjih,</w:t>
      </w:r>
    </w:p>
    <w:p w14:paraId="79A709CE" w14:textId="77777777" w:rsidR="00466C43" w:rsidRPr="009A69E2" w:rsidRDefault="00466C43" w:rsidP="00466C43">
      <w:pPr>
        <w:numPr>
          <w:ilvl w:val="0"/>
          <w:numId w:val="39"/>
        </w:numPr>
        <w:spacing w:line="259" w:lineRule="auto"/>
        <w:rPr>
          <w:rFonts w:ascii="Aptos" w:hAnsi="Aptos"/>
          <w:sz w:val="22"/>
        </w:rPr>
      </w:pPr>
      <w:r w:rsidRPr="009A69E2">
        <w:rPr>
          <w:rFonts w:ascii="Aptos" w:hAnsi="Aptos"/>
          <w:sz w:val="22"/>
        </w:rPr>
        <w:t>obvodnih pasovih,</w:t>
      </w:r>
    </w:p>
    <w:p w14:paraId="18301E6C" w14:textId="77777777" w:rsidR="00466C43" w:rsidRPr="009A69E2" w:rsidRDefault="00466C43" w:rsidP="00466C43">
      <w:pPr>
        <w:numPr>
          <w:ilvl w:val="0"/>
          <w:numId w:val="39"/>
        </w:numPr>
        <w:spacing w:line="259" w:lineRule="auto"/>
        <w:rPr>
          <w:rFonts w:ascii="Aptos" w:hAnsi="Aptos"/>
          <w:sz w:val="22"/>
        </w:rPr>
      </w:pPr>
      <w:r w:rsidRPr="009A69E2">
        <w:rPr>
          <w:rFonts w:ascii="Aptos" w:hAnsi="Aptos"/>
          <w:sz w:val="22"/>
        </w:rPr>
        <w:t>vodnih površinah.</w:t>
      </w:r>
    </w:p>
    <w:p w14:paraId="090BCF02" w14:textId="77777777" w:rsidR="00466C43" w:rsidRPr="009A69E2" w:rsidRDefault="00466C43" w:rsidP="00466C43">
      <w:pPr>
        <w:rPr>
          <w:rFonts w:ascii="Aptos" w:hAnsi="Aptos"/>
          <w:sz w:val="22"/>
        </w:rPr>
      </w:pPr>
      <w:r w:rsidRPr="009A69E2">
        <w:rPr>
          <w:rFonts w:ascii="Aptos" w:hAnsi="Aptos"/>
          <w:sz w:val="22"/>
        </w:rPr>
        <w:t>Stroj mora omogočati prehod med kopnim in vodo brez dodatne pomožne opreme ali plovnih teles.</w:t>
      </w:r>
    </w:p>
    <w:p w14:paraId="251134ED" w14:textId="77777777" w:rsidR="00466C43" w:rsidRPr="009A69E2" w:rsidRDefault="00466C43" w:rsidP="00466C43">
      <w:pPr>
        <w:rPr>
          <w:rFonts w:ascii="Aptos" w:hAnsi="Aptos"/>
          <w:sz w:val="22"/>
        </w:rPr>
      </w:pPr>
    </w:p>
    <w:p w14:paraId="20284097" w14:textId="77777777" w:rsidR="00466C43" w:rsidRPr="009A69E2" w:rsidRDefault="00466C43" w:rsidP="00466C43">
      <w:pPr>
        <w:rPr>
          <w:rFonts w:ascii="Aptos" w:hAnsi="Aptos"/>
          <w:b/>
          <w:bCs/>
          <w:sz w:val="22"/>
        </w:rPr>
      </w:pPr>
      <w:r w:rsidRPr="009A69E2">
        <w:rPr>
          <w:rFonts w:ascii="Aptos" w:hAnsi="Aptos"/>
          <w:b/>
          <w:bCs/>
          <w:sz w:val="22"/>
        </w:rPr>
        <w:t>3. Tehnične zahteve za osnovno vozilo</w:t>
      </w:r>
    </w:p>
    <w:p w14:paraId="4342A830" w14:textId="77777777" w:rsidR="00466C43" w:rsidRPr="009A69E2" w:rsidRDefault="00466C43" w:rsidP="00466C43">
      <w:pPr>
        <w:rPr>
          <w:rFonts w:ascii="Aptos" w:hAnsi="Aptos"/>
          <w:b/>
          <w:bCs/>
          <w:sz w:val="22"/>
        </w:rPr>
      </w:pPr>
      <w:r w:rsidRPr="009A69E2">
        <w:rPr>
          <w:rFonts w:ascii="Aptos" w:hAnsi="Aptos"/>
          <w:b/>
          <w:bCs/>
          <w:sz w:val="22"/>
        </w:rPr>
        <w:t>3.1 Material, masa in dimenzije</w:t>
      </w:r>
    </w:p>
    <w:p w14:paraId="6F3B1047" w14:textId="77777777" w:rsidR="00466C43" w:rsidRPr="009A69E2" w:rsidRDefault="00466C43" w:rsidP="00466C43">
      <w:pPr>
        <w:numPr>
          <w:ilvl w:val="0"/>
          <w:numId w:val="33"/>
        </w:numPr>
        <w:spacing w:line="259" w:lineRule="auto"/>
        <w:rPr>
          <w:rFonts w:ascii="Aptos" w:hAnsi="Aptos"/>
          <w:sz w:val="22"/>
        </w:rPr>
      </w:pPr>
      <w:r w:rsidRPr="009A69E2">
        <w:rPr>
          <w:rFonts w:ascii="Aptos" w:hAnsi="Aptos"/>
          <w:sz w:val="22"/>
        </w:rPr>
        <w:t>Masa osnovnega stroja brez priključkov: največ 1.500 kg</w:t>
      </w:r>
    </w:p>
    <w:p w14:paraId="47EC61A3" w14:textId="77777777" w:rsidR="00466C43" w:rsidRPr="009A69E2" w:rsidRDefault="00466C43" w:rsidP="00466C43">
      <w:pPr>
        <w:numPr>
          <w:ilvl w:val="0"/>
          <w:numId w:val="33"/>
        </w:numPr>
        <w:spacing w:line="259" w:lineRule="auto"/>
        <w:rPr>
          <w:rFonts w:ascii="Aptos" w:hAnsi="Aptos"/>
          <w:sz w:val="22"/>
        </w:rPr>
      </w:pPr>
      <w:r w:rsidRPr="009A69E2">
        <w:rPr>
          <w:rFonts w:ascii="Aptos" w:hAnsi="Aptos"/>
          <w:sz w:val="22"/>
        </w:rPr>
        <w:t>Skupna širina stroja: največ 2.200 mm</w:t>
      </w:r>
    </w:p>
    <w:p w14:paraId="526A8F24" w14:textId="77777777" w:rsidR="00466C43" w:rsidRPr="009A69E2" w:rsidRDefault="00466C43" w:rsidP="00466C43">
      <w:pPr>
        <w:numPr>
          <w:ilvl w:val="0"/>
          <w:numId w:val="33"/>
        </w:numPr>
        <w:spacing w:line="259" w:lineRule="auto"/>
        <w:rPr>
          <w:rFonts w:ascii="Aptos" w:hAnsi="Aptos"/>
          <w:sz w:val="22"/>
        </w:rPr>
      </w:pPr>
      <w:r w:rsidRPr="009A69E2">
        <w:rPr>
          <w:rFonts w:ascii="Aptos" w:hAnsi="Aptos"/>
          <w:sz w:val="22"/>
        </w:rPr>
        <w:t>Skupna dolžina stroja: največ 5.200 mm</w:t>
      </w:r>
    </w:p>
    <w:p w14:paraId="5D024B9E" w14:textId="77777777" w:rsidR="00466C43" w:rsidRPr="009A69E2" w:rsidRDefault="00466C43" w:rsidP="00466C43">
      <w:pPr>
        <w:numPr>
          <w:ilvl w:val="0"/>
          <w:numId w:val="33"/>
        </w:numPr>
        <w:spacing w:line="259" w:lineRule="auto"/>
        <w:rPr>
          <w:rFonts w:ascii="Aptos" w:hAnsi="Aptos"/>
          <w:sz w:val="22"/>
        </w:rPr>
      </w:pPr>
      <w:r w:rsidRPr="009A69E2">
        <w:rPr>
          <w:rFonts w:ascii="Aptos" w:hAnsi="Aptos"/>
          <w:sz w:val="22"/>
        </w:rPr>
        <w:t>Specifični pritisk na podlago mora omogočati delo brez trajnih poškodb občutljivih habitatov in Natura 2000 območij,</w:t>
      </w:r>
    </w:p>
    <w:p w14:paraId="3C1BC9AF" w14:textId="77777777" w:rsidR="00466C43" w:rsidRPr="009A69E2" w:rsidRDefault="00466C43" w:rsidP="00466C43">
      <w:pPr>
        <w:pStyle w:val="Odstavekseznama"/>
        <w:numPr>
          <w:ilvl w:val="0"/>
          <w:numId w:val="33"/>
        </w:numPr>
        <w:spacing w:line="259" w:lineRule="auto"/>
        <w:rPr>
          <w:rFonts w:ascii="Aptos" w:hAnsi="Aptos"/>
          <w:sz w:val="22"/>
        </w:rPr>
      </w:pPr>
      <w:r w:rsidRPr="009A69E2">
        <w:rPr>
          <w:rFonts w:ascii="Aptos" w:hAnsi="Aptos"/>
          <w:sz w:val="22"/>
        </w:rPr>
        <w:t>trup mora biti iz lahke kovinske konstrukcije, odporne proti koroziji (npr. aluminij ali enakovredno),</w:t>
      </w:r>
    </w:p>
    <w:p w14:paraId="11151DE3" w14:textId="77777777" w:rsidR="00466C43" w:rsidRPr="009A69E2" w:rsidRDefault="00466C43" w:rsidP="00466C43">
      <w:pPr>
        <w:pStyle w:val="Odstavekseznama"/>
        <w:numPr>
          <w:ilvl w:val="0"/>
          <w:numId w:val="33"/>
        </w:numPr>
        <w:spacing w:line="259" w:lineRule="auto"/>
        <w:rPr>
          <w:rFonts w:ascii="Aptos" w:hAnsi="Aptos"/>
          <w:sz w:val="22"/>
        </w:rPr>
      </w:pPr>
      <w:r w:rsidRPr="009A69E2">
        <w:rPr>
          <w:rFonts w:ascii="Aptos" w:hAnsi="Aptos"/>
          <w:sz w:val="22"/>
        </w:rPr>
        <w:t>gosenice vozila morajo biti iz gume ali podobnega materiala, ki minimalno poškoduje podlago.</w:t>
      </w:r>
    </w:p>
    <w:p w14:paraId="722842BC" w14:textId="77777777" w:rsidR="00466C43" w:rsidRPr="009A69E2" w:rsidRDefault="00466C43" w:rsidP="00466C43">
      <w:pPr>
        <w:rPr>
          <w:rFonts w:ascii="Aptos" w:hAnsi="Aptos"/>
          <w:b/>
          <w:bCs/>
          <w:sz w:val="22"/>
        </w:rPr>
      </w:pPr>
    </w:p>
    <w:p w14:paraId="0D952C1F" w14:textId="77777777" w:rsidR="00466C43" w:rsidRPr="009A69E2" w:rsidRDefault="00466C43" w:rsidP="00466C43">
      <w:pPr>
        <w:rPr>
          <w:rFonts w:ascii="Aptos" w:hAnsi="Aptos"/>
          <w:b/>
          <w:bCs/>
          <w:sz w:val="22"/>
        </w:rPr>
      </w:pPr>
      <w:r w:rsidRPr="009A69E2">
        <w:rPr>
          <w:rFonts w:ascii="Aptos" w:hAnsi="Aptos"/>
          <w:b/>
          <w:bCs/>
          <w:sz w:val="22"/>
        </w:rPr>
        <w:t>3.2 Pogonski sklop</w:t>
      </w:r>
    </w:p>
    <w:p w14:paraId="2ECA64A0" w14:textId="77777777" w:rsidR="00466C43" w:rsidRPr="009A69E2" w:rsidRDefault="00466C43" w:rsidP="00466C43">
      <w:pPr>
        <w:numPr>
          <w:ilvl w:val="0"/>
          <w:numId w:val="31"/>
        </w:numPr>
        <w:spacing w:line="259" w:lineRule="auto"/>
        <w:rPr>
          <w:rFonts w:ascii="Aptos" w:hAnsi="Aptos"/>
          <w:sz w:val="22"/>
        </w:rPr>
      </w:pPr>
      <w:r w:rsidRPr="009A69E2">
        <w:rPr>
          <w:rFonts w:ascii="Aptos" w:hAnsi="Aptos"/>
          <w:sz w:val="22"/>
        </w:rPr>
        <w:t>Dizelski motor</w:t>
      </w:r>
    </w:p>
    <w:p w14:paraId="25830CEB" w14:textId="6DD22033" w:rsidR="00466C43" w:rsidRPr="009A69E2" w:rsidRDefault="00466C43" w:rsidP="00466C43">
      <w:pPr>
        <w:numPr>
          <w:ilvl w:val="0"/>
          <w:numId w:val="31"/>
        </w:numPr>
        <w:spacing w:line="259" w:lineRule="auto"/>
        <w:rPr>
          <w:rFonts w:ascii="Aptos" w:hAnsi="Aptos"/>
          <w:sz w:val="22"/>
        </w:rPr>
      </w:pPr>
      <w:r w:rsidRPr="009A69E2">
        <w:rPr>
          <w:rFonts w:ascii="Aptos" w:hAnsi="Aptos"/>
          <w:sz w:val="22"/>
        </w:rPr>
        <w:t xml:space="preserve">Nazivna moč motorja: </w:t>
      </w:r>
      <w:r w:rsidRPr="009A69E2">
        <w:rPr>
          <w:rFonts w:ascii="Aptos" w:hAnsi="Aptos"/>
          <w:b/>
          <w:bCs/>
          <w:sz w:val="22"/>
        </w:rPr>
        <w:t xml:space="preserve">najmanj </w:t>
      </w:r>
      <w:r w:rsidR="009A69E2">
        <w:rPr>
          <w:rFonts w:ascii="Aptos" w:hAnsi="Aptos"/>
          <w:b/>
          <w:bCs/>
          <w:sz w:val="22"/>
        </w:rPr>
        <w:t>35</w:t>
      </w:r>
      <w:r w:rsidRPr="009A69E2">
        <w:rPr>
          <w:rFonts w:ascii="Aptos" w:hAnsi="Aptos"/>
          <w:b/>
          <w:bCs/>
          <w:sz w:val="22"/>
        </w:rPr>
        <w:t xml:space="preserve"> kW</w:t>
      </w:r>
    </w:p>
    <w:p w14:paraId="2F934F17" w14:textId="77777777" w:rsidR="00466C43" w:rsidRPr="009A69E2" w:rsidRDefault="00466C43" w:rsidP="00466C43">
      <w:pPr>
        <w:numPr>
          <w:ilvl w:val="0"/>
          <w:numId w:val="31"/>
        </w:numPr>
        <w:spacing w:line="259" w:lineRule="auto"/>
        <w:rPr>
          <w:rFonts w:ascii="Aptos" w:hAnsi="Aptos"/>
          <w:sz w:val="22"/>
        </w:rPr>
      </w:pPr>
      <w:r w:rsidRPr="009A69E2">
        <w:rPr>
          <w:rFonts w:ascii="Aptos" w:hAnsi="Aptos"/>
          <w:sz w:val="22"/>
        </w:rPr>
        <w:t>Emisijski standard: najmanj EU Stage V ali enakovredno</w:t>
      </w:r>
    </w:p>
    <w:p w14:paraId="414DF647" w14:textId="77777777" w:rsidR="00466C43" w:rsidRPr="009A69E2" w:rsidRDefault="00466C43" w:rsidP="00466C43">
      <w:pPr>
        <w:numPr>
          <w:ilvl w:val="0"/>
          <w:numId w:val="31"/>
        </w:numPr>
        <w:spacing w:line="259" w:lineRule="auto"/>
        <w:rPr>
          <w:rFonts w:ascii="Aptos" w:hAnsi="Aptos"/>
          <w:sz w:val="22"/>
        </w:rPr>
      </w:pPr>
      <w:r w:rsidRPr="009A69E2">
        <w:rPr>
          <w:rFonts w:ascii="Aptos" w:hAnsi="Aptos"/>
          <w:sz w:val="22"/>
        </w:rPr>
        <w:t>Obvezno je delovanje na okolju prijazno hidravlično olje (HVO ali podobno)</w:t>
      </w:r>
    </w:p>
    <w:p w14:paraId="66EDE239" w14:textId="77777777" w:rsidR="00466C43" w:rsidRPr="009A69E2" w:rsidRDefault="00466C43" w:rsidP="00466C43">
      <w:pPr>
        <w:numPr>
          <w:ilvl w:val="0"/>
          <w:numId w:val="31"/>
        </w:numPr>
        <w:spacing w:line="259" w:lineRule="auto"/>
        <w:rPr>
          <w:rFonts w:ascii="Aptos" w:hAnsi="Aptos"/>
          <w:sz w:val="22"/>
        </w:rPr>
      </w:pPr>
      <w:r w:rsidRPr="009A69E2">
        <w:rPr>
          <w:rFonts w:ascii="Aptos" w:hAnsi="Aptos"/>
          <w:sz w:val="22"/>
        </w:rPr>
        <w:t xml:space="preserve">Rezervoar za gorivo: </w:t>
      </w:r>
      <w:r w:rsidRPr="009A69E2">
        <w:rPr>
          <w:rFonts w:ascii="Aptos" w:hAnsi="Aptos"/>
          <w:b/>
          <w:bCs/>
          <w:sz w:val="22"/>
        </w:rPr>
        <w:t>najmanj 35 litrov</w:t>
      </w:r>
    </w:p>
    <w:p w14:paraId="4F0C9C24" w14:textId="77777777" w:rsidR="00466C43" w:rsidRPr="009A69E2" w:rsidRDefault="00466C43" w:rsidP="00466C43">
      <w:pPr>
        <w:numPr>
          <w:ilvl w:val="0"/>
          <w:numId w:val="31"/>
        </w:numPr>
        <w:spacing w:line="259" w:lineRule="auto"/>
        <w:rPr>
          <w:rFonts w:ascii="Aptos" w:hAnsi="Aptos"/>
          <w:sz w:val="22"/>
        </w:rPr>
      </w:pPr>
      <w:r w:rsidRPr="009A69E2">
        <w:rPr>
          <w:rFonts w:ascii="Aptos" w:hAnsi="Aptos"/>
          <w:sz w:val="22"/>
        </w:rPr>
        <w:t>Hlajenje primerno za dolgotrajno delo pri nizkih hitrostih</w:t>
      </w:r>
    </w:p>
    <w:p w14:paraId="31CEFF73" w14:textId="77777777" w:rsidR="00466C43" w:rsidRPr="009A69E2" w:rsidRDefault="00466C43" w:rsidP="00466C43">
      <w:pPr>
        <w:rPr>
          <w:rFonts w:ascii="Aptos" w:hAnsi="Aptos"/>
          <w:sz w:val="22"/>
        </w:rPr>
      </w:pPr>
    </w:p>
    <w:p w14:paraId="6D2AA79B" w14:textId="77777777" w:rsidR="00466C43" w:rsidRPr="009A69E2" w:rsidRDefault="00466C43" w:rsidP="00466C43">
      <w:pPr>
        <w:rPr>
          <w:rFonts w:ascii="Aptos" w:hAnsi="Aptos"/>
          <w:b/>
          <w:bCs/>
          <w:sz w:val="22"/>
        </w:rPr>
      </w:pPr>
      <w:r w:rsidRPr="009A69E2">
        <w:rPr>
          <w:rFonts w:ascii="Aptos" w:hAnsi="Aptos"/>
          <w:b/>
          <w:bCs/>
          <w:sz w:val="22"/>
        </w:rPr>
        <w:t>3.3 Hidravlični sistem</w:t>
      </w:r>
    </w:p>
    <w:p w14:paraId="186CD46E" w14:textId="77777777" w:rsidR="00466C43" w:rsidRPr="009A69E2" w:rsidRDefault="00466C43" w:rsidP="00466C43">
      <w:pPr>
        <w:numPr>
          <w:ilvl w:val="0"/>
          <w:numId w:val="28"/>
        </w:numPr>
        <w:spacing w:line="259" w:lineRule="auto"/>
        <w:rPr>
          <w:rFonts w:ascii="Aptos" w:hAnsi="Aptos"/>
          <w:sz w:val="22"/>
        </w:rPr>
      </w:pPr>
      <w:r w:rsidRPr="009A69E2">
        <w:rPr>
          <w:rFonts w:ascii="Aptos" w:hAnsi="Aptos"/>
          <w:sz w:val="22"/>
        </w:rPr>
        <w:t>Hidravlični sistem mora omogočati pogon profesionalnih delovnih priključkov</w:t>
      </w:r>
    </w:p>
    <w:p w14:paraId="221E41D3" w14:textId="77777777" w:rsidR="00466C43" w:rsidRPr="009A69E2" w:rsidRDefault="00466C43" w:rsidP="00466C43">
      <w:pPr>
        <w:numPr>
          <w:ilvl w:val="0"/>
          <w:numId w:val="28"/>
        </w:numPr>
        <w:spacing w:line="259" w:lineRule="auto"/>
        <w:rPr>
          <w:rFonts w:ascii="Aptos" w:hAnsi="Aptos"/>
          <w:sz w:val="22"/>
        </w:rPr>
      </w:pPr>
      <w:r w:rsidRPr="009A69E2">
        <w:rPr>
          <w:rFonts w:ascii="Aptos" w:hAnsi="Aptos"/>
          <w:sz w:val="22"/>
        </w:rPr>
        <w:t xml:space="preserve">Minimalni pretok hidravlične črpalke: </w:t>
      </w:r>
      <w:r w:rsidRPr="009A69E2">
        <w:rPr>
          <w:rFonts w:ascii="Aptos" w:hAnsi="Aptos"/>
          <w:b/>
          <w:bCs/>
          <w:sz w:val="22"/>
        </w:rPr>
        <w:t>60 cm3/r</w:t>
      </w:r>
    </w:p>
    <w:p w14:paraId="7DD00886" w14:textId="77777777" w:rsidR="00466C43" w:rsidRPr="009A69E2" w:rsidRDefault="00466C43" w:rsidP="00466C43">
      <w:pPr>
        <w:numPr>
          <w:ilvl w:val="0"/>
          <w:numId w:val="28"/>
        </w:numPr>
        <w:spacing w:line="259" w:lineRule="auto"/>
        <w:rPr>
          <w:rFonts w:ascii="Aptos" w:hAnsi="Aptos"/>
          <w:sz w:val="22"/>
        </w:rPr>
      </w:pPr>
      <w:r w:rsidRPr="009A69E2">
        <w:rPr>
          <w:rFonts w:ascii="Aptos" w:hAnsi="Aptos"/>
          <w:b/>
          <w:bCs/>
          <w:sz w:val="22"/>
        </w:rPr>
        <w:t xml:space="preserve">Minimalna hidravlična moč: </w:t>
      </w:r>
      <w:r w:rsidRPr="009A69E2">
        <w:rPr>
          <w:rFonts w:ascii="Aptos" w:hAnsi="Aptos"/>
          <w:sz w:val="22"/>
        </w:rPr>
        <w:t>20 kW</w:t>
      </w:r>
    </w:p>
    <w:p w14:paraId="30E40AD2" w14:textId="77777777" w:rsidR="00466C43" w:rsidRPr="009A69E2" w:rsidRDefault="00466C43" w:rsidP="00466C43">
      <w:pPr>
        <w:numPr>
          <w:ilvl w:val="0"/>
          <w:numId w:val="28"/>
        </w:numPr>
        <w:spacing w:line="259" w:lineRule="auto"/>
        <w:rPr>
          <w:rFonts w:ascii="Aptos" w:hAnsi="Aptos"/>
          <w:sz w:val="22"/>
        </w:rPr>
      </w:pPr>
      <w:r w:rsidRPr="009A69E2">
        <w:rPr>
          <w:rFonts w:ascii="Aptos" w:hAnsi="Aptos"/>
          <w:sz w:val="22"/>
        </w:rPr>
        <w:t>Proporcionalno upravljanje delovnih funkcij</w:t>
      </w:r>
    </w:p>
    <w:p w14:paraId="377FE3CB" w14:textId="77777777" w:rsidR="00466C43" w:rsidRPr="009A69E2" w:rsidRDefault="00466C43" w:rsidP="00466C43">
      <w:pPr>
        <w:numPr>
          <w:ilvl w:val="0"/>
          <w:numId w:val="28"/>
        </w:numPr>
        <w:spacing w:line="259" w:lineRule="auto"/>
        <w:rPr>
          <w:rFonts w:ascii="Aptos" w:hAnsi="Aptos"/>
          <w:sz w:val="22"/>
        </w:rPr>
      </w:pPr>
      <w:r w:rsidRPr="009A69E2">
        <w:rPr>
          <w:rFonts w:ascii="Aptos" w:hAnsi="Aptos"/>
          <w:sz w:val="22"/>
        </w:rPr>
        <w:t>Možnost polavtomatskega zaklepa priključkov</w:t>
      </w:r>
    </w:p>
    <w:p w14:paraId="4052C3DA" w14:textId="77777777" w:rsidR="00466C43" w:rsidRPr="009A69E2" w:rsidRDefault="00466C43" w:rsidP="00466C43">
      <w:pPr>
        <w:numPr>
          <w:ilvl w:val="0"/>
          <w:numId w:val="28"/>
        </w:numPr>
        <w:spacing w:line="259" w:lineRule="auto"/>
        <w:rPr>
          <w:rFonts w:ascii="Aptos" w:hAnsi="Aptos"/>
          <w:sz w:val="22"/>
        </w:rPr>
      </w:pPr>
      <w:r w:rsidRPr="009A69E2">
        <w:rPr>
          <w:rFonts w:ascii="Aptos" w:hAnsi="Aptos"/>
          <w:sz w:val="22"/>
        </w:rPr>
        <w:t>Varovala za zmanjševanje puščanja olja</w:t>
      </w:r>
    </w:p>
    <w:p w14:paraId="42306B9F" w14:textId="77777777" w:rsidR="00466C43" w:rsidRPr="009A69E2" w:rsidRDefault="00466C43" w:rsidP="00466C43">
      <w:pPr>
        <w:rPr>
          <w:rFonts w:ascii="Aptos" w:hAnsi="Aptos"/>
          <w:b/>
          <w:bCs/>
          <w:sz w:val="22"/>
        </w:rPr>
      </w:pPr>
    </w:p>
    <w:p w14:paraId="569D7C0A" w14:textId="77777777" w:rsidR="00466C43" w:rsidRPr="009A69E2" w:rsidRDefault="00466C43" w:rsidP="00466C43">
      <w:pPr>
        <w:rPr>
          <w:rFonts w:ascii="Aptos" w:hAnsi="Aptos"/>
          <w:b/>
          <w:bCs/>
          <w:sz w:val="22"/>
        </w:rPr>
      </w:pPr>
      <w:r w:rsidRPr="009A69E2">
        <w:rPr>
          <w:rFonts w:ascii="Aptos" w:hAnsi="Aptos"/>
          <w:b/>
          <w:bCs/>
          <w:sz w:val="22"/>
        </w:rPr>
        <w:t>3.4 Mobilnost in funkcionalnost</w:t>
      </w:r>
    </w:p>
    <w:p w14:paraId="72AC7E32" w14:textId="77777777" w:rsidR="00466C43" w:rsidRPr="009A69E2" w:rsidRDefault="00466C43" w:rsidP="00466C43">
      <w:pPr>
        <w:rPr>
          <w:rFonts w:ascii="Aptos" w:hAnsi="Aptos"/>
          <w:sz w:val="22"/>
        </w:rPr>
      </w:pPr>
      <w:r w:rsidRPr="009A69E2">
        <w:rPr>
          <w:rFonts w:ascii="Aptos" w:hAnsi="Aptos"/>
          <w:sz w:val="22"/>
        </w:rPr>
        <w:t>Stroj mora omogočati:</w:t>
      </w:r>
    </w:p>
    <w:p w14:paraId="5E7239F3" w14:textId="77777777" w:rsidR="00466C43" w:rsidRPr="009A69E2" w:rsidRDefault="00466C43" w:rsidP="00466C43">
      <w:pPr>
        <w:numPr>
          <w:ilvl w:val="0"/>
          <w:numId w:val="42"/>
        </w:numPr>
        <w:spacing w:line="259" w:lineRule="auto"/>
        <w:rPr>
          <w:rFonts w:ascii="Aptos" w:hAnsi="Aptos"/>
          <w:sz w:val="22"/>
        </w:rPr>
      </w:pPr>
      <w:r w:rsidRPr="009A69E2">
        <w:rPr>
          <w:rFonts w:ascii="Aptos" w:hAnsi="Aptos"/>
          <w:sz w:val="22"/>
        </w:rPr>
        <w:t>vožnjo po kopnem,</w:t>
      </w:r>
    </w:p>
    <w:p w14:paraId="5F260DCC" w14:textId="77777777" w:rsidR="00466C43" w:rsidRPr="009A69E2" w:rsidRDefault="00466C43" w:rsidP="00466C43">
      <w:pPr>
        <w:numPr>
          <w:ilvl w:val="0"/>
          <w:numId w:val="42"/>
        </w:numPr>
        <w:spacing w:line="259" w:lineRule="auto"/>
        <w:rPr>
          <w:rFonts w:ascii="Aptos" w:hAnsi="Aptos"/>
          <w:sz w:val="22"/>
        </w:rPr>
      </w:pPr>
      <w:r w:rsidRPr="009A69E2">
        <w:rPr>
          <w:rFonts w:ascii="Aptos" w:hAnsi="Aptos"/>
          <w:sz w:val="22"/>
        </w:rPr>
        <w:t>vožnjo po razmočenem terenu,</w:t>
      </w:r>
    </w:p>
    <w:p w14:paraId="51EC21E0" w14:textId="77777777" w:rsidR="00466C43" w:rsidRPr="009A69E2" w:rsidRDefault="00466C43" w:rsidP="00466C43">
      <w:pPr>
        <w:numPr>
          <w:ilvl w:val="0"/>
          <w:numId w:val="42"/>
        </w:numPr>
        <w:spacing w:line="259" w:lineRule="auto"/>
        <w:rPr>
          <w:rFonts w:ascii="Aptos" w:hAnsi="Aptos"/>
          <w:sz w:val="22"/>
        </w:rPr>
      </w:pPr>
      <w:r w:rsidRPr="009A69E2">
        <w:rPr>
          <w:rFonts w:ascii="Aptos" w:hAnsi="Aptos"/>
          <w:sz w:val="22"/>
        </w:rPr>
        <w:t>plovbo po vodi brez dodatnih plovnih teles in motorjev,</w:t>
      </w:r>
    </w:p>
    <w:p w14:paraId="6ADC7540" w14:textId="77777777" w:rsidR="00466C43" w:rsidRPr="009A69E2" w:rsidRDefault="00466C43" w:rsidP="00466C43">
      <w:pPr>
        <w:numPr>
          <w:ilvl w:val="0"/>
          <w:numId w:val="42"/>
        </w:numPr>
        <w:spacing w:line="259" w:lineRule="auto"/>
        <w:rPr>
          <w:rFonts w:ascii="Aptos" w:hAnsi="Aptos"/>
          <w:sz w:val="22"/>
        </w:rPr>
      </w:pPr>
      <w:r w:rsidRPr="009A69E2">
        <w:rPr>
          <w:rFonts w:ascii="Aptos" w:hAnsi="Aptos"/>
          <w:sz w:val="22"/>
        </w:rPr>
        <w:lastRenderedPageBreak/>
        <w:t>natančno manevriranje na majhnem delovnem prostoru,</w:t>
      </w:r>
    </w:p>
    <w:p w14:paraId="268B0127" w14:textId="77777777" w:rsidR="00466C43" w:rsidRPr="009A69E2" w:rsidRDefault="00466C43" w:rsidP="00466C43">
      <w:pPr>
        <w:numPr>
          <w:ilvl w:val="0"/>
          <w:numId w:val="42"/>
        </w:numPr>
        <w:spacing w:line="259" w:lineRule="auto"/>
        <w:rPr>
          <w:rFonts w:ascii="Aptos" w:hAnsi="Aptos"/>
          <w:sz w:val="22"/>
        </w:rPr>
      </w:pPr>
      <w:r w:rsidRPr="009A69E2">
        <w:rPr>
          <w:rFonts w:ascii="Aptos" w:hAnsi="Aptos"/>
          <w:sz w:val="22"/>
        </w:rPr>
        <w:t>funkcionalno delovno območje okoli celotnega stroja (360° ali tehnično enakovredno).</w:t>
      </w:r>
    </w:p>
    <w:p w14:paraId="3DB7F409" w14:textId="77777777" w:rsidR="00466C43" w:rsidRPr="009A69E2" w:rsidRDefault="00466C43" w:rsidP="00466C43">
      <w:pPr>
        <w:pStyle w:val="Odstavekseznama"/>
        <w:numPr>
          <w:ilvl w:val="0"/>
          <w:numId w:val="42"/>
        </w:numPr>
        <w:spacing w:line="259" w:lineRule="auto"/>
        <w:rPr>
          <w:rFonts w:ascii="Aptos" w:hAnsi="Aptos"/>
          <w:sz w:val="22"/>
        </w:rPr>
      </w:pPr>
      <w:r w:rsidRPr="009A69E2">
        <w:rPr>
          <w:rFonts w:ascii="Aptos" w:hAnsi="Aptos"/>
          <w:sz w:val="22"/>
        </w:rPr>
        <w:t>zaščito voznika s kabino oziroma zložljivo kabino,</w:t>
      </w:r>
    </w:p>
    <w:p w14:paraId="5519BFF4" w14:textId="77777777" w:rsidR="00466C43" w:rsidRPr="009A69E2" w:rsidRDefault="00466C43" w:rsidP="00466C43">
      <w:pPr>
        <w:pStyle w:val="Odstavekseznama"/>
        <w:numPr>
          <w:ilvl w:val="0"/>
          <w:numId w:val="42"/>
        </w:numPr>
        <w:spacing w:line="259" w:lineRule="auto"/>
        <w:rPr>
          <w:rFonts w:ascii="Aptos" w:hAnsi="Aptos"/>
          <w:sz w:val="22"/>
        </w:rPr>
      </w:pPr>
      <w:r w:rsidRPr="009A69E2">
        <w:rPr>
          <w:rFonts w:ascii="Aptos" w:hAnsi="Aptos"/>
          <w:sz w:val="22"/>
        </w:rPr>
        <w:t>ergonomsko nastavljiv voznikov sedež,</w:t>
      </w:r>
    </w:p>
    <w:p w14:paraId="57E5E6CE" w14:textId="77777777" w:rsidR="00466C43" w:rsidRPr="009A69E2" w:rsidRDefault="00466C43" w:rsidP="00466C43">
      <w:pPr>
        <w:pStyle w:val="Odstavekseznama"/>
        <w:numPr>
          <w:ilvl w:val="0"/>
          <w:numId w:val="42"/>
        </w:numPr>
        <w:spacing w:line="259" w:lineRule="auto"/>
        <w:rPr>
          <w:rFonts w:ascii="Aptos" w:hAnsi="Aptos"/>
          <w:sz w:val="22"/>
        </w:rPr>
      </w:pPr>
      <w:r w:rsidRPr="009A69E2">
        <w:rPr>
          <w:rFonts w:ascii="Aptos" w:hAnsi="Aptos"/>
          <w:sz w:val="22"/>
        </w:rPr>
        <w:t>ogrevanje sedeža,</w:t>
      </w:r>
    </w:p>
    <w:p w14:paraId="29D44DA5" w14:textId="77777777" w:rsidR="00466C43" w:rsidRPr="009A69E2" w:rsidRDefault="00466C43" w:rsidP="00466C43">
      <w:pPr>
        <w:pStyle w:val="Odstavekseznama"/>
        <w:numPr>
          <w:ilvl w:val="0"/>
          <w:numId w:val="42"/>
        </w:numPr>
        <w:spacing w:line="259" w:lineRule="auto"/>
        <w:rPr>
          <w:rFonts w:ascii="Aptos" w:hAnsi="Aptos"/>
          <w:sz w:val="22"/>
        </w:rPr>
      </w:pPr>
      <w:r w:rsidRPr="009A69E2">
        <w:rPr>
          <w:rFonts w:ascii="Aptos" w:hAnsi="Aptos"/>
          <w:sz w:val="22"/>
        </w:rPr>
        <w:t>stroj mora biti transportno primeren za prevoz na prikolici do skupne mase 3,5 t.</w:t>
      </w:r>
    </w:p>
    <w:p w14:paraId="50B3807E" w14:textId="77777777" w:rsidR="00466C43" w:rsidRPr="009A69E2" w:rsidRDefault="00466C43" w:rsidP="00466C43">
      <w:pPr>
        <w:rPr>
          <w:rFonts w:ascii="Aptos" w:hAnsi="Aptos"/>
          <w:b/>
          <w:bCs/>
          <w:sz w:val="22"/>
        </w:rPr>
      </w:pPr>
    </w:p>
    <w:p w14:paraId="11553B8A" w14:textId="77777777" w:rsidR="00466C43" w:rsidRPr="009A69E2" w:rsidRDefault="00466C43" w:rsidP="00466C43">
      <w:pPr>
        <w:rPr>
          <w:rFonts w:ascii="Aptos" w:hAnsi="Aptos"/>
          <w:b/>
          <w:bCs/>
          <w:sz w:val="22"/>
        </w:rPr>
      </w:pPr>
      <w:r w:rsidRPr="009A69E2">
        <w:rPr>
          <w:rFonts w:ascii="Aptos" w:hAnsi="Aptos"/>
          <w:b/>
          <w:bCs/>
          <w:sz w:val="22"/>
        </w:rPr>
        <w:t>4. Operativne zahteve</w:t>
      </w:r>
    </w:p>
    <w:p w14:paraId="0DD9E7D7" w14:textId="77777777" w:rsidR="00466C43" w:rsidRPr="009A69E2" w:rsidRDefault="00466C43" w:rsidP="00466C43">
      <w:pPr>
        <w:rPr>
          <w:rFonts w:ascii="Aptos" w:hAnsi="Aptos"/>
          <w:sz w:val="22"/>
        </w:rPr>
      </w:pPr>
      <w:r w:rsidRPr="009A69E2">
        <w:rPr>
          <w:rFonts w:ascii="Aptos" w:hAnsi="Aptos"/>
          <w:sz w:val="22"/>
        </w:rPr>
        <w:t>Stroj mora omogočati:</w:t>
      </w:r>
    </w:p>
    <w:p w14:paraId="7B9FDA40" w14:textId="77777777" w:rsidR="00466C43" w:rsidRPr="009A69E2" w:rsidRDefault="00466C43" w:rsidP="00466C43">
      <w:pPr>
        <w:numPr>
          <w:ilvl w:val="0"/>
          <w:numId w:val="30"/>
        </w:numPr>
        <w:spacing w:line="259" w:lineRule="auto"/>
        <w:rPr>
          <w:rFonts w:ascii="Aptos" w:hAnsi="Aptos"/>
          <w:sz w:val="22"/>
        </w:rPr>
      </w:pPr>
      <w:r w:rsidRPr="009A69E2">
        <w:rPr>
          <w:rFonts w:ascii="Aptos" w:hAnsi="Aptos"/>
          <w:sz w:val="22"/>
        </w:rPr>
        <w:t>košnjo nadvodne in podvodne vegetacije,</w:t>
      </w:r>
    </w:p>
    <w:p w14:paraId="3E84BD77" w14:textId="77777777" w:rsidR="00466C43" w:rsidRPr="009A69E2" w:rsidRDefault="00466C43" w:rsidP="00466C43">
      <w:pPr>
        <w:numPr>
          <w:ilvl w:val="0"/>
          <w:numId w:val="30"/>
        </w:numPr>
        <w:spacing w:line="259" w:lineRule="auto"/>
        <w:rPr>
          <w:rFonts w:ascii="Aptos" w:hAnsi="Aptos"/>
          <w:sz w:val="22"/>
        </w:rPr>
      </w:pPr>
      <w:r w:rsidRPr="009A69E2">
        <w:rPr>
          <w:rFonts w:ascii="Aptos" w:hAnsi="Aptos"/>
          <w:sz w:val="22"/>
        </w:rPr>
        <w:t>zbiranje in transport pokošene biomase,</w:t>
      </w:r>
    </w:p>
    <w:p w14:paraId="05654D95" w14:textId="77777777" w:rsidR="00466C43" w:rsidRPr="009A69E2" w:rsidRDefault="00466C43" w:rsidP="00466C43">
      <w:pPr>
        <w:numPr>
          <w:ilvl w:val="0"/>
          <w:numId w:val="30"/>
        </w:numPr>
        <w:spacing w:line="259" w:lineRule="auto"/>
        <w:rPr>
          <w:rFonts w:ascii="Aptos" w:hAnsi="Aptos"/>
          <w:sz w:val="22"/>
        </w:rPr>
      </w:pPr>
      <w:r w:rsidRPr="009A69E2">
        <w:rPr>
          <w:rFonts w:ascii="Aptos" w:hAnsi="Aptos"/>
          <w:sz w:val="22"/>
        </w:rPr>
        <w:t>odstranjevanje naplavin,</w:t>
      </w:r>
    </w:p>
    <w:p w14:paraId="1A5E0E52" w14:textId="77777777" w:rsidR="00466C43" w:rsidRPr="009A69E2" w:rsidRDefault="00466C43" w:rsidP="00466C43">
      <w:pPr>
        <w:numPr>
          <w:ilvl w:val="0"/>
          <w:numId w:val="30"/>
        </w:numPr>
        <w:spacing w:line="259" w:lineRule="auto"/>
        <w:rPr>
          <w:rFonts w:ascii="Aptos" w:hAnsi="Aptos"/>
          <w:sz w:val="22"/>
        </w:rPr>
      </w:pPr>
      <w:r w:rsidRPr="009A69E2">
        <w:rPr>
          <w:rFonts w:ascii="Aptos" w:hAnsi="Aptos"/>
          <w:sz w:val="22"/>
        </w:rPr>
        <w:t>nalaganje biomase na obalo ali drugo transportno sredstvo.</w:t>
      </w:r>
    </w:p>
    <w:p w14:paraId="25581451" w14:textId="77777777" w:rsidR="00466C43" w:rsidRPr="009A69E2" w:rsidRDefault="00466C43" w:rsidP="00466C43">
      <w:pPr>
        <w:rPr>
          <w:rFonts w:ascii="Aptos" w:hAnsi="Aptos"/>
          <w:b/>
          <w:bCs/>
          <w:sz w:val="22"/>
        </w:rPr>
      </w:pPr>
    </w:p>
    <w:p w14:paraId="3F102791" w14:textId="77777777" w:rsidR="00466C43" w:rsidRPr="009A69E2" w:rsidRDefault="00466C43" w:rsidP="00466C43">
      <w:pPr>
        <w:rPr>
          <w:rFonts w:ascii="Aptos" w:hAnsi="Aptos"/>
          <w:b/>
          <w:bCs/>
          <w:sz w:val="22"/>
        </w:rPr>
      </w:pPr>
      <w:r w:rsidRPr="009A69E2">
        <w:rPr>
          <w:rFonts w:ascii="Aptos" w:hAnsi="Aptos"/>
          <w:b/>
          <w:bCs/>
          <w:sz w:val="22"/>
        </w:rPr>
        <w:t>5. Obvezna dodatna oprema in priključki (vključeni v ponudbo)</w:t>
      </w:r>
    </w:p>
    <w:p w14:paraId="69CAABBB" w14:textId="77777777" w:rsidR="00466C43" w:rsidRPr="009A69E2" w:rsidRDefault="00466C43" w:rsidP="00466C43">
      <w:pPr>
        <w:rPr>
          <w:rFonts w:ascii="Aptos" w:hAnsi="Aptos"/>
          <w:sz w:val="22"/>
        </w:rPr>
      </w:pPr>
      <w:r w:rsidRPr="009A69E2">
        <w:rPr>
          <w:rFonts w:ascii="Aptos" w:hAnsi="Aptos"/>
          <w:sz w:val="22"/>
        </w:rPr>
        <w:t>Ponudba mora vključevati vse spodaj navedene priključke in dodatno opremo. Vsi priključki morajo biti:</w:t>
      </w:r>
    </w:p>
    <w:p w14:paraId="1F2B1EC5" w14:textId="77777777" w:rsidR="00466C43" w:rsidRPr="009A69E2" w:rsidRDefault="00466C43" w:rsidP="00466C43">
      <w:pPr>
        <w:numPr>
          <w:ilvl w:val="0"/>
          <w:numId w:val="29"/>
        </w:numPr>
        <w:spacing w:line="259" w:lineRule="auto"/>
        <w:rPr>
          <w:rFonts w:ascii="Aptos" w:hAnsi="Aptos"/>
          <w:sz w:val="22"/>
        </w:rPr>
      </w:pPr>
      <w:r w:rsidRPr="009A69E2">
        <w:rPr>
          <w:rFonts w:ascii="Aptos" w:hAnsi="Aptos"/>
          <w:sz w:val="22"/>
        </w:rPr>
        <w:t>kompatibilni s ponujenim amfibijskim strojem,</w:t>
      </w:r>
    </w:p>
    <w:p w14:paraId="54482C61" w14:textId="77777777" w:rsidR="00466C43" w:rsidRPr="009A69E2" w:rsidRDefault="00466C43" w:rsidP="00466C43">
      <w:pPr>
        <w:numPr>
          <w:ilvl w:val="0"/>
          <w:numId w:val="29"/>
        </w:numPr>
        <w:spacing w:line="259" w:lineRule="auto"/>
        <w:rPr>
          <w:rFonts w:ascii="Aptos" w:hAnsi="Aptos"/>
          <w:sz w:val="22"/>
        </w:rPr>
      </w:pPr>
      <w:r w:rsidRPr="009A69E2">
        <w:rPr>
          <w:rFonts w:ascii="Aptos" w:hAnsi="Aptos"/>
          <w:sz w:val="22"/>
        </w:rPr>
        <w:t>gnani preko hidravličnega sistema stroja ali tehnično enakovredno,</w:t>
      </w:r>
    </w:p>
    <w:p w14:paraId="6FDB63A5" w14:textId="77777777" w:rsidR="00466C43" w:rsidRPr="009A69E2" w:rsidRDefault="00466C43" w:rsidP="00466C43">
      <w:pPr>
        <w:numPr>
          <w:ilvl w:val="0"/>
          <w:numId w:val="29"/>
        </w:numPr>
        <w:spacing w:line="259" w:lineRule="auto"/>
        <w:rPr>
          <w:rFonts w:ascii="Aptos" w:hAnsi="Aptos"/>
          <w:sz w:val="22"/>
        </w:rPr>
      </w:pPr>
      <w:r w:rsidRPr="009A69E2">
        <w:rPr>
          <w:rFonts w:ascii="Aptos" w:hAnsi="Aptos"/>
          <w:sz w:val="22"/>
        </w:rPr>
        <w:t>novi in nerabljeni,</w:t>
      </w:r>
    </w:p>
    <w:p w14:paraId="4E8AAC0C" w14:textId="77777777" w:rsidR="00466C43" w:rsidRPr="009A69E2" w:rsidRDefault="00466C43" w:rsidP="00466C43">
      <w:pPr>
        <w:numPr>
          <w:ilvl w:val="0"/>
          <w:numId w:val="29"/>
        </w:numPr>
        <w:spacing w:line="259" w:lineRule="auto"/>
        <w:rPr>
          <w:rFonts w:ascii="Aptos" w:hAnsi="Aptos"/>
          <w:sz w:val="22"/>
        </w:rPr>
      </w:pPr>
      <w:r w:rsidRPr="009A69E2">
        <w:rPr>
          <w:rFonts w:ascii="Aptos" w:hAnsi="Aptos"/>
          <w:sz w:val="22"/>
        </w:rPr>
        <w:t>certificirani za uporabo na ponujenem stroju.</w:t>
      </w:r>
    </w:p>
    <w:p w14:paraId="38F732FC" w14:textId="77777777" w:rsidR="00466C43" w:rsidRPr="009A69E2" w:rsidRDefault="00466C43" w:rsidP="00466C43">
      <w:pPr>
        <w:rPr>
          <w:rFonts w:ascii="Aptos" w:hAnsi="Aptos"/>
          <w:b/>
          <w:bCs/>
          <w:sz w:val="22"/>
        </w:rPr>
      </w:pPr>
    </w:p>
    <w:p w14:paraId="7E6BB33A" w14:textId="77777777" w:rsidR="00466C43" w:rsidRPr="009A69E2" w:rsidRDefault="00466C43" w:rsidP="00466C43">
      <w:pPr>
        <w:ind w:left="142" w:hanging="142"/>
        <w:rPr>
          <w:rFonts w:ascii="Aptos" w:hAnsi="Aptos"/>
          <w:b/>
          <w:bCs/>
          <w:sz w:val="22"/>
        </w:rPr>
      </w:pPr>
      <w:r w:rsidRPr="009A69E2">
        <w:rPr>
          <w:rFonts w:ascii="Aptos" w:hAnsi="Aptos"/>
          <w:b/>
          <w:bCs/>
          <w:sz w:val="22"/>
        </w:rPr>
        <w:t>5.1 Kosa</w:t>
      </w:r>
    </w:p>
    <w:p w14:paraId="04C7B56E"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Z vodoravnim in navpičnim rezilom,</w:t>
      </w:r>
    </w:p>
    <w:p w14:paraId="7C87EC16"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Delovna širina: najmanj 2 m,</w:t>
      </w:r>
    </w:p>
    <w:p w14:paraId="057911DD"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Delovna globina: najmanj 0,5 m,</w:t>
      </w:r>
    </w:p>
    <w:p w14:paraId="10AF0728"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Namenjena košnji vodne vegetacije pod gladino,</w:t>
      </w:r>
    </w:p>
    <w:p w14:paraId="25B24207"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Dodaten set nožev širine vsaj 2 m, vendar ne širše od 3 m.</w:t>
      </w:r>
    </w:p>
    <w:p w14:paraId="11CEB6B9" w14:textId="77777777" w:rsidR="00466C43" w:rsidRPr="009A69E2" w:rsidRDefault="00466C43" w:rsidP="00466C43">
      <w:pPr>
        <w:tabs>
          <w:tab w:val="num" w:pos="1080"/>
        </w:tabs>
        <w:spacing w:line="259" w:lineRule="auto"/>
        <w:ind w:left="720"/>
        <w:rPr>
          <w:rFonts w:ascii="Aptos" w:hAnsi="Aptos"/>
          <w:sz w:val="22"/>
        </w:rPr>
      </w:pPr>
    </w:p>
    <w:p w14:paraId="429BDEBC" w14:textId="77777777" w:rsidR="00466C43" w:rsidRPr="009A69E2" w:rsidRDefault="00466C43" w:rsidP="00466C43">
      <w:pPr>
        <w:ind w:left="142" w:hanging="142"/>
        <w:rPr>
          <w:rFonts w:ascii="Aptos" w:hAnsi="Aptos"/>
          <w:b/>
          <w:bCs/>
          <w:sz w:val="22"/>
        </w:rPr>
      </w:pPr>
      <w:r w:rsidRPr="009A69E2">
        <w:rPr>
          <w:rFonts w:ascii="Aptos" w:hAnsi="Aptos"/>
          <w:b/>
          <w:bCs/>
          <w:sz w:val="22"/>
        </w:rPr>
        <w:t>5.2 Grablje za zbiranje biomase</w:t>
      </w:r>
    </w:p>
    <w:p w14:paraId="70BCA41E"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Delovna širina: najmanj 3 m,</w:t>
      </w:r>
    </w:p>
    <w:p w14:paraId="0FF0FA3A"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Namenjene zbiranju in transportu pokošene vegetacije,</w:t>
      </w:r>
    </w:p>
    <w:p w14:paraId="2ABC4921"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Omogočati morajo nalaganje materiala na obalo.</w:t>
      </w:r>
    </w:p>
    <w:p w14:paraId="5D85CAD8" w14:textId="77777777" w:rsidR="00466C43" w:rsidRPr="009A69E2" w:rsidRDefault="00466C43" w:rsidP="00466C43">
      <w:pPr>
        <w:tabs>
          <w:tab w:val="num" w:pos="1080"/>
        </w:tabs>
        <w:spacing w:line="259" w:lineRule="auto"/>
        <w:ind w:left="720"/>
        <w:rPr>
          <w:rFonts w:ascii="Aptos" w:hAnsi="Aptos"/>
          <w:sz w:val="22"/>
        </w:rPr>
      </w:pPr>
    </w:p>
    <w:p w14:paraId="144E4A76" w14:textId="77777777" w:rsidR="00466C43" w:rsidRPr="009A69E2" w:rsidRDefault="00466C43" w:rsidP="00466C43">
      <w:pPr>
        <w:ind w:left="142" w:hanging="142"/>
        <w:rPr>
          <w:rFonts w:ascii="Aptos" w:hAnsi="Aptos"/>
          <w:b/>
          <w:bCs/>
          <w:sz w:val="22"/>
        </w:rPr>
      </w:pPr>
      <w:r w:rsidRPr="009A69E2">
        <w:rPr>
          <w:rFonts w:ascii="Aptos" w:hAnsi="Aptos"/>
          <w:b/>
          <w:bCs/>
          <w:sz w:val="22"/>
        </w:rPr>
        <w:t>5.3 Teleskopska ali artikulirana delovna roka</w:t>
      </w:r>
    </w:p>
    <w:p w14:paraId="1A8B51AF"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Doseg: najmanj 3 m (radij), najmanj 2 m (globina),</w:t>
      </w:r>
    </w:p>
    <w:p w14:paraId="6DC95E9E"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Omogočen priklop različnih delovnih orodij (npr. lopata, prijemalo, kosa),</w:t>
      </w:r>
    </w:p>
    <w:p w14:paraId="613FCE81" w14:textId="77777777" w:rsidR="00466C43" w:rsidRPr="009A69E2" w:rsidRDefault="00466C43" w:rsidP="00466C43">
      <w:pPr>
        <w:numPr>
          <w:ilvl w:val="0"/>
          <w:numId w:val="41"/>
        </w:numPr>
        <w:tabs>
          <w:tab w:val="clear" w:pos="720"/>
          <w:tab w:val="num" w:pos="1080"/>
        </w:tabs>
        <w:spacing w:line="259" w:lineRule="auto"/>
        <w:rPr>
          <w:rFonts w:ascii="Aptos" w:hAnsi="Aptos"/>
          <w:sz w:val="22"/>
        </w:rPr>
      </w:pPr>
      <w:r w:rsidRPr="009A69E2">
        <w:rPr>
          <w:rFonts w:ascii="Aptos" w:hAnsi="Aptos"/>
          <w:sz w:val="22"/>
        </w:rPr>
        <w:t>Hidravlični priključki za pogon orodij.</w:t>
      </w:r>
    </w:p>
    <w:p w14:paraId="1D64FEF5" w14:textId="77777777" w:rsidR="00466C43" w:rsidRPr="009A69E2" w:rsidRDefault="00466C43" w:rsidP="00466C43">
      <w:pPr>
        <w:tabs>
          <w:tab w:val="num" w:pos="1080"/>
        </w:tabs>
        <w:spacing w:line="259" w:lineRule="auto"/>
        <w:ind w:left="720"/>
        <w:rPr>
          <w:rFonts w:ascii="Aptos" w:hAnsi="Aptos"/>
          <w:sz w:val="22"/>
        </w:rPr>
      </w:pPr>
    </w:p>
    <w:p w14:paraId="67E2157C" w14:textId="77777777" w:rsidR="00466C43" w:rsidRPr="009A69E2" w:rsidRDefault="00466C43" w:rsidP="00466C43">
      <w:pPr>
        <w:rPr>
          <w:rFonts w:ascii="Aptos" w:hAnsi="Aptos"/>
          <w:b/>
          <w:bCs/>
          <w:sz w:val="22"/>
        </w:rPr>
      </w:pPr>
      <w:r w:rsidRPr="009A69E2">
        <w:rPr>
          <w:rFonts w:ascii="Aptos" w:hAnsi="Aptos"/>
          <w:b/>
          <w:bCs/>
          <w:sz w:val="22"/>
        </w:rPr>
        <w:t>5.4 Lopata</w:t>
      </w:r>
    </w:p>
    <w:p w14:paraId="675F2217" w14:textId="77777777" w:rsidR="00466C43" w:rsidRPr="009A69E2" w:rsidRDefault="00466C43" w:rsidP="00466C43">
      <w:pPr>
        <w:numPr>
          <w:ilvl w:val="0"/>
          <w:numId w:val="40"/>
        </w:numPr>
        <w:spacing w:line="259" w:lineRule="auto"/>
        <w:rPr>
          <w:rFonts w:ascii="Aptos" w:hAnsi="Aptos"/>
          <w:sz w:val="22"/>
        </w:rPr>
      </w:pPr>
      <w:r w:rsidRPr="009A69E2">
        <w:rPr>
          <w:rFonts w:ascii="Aptos" w:hAnsi="Aptos"/>
          <w:sz w:val="22"/>
        </w:rPr>
        <w:t>Namenjena nakladanju in premeščanju mokrega materiala – z odcednimi odprtinami za odtekanje vode,</w:t>
      </w:r>
    </w:p>
    <w:p w14:paraId="47ABC9B6" w14:textId="2D7964AF" w:rsidR="00466C43" w:rsidRPr="009A69E2" w:rsidRDefault="00466C43" w:rsidP="00466C43">
      <w:pPr>
        <w:numPr>
          <w:ilvl w:val="0"/>
          <w:numId w:val="40"/>
        </w:numPr>
        <w:spacing w:line="259" w:lineRule="auto"/>
        <w:rPr>
          <w:rFonts w:ascii="Aptos" w:hAnsi="Aptos"/>
          <w:sz w:val="22"/>
        </w:rPr>
      </w:pPr>
      <w:r w:rsidRPr="009A69E2">
        <w:rPr>
          <w:rFonts w:ascii="Aptos" w:hAnsi="Aptos"/>
          <w:sz w:val="22"/>
        </w:rPr>
        <w:t xml:space="preserve">Prostornina najmanj </w:t>
      </w:r>
      <w:r w:rsidR="009A69E2">
        <w:rPr>
          <w:rFonts w:ascii="Aptos" w:hAnsi="Aptos"/>
          <w:sz w:val="22"/>
        </w:rPr>
        <w:t>60</w:t>
      </w:r>
      <w:r w:rsidRPr="009A69E2">
        <w:rPr>
          <w:rFonts w:ascii="Aptos" w:hAnsi="Aptos"/>
          <w:sz w:val="22"/>
        </w:rPr>
        <w:t xml:space="preserve"> l,</w:t>
      </w:r>
    </w:p>
    <w:p w14:paraId="2466208A" w14:textId="77777777" w:rsidR="00466C43" w:rsidRPr="009A69E2" w:rsidRDefault="00466C43" w:rsidP="00466C43">
      <w:pPr>
        <w:numPr>
          <w:ilvl w:val="0"/>
          <w:numId w:val="40"/>
        </w:numPr>
        <w:spacing w:line="259" w:lineRule="auto"/>
        <w:rPr>
          <w:rFonts w:ascii="Aptos" w:hAnsi="Aptos"/>
          <w:sz w:val="22"/>
        </w:rPr>
      </w:pPr>
      <w:r w:rsidRPr="009A69E2">
        <w:rPr>
          <w:rFonts w:ascii="Aptos" w:hAnsi="Aptos"/>
          <w:sz w:val="22"/>
        </w:rPr>
        <w:t>Kompatibilna s teleskopsko oziroma delovno roko.</w:t>
      </w:r>
    </w:p>
    <w:p w14:paraId="78E221DE" w14:textId="77777777" w:rsidR="00466C43" w:rsidRPr="009A69E2" w:rsidRDefault="00466C43" w:rsidP="00466C43">
      <w:pPr>
        <w:spacing w:line="259" w:lineRule="auto"/>
        <w:ind w:left="720"/>
        <w:rPr>
          <w:rFonts w:ascii="Aptos" w:hAnsi="Aptos"/>
          <w:sz w:val="22"/>
        </w:rPr>
      </w:pPr>
    </w:p>
    <w:p w14:paraId="7CFB044D" w14:textId="77777777" w:rsidR="00466C43" w:rsidRPr="009A69E2" w:rsidRDefault="00466C43" w:rsidP="00466C43">
      <w:pPr>
        <w:rPr>
          <w:rFonts w:ascii="Aptos" w:hAnsi="Aptos"/>
          <w:b/>
          <w:bCs/>
          <w:sz w:val="22"/>
        </w:rPr>
      </w:pPr>
      <w:r w:rsidRPr="009A69E2">
        <w:rPr>
          <w:rFonts w:ascii="Aptos" w:hAnsi="Aptos"/>
          <w:b/>
          <w:bCs/>
          <w:sz w:val="22"/>
        </w:rPr>
        <w:t>5.5 Grablje – grabež/klešče</w:t>
      </w:r>
    </w:p>
    <w:p w14:paraId="44E10AB0" w14:textId="77777777" w:rsidR="00466C43" w:rsidRPr="009A69E2" w:rsidRDefault="00466C43" w:rsidP="00466C43">
      <w:pPr>
        <w:numPr>
          <w:ilvl w:val="0"/>
          <w:numId w:val="27"/>
        </w:numPr>
        <w:spacing w:line="259" w:lineRule="auto"/>
        <w:rPr>
          <w:rFonts w:ascii="Aptos" w:hAnsi="Aptos"/>
          <w:sz w:val="22"/>
        </w:rPr>
      </w:pPr>
      <w:r w:rsidRPr="009A69E2">
        <w:rPr>
          <w:rFonts w:ascii="Aptos" w:hAnsi="Aptos"/>
          <w:sz w:val="22"/>
        </w:rPr>
        <w:t>Delovna širina okrog 50 cm,</w:t>
      </w:r>
    </w:p>
    <w:p w14:paraId="0863E093" w14:textId="77777777" w:rsidR="00466C43" w:rsidRPr="009A69E2" w:rsidRDefault="00466C43" w:rsidP="00466C43">
      <w:pPr>
        <w:numPr>
          <w:ilvl w:val="0"/>
          <w:numId w:val="27"/>
        </w:numPr>
        <w:spacing w:line="259" w:lineRule="auto"/>
        <w:rPr>
          <w:rFonts w:ascii="Aptos" w:hAnsi="Aptos"/>
          <w:sz w:val="22"/>
        </w:rPr>
      </w:pPr>
      <w:r w:rsidRPr="009A69E2">
        <w:rPr>
          <w:rFonts w:ascii="Aptos" w:hAnsi="Aptos"/>
          <w:sz w:val="22"/>
        </w:rPr>
        <w:t>Kompatibilna s teleskopsko oziroma delovno roko.</w:t>
      </w:r>
    </w:p>
    <w:p w14:paraId="53BDDCC9" w14:textId="77777777" w:rsidR="00466C43" w:rsidRPr="009A69E2" w:rsidRDefault="00466C43" w:rsidP="00466C43">
      <w:pPr>
        <w:spacing w:line="259" w:lineRule="auto"/>
        <w:ind w:left="720"/>
        <w:rPr>
          <w:rFonts w:ascii="Aptos" w:hAnsi="Aptos"/>
          <w:sz w:val="22"/>
        </w:rPr>
      </w:pPr>
    </w:p>
    <w:p w14:paraId="7AAB2AAF" w14:textId="77777777" w:rsidR="00466C43" w:rsidRPr="009A69E2" w:rsidRDefault="00466C43" w:rsidP="00466C43">
      <w:pPr>
        <w:rPr>
          <w:rFonts w:ascii="Aptos" w:hAnsi="Aptos"/>
          <w:b/>
          <w:bCs/>
          <w:sz w:val="22"/>
        </w:rPr>
      </w:pPr>
      <w:r w:rsidRPr="009A69E2">
        <w:rPr>
          <w:rFonts w:ascii="Aptos" w:hAnsi="Aptos"/>
          <w:b/>
          <w:bCs/>
          <w:sz w:val="22"/>
        </w:rPr>
        <w:t>5.6 Črpalka za mulj</w:t>
      </w:r>
    </w:p>
    <w:p w14:paraId="13918020" w14:textId="77777777" w:rsidR="00466C43" w:rsidRPr="009A69E2" w:rsidRDefault="00466C43" w:rsidP="00466C43">
      <w:pPr>
        <w:numPr>
          <w:ilvl w:val="0"/>
          <w:numId w:val="32"/>
        </w:numPr>
        <w:spacing w:line="259" w:lineRule="auto"/>
        <w:rPr>
          <w:rFonts w:ascii="Aptos" w:hAnsi="Aptos"/>
          <w:sz w:val="22"/>
        </w:rPr>
      </w:pPr>
      <w:r w:rsidRPr="009A69E2">
        <w:rPr>
          <w:rFonts w:ascii="Aptos" w:hAnsi="Aptos"/>
          <w:sz w:val="22"/>
        </w:rPr>
        <w:lastRenderedPageBreak/>
        <w:t>Namenjena črpanju mulja in sedimenta iz vodnih površin,</w:t>
      </w:r>
    </w:p>
    <w:p w14:paraId="4FED0B8A" w14:textId="77777777" w:rsidR="00466C43" w:rsidRPr="009A69E2" w:rsidRDefault="00466C43" w:rsidP="00466C43">
      <w:pPr>
        <w:numPr>
          <w:ilvl w:val="0"/>
          <w:numId w:val="32"/>
        </w:numPr>
        <w:spacing w:line="259" w:lineRule="auto"/>
        <w:rPr>
          <w:rFonts w:ascii="Aptos" w:hAnsi="Aptos"/>
          <w:sz w:val="22"/>
        </w:rPr>
      </w:pPr>
      <w:r w:rsidRPr="009A69E2">
        <w:rPr>
          <w:rFonts w:ascii="Aptos" w:hAnsi="Aptos"/>
          <w:sz w:val="22"/>
        </w:rPr>
        <w:t>Hidravlični pogon,</w:t>
      </w:r>
    </w:p>
    <w:p w14:paraId="53E084A6" w14:textId="77777777" w:rsidR="00466C43" w:rsidRPr="009A69E2" w:rsidRDefault="00466C43" w:rsidP="00466C43">
      <w:pPr>
        <w:numPr>
          <w:ilvl w:val="0"/>
          <w:numId w:val="32"/>
        </w:numPr>
        <w:spacing w:line="259" w:lineRule="auto"/>
        <w:rPr>
          <w:rFonts w:ascii="Aptos" w:hAnsi="Aptos"/>
          <w:sz w:val="22"/>
        </w:rPr>
      </w:pPr>
      <w:r w:rsidRPr="009A69E2">
        <w:rPr>
          <w:rFonts w:ascii="Aptos" w:hAnsi="Aptos"/>
          <w:sz w:val="22"/>
        </w:rPr>
        <w:t>Minimalna zmogljivost najmanj 100 m³/h ali tehnično enakovredno glede na zmogljivost stroja,</w:t>
      </w:r>
    </w:p>
    <w:p w14:paraId="674DB423" w14:textId="77777777" w:rsidR="00466C43" w:rsidRPr="009A69E2" w:rsidRDefault="00466C43" w:rsidP="00466C43">
      <w:pPr>
        <w:numPr>
          <w:ilvl w:val="0"/>
          <w:numId w:val="32"/>
        </w:numPr>
        <w:spacing w:line="259" w:lineRule="auto"/>
        <w:rPr>
          <w:rFonts w:ascii="Aptos" w:hAnsi="Aptos"/>
          <w:sz w:val="22"/>
        </w:rPr>
      </w:pPr>
      <w:r w:rsidRPr="009A69E2">
        <w:rPr>
          <w:rFonts w:ascii="Aptos" w:hAnsi="Aptos"/>
          <w:sz w:val="22"/>
        </w:rPr>
        <w:t>Primerna za uporabo na amfibijskem stroju.</w:t>
      </w:r>
    </w:p>
    <w:p w14:paraId="6D285A49" w14:textId="77777777" w:rsidR="00466C43" w:rsidRPr="009A69E2" w:rsidRDefault="00466C43" w:rsidP="00466C43">
      <w:pPr>
        <w:spacing w:line="259" w:lineRule="auto"/>
        <w:ind w:left="720"/>
        <w:rPr>
          <w:rFonts w:ascii="Aptos" w:hAnsi="Aptos"/>
          <w:sz w:val="22"/>
        </w:rPr>
      </w:pPr>
    </w:p>
    <w:p w14:paraId="2B0488C5" w14:textId="77777777" w:rsidR="00466C43" w:rsidRPr="009A69E2" w:rsidRDefault="00466C43" w:rsidP="00466C43">
      <w:pPr>
        <w:rPr>
          <w:rFonts w:ascii="Aptos" w:hAnsi="Aptos"/>
          <w:b/>
          <w:bCs/>
          <w:sz w:val="22"/>
        </w:rPr>
      </w:pPr>
      <w:r w:rsidRPr="009A69E2">
        <w:rPr>
          <w:rFonts w:ascii="Aptos" w:hAnsi="Aptos"/>
          <w:b/>
          <w:bCs/>
          <w:sz w:val="22"/>
        </w:rPr>
        <w:t>5.7 Prikolica za transport</w:t>
      </w:r>
    </w:p>
    <w:p w14:paraId="67FFB02D" w14:textId="77777777" w:rsidR="00466C43" w:rsidRPr="009A69E2" w:rsidRDefault="00466C43" w:rsidP="00466C43">
      <w:pPr>
        <w:numPr>
          <w:ilvl w:val="0"/>
          <w:numId w:val="34"/>
        </w:numPr>
        <w:spacing w:line="259" w:lineRule="auto"/>
        <w:rPr>
          <w:rFonts w:ascii="Aptos" w:hAnsi="Aptos"/>
          <w:sz w:val="22"/>
        </w:rPr>
      </w:pPr>
      <w:r w:rsidRPr="009A69E2">
        <w:rPr>
          <w:rFonts w:ascii="Aptos" w:hAnsi="Aptos"/>
          <w:sz w:val="22"/>
        </w:rPr>
        <w:t>Transportna prikolica primerna za prevoz, razlaganje in nalaganje ponujenega stroja (z vključeno nalagalno rampo),</w:t>
      </w:r>
    </w:p>
    <w:p w14:paraId="57169A8B" w14:textId="77777777" w:rsidR="00466C43" w:rsidRPr="009A69E2" w:rsidRDefault="00466C43" w:rsidP="00466C43">
      <w:pPr>
        <w:numPr>
          <w:ilvl w:val="0"/>
          <w:numId w:val="34"/>
        </w:numPr>
        <w:spacing w:line="259" w:lineRule="auto"/>
        <w:rPr>
          <w:rFonts w:ascii="Aptos" w:hAnsi="Aptos"/>
          <w:sz w:val="22"/>
        </w:rPr>
      </w:pPr>
      <w:r w:rsidRPr="009A69E2">
        <w:rPr>
          <w:rFonts w:ascii="Aptos" w:hAnsi="Aptos"/>
          <w:sz w:val="22"/>
        </w:rPr>
        <w:t>Največja skupna dovoljena masa: do 3.500 kg,</w:t>
      </w:r>
    </w:p>
    <w:p w14:paraId="1933AB6D" w14:textId="77777777" w:rsidR="00466C43" w:rsidRPr="009A69E2" w:rsidRDefault="00466C43" w:rsidP="00466C43">
      <w:pPr>
        <w:numPr>
          <w:ilvl w:val="0"/>
          <w:numId w:val="34"/>
        </w:numPr>
        <w:spacing w:line="259" w:lineRule="auto"/>
        <w:rPr>
          <w:rFonts w:ascii="Aptos" w:hAnsi="Aptos"/>
          <w:sz w:val="22"/>
        </w:rPr>
      </w:pPr>
      <w:r w:rsidRPr="009A69E2">
        <w:rPr>
          <w:rFonts w:ascii="Aptos" w:hAnsi="Aptos"/>
          <w:sz w:val="22"/>
        </w:rPr>
        <w:t>Opremljena z ustreznimi pritrdilnimi mesti,</w:t>
      </w:r>
    </w:p>
    <w:p w14:paraId="6E4441C5" w14:textId="77777777" w:rsidR="00466C43" w:rsidRPr="009A69E2" w:rsidRDefault="00466C43" w:rsidP="00466C43">
      <w:pPr>
        <w:numPr>
          <w:ilvl w:val="0"/>
          <w:numId w:val="34"/>
        </w:numPr>
        <w:spacing w:line="259" w:lineRule="auto"/>
        <w:rPr>
          <w:rFonts w:ascii="Aptos" w:hAnsi="Aptos"/>
          <w:sz w:val="22"/>
        </w:rPr>
      </w:pPr>
      <w:r w:rsidRPr="009A69E2">
        <w:rPr>
          <w:rFonts w:ascii="Aptos" w:hAnsi="Aptos"/>
          <w:sz w:val="22"/>
        </w:rPr>
        <w:t>Skladna z veljavno zakonodajo za uporabo v cestnem prometu,</w:t>
      </w:r>
    </w:p>
    <w:p w14:paraId="4B9C2637" w14:textId="77777777" w:rsidR="00466C43" w:rsidRPr="009A69E2" w:rsidRDefault="00466C43" w:rsidP="00466C43">
      <w:pPr>
        <w:numPr>
          <w:ilvl w:val="0"/>
          <w:numId w:val="34"/>
        </w:numPr>
        <w:spacing w:line="259" w:lineRule="auto"/>
        <w:rPr>
          <w:rFonts w:ascii="Aptos" w:hAnsi="Aptos"/>
          <w:sz w:val="22"/>
        </w:rPr>
      </w:pPr>
      <w:r w:rsidRPr="009A69E2">
        <w:rPr>
          <w:rFonts w:ascii="Aptos" w:hAnsi="Aptos"/>
          <w:sz w:val="22"/>
        </w:rPr>
        <w:t>Homologirana za uporabo v EU.</w:t>
      </w:r>
    </w:p>
    <w:p w14:paraId="3B788A89" w14:textId="77777777" w:rsidR="00466C43" w:rsidRPr="009A69E2" w:rsidRDefault="00466C43" w:rsidP="00466C43">
      <w:pPr>
        <w:spacing w:line="259" w:lineRule="auto"/>
        <w:rPr>
          <w:rFonts w:ascii="Aptos" w:hAnsi="Aptos"/>
          <w:sz w:val="22"/>
        </w:rPr>
      </w:pPr>
    </w:p>
    <w:p w14:paraId="4072EB5D" w14:textId="77777777" w:rsidR="00466C43" w:rsidRPr="009A69E2" w:rsidRDefault="00466C43" w:rsidP="00466C43">
      <w:pPr>
        <w:rPr>
          <w:rFonts w:ascii="Aptos" w:hAnsi="Aptos"/>
          <w:b/>
          <w:bCs/>
          <w:sz w:val="22"/>
        </w:rPr>
      </w:pPr>
      <w:r w:rsidRPr="009A69E2">
        <w:rPr>
          <w:rFonts w:ascii="Aptos" w:hAnsi="Aptos"/>
          <w:b/>
          <w:bCs/>
          <w:sz w:val="22"/>
        </w:rPr>
        <w:t>5.8 Nagibni hidravlični adapter</w:t>
      </w:r>
    </w:p>
    <w:p w14:paraId="13BC3165" w14:textId="77777777" w:rsidR="00466C43" w:rsidRPr="009A69E2" w:rsidRDefault="00466C43" w:rsidP="00466C43">
      <w:pPr>
        <w:spacing w:line="240" w:lineRule="auto"/>
        <w:jc w:val="left"/>
        <w:rPr>
          <w:rFonts w:ascii="Aptos" w:eastAsia="Times New Roman" w:hAnsi="Aptos" w:cs="Arial"/>
          <w:sz w:val="22"/>
          <w:lang w:eastAsia="sl-SI"/>
        </w:rPr>
      </w:pPr>
      <w:r w:rsidRPr="009A69E2">
        <w:rPr>
          <w:rFonts w:ascii="Aptos" w:eastAsia="Times New Roman" w:hAnsi="Aptos" w:cs="Arial"/>
          <w:sz w:val="22"/>
          <w:lang w:eastAsia="sl-SI"/>
        </w:rPr>
        <w:t>Ponudba mora vključevati nagibni hidravlični adapter za priključke, ki omogoča prilagajanje kota delovanja priključkov glede na teren.</w:t>
      </w:r>
    </w:p>
    <w:p w14:paraId="35BFA4AB" w14:textId="77777777" w:rsidR="00466C43" w:rsidRPr="009A69E2" w:rsidRDefault="00466C43" w:rsidP="00466C43">
      <w:pPr>
        <w:spacing w:line="240" w:lineRule="auto"/>
        <w:jc w:val="left"/>
        <w:rPr>
          <w:rFonts w:ascii="Aptos" w:eastAsia="Times New Roman" w:hAnsi="Aptos" w:cs="Arial"/>
          <w:sz w:val="22"/>
          <w:lang w:eastAsia="sl-SI"/>
        </w:rPr>
      </w:pPr>
      <w:r w:rsidRPr="009A69E2">
        <w:rPr>
          <w:rFonts w:ascii="Aptos" w:eastAsia="Times New Roman" w:hAnsi="Aptos" w:cs="Arial"/>
          <w:sz w:val="22"/>
          <w:lang w:eastAsia="sl-SI"/>
        </w:rPr>
        <w:t>Adapter mora izpolnjevati naslednje zahteve:</w:t>
      </w:r>
    </w:p>
    <w:p w14:paraId="141CF7B6" w14:textId="77777777" w:rsidR="00466C43" w:rsidRPr="009A69E2" w:rsidRDefault="00466C43" w:rsidP="00466C43">
      <w:pPr>
        <w:numPr>
          <w:ilvl w:val="0"/>
          <w:numId w:val="34"/>
        </w:numPr>
        <w:spacing w:after="100" w:afterAutospacing="1" w:line="240" w:lineRule="auto"/>
        <w:jc w:val="left"/>
        <w:rPr>
          <w:rFonts w:ascii="Aptos" w:eastAsia="Times New Roman" w:hAnsi="Aptos" w:cs="Arial"/>
          <w:sz w:val="22"/>
          <w:lang w:eastAsia="sl-SI"/>
        </w:rPr>
      </w:pPr>
      <w:r w:rsidRPr="009A69E2">
        <w:rPr>
          <w:rFonts w:ascii="Aptos" w:eastAsia="Times New Roman" w:hAnsi="Aptos" w:cs="Arial"/>
          <w:sz w:val="22"/>
          <w:lang w:eastAsia="sl-SI"/>
        </w:rPr>
        <w:t>Hidravlično nastavljanje nagiba levo/desno,</w:t>
      </w:r>
    </w:p>
    <w:p w14:paraId="3657AE73" w14:textId="77777777" w:rsidR="00466C43" w:rsidRPr="009A69E2" w:rsidRDefault="00466C43" w:rsidP="00466C43">
      <w:pPr>
        <w:numPr>
          <w:ilvl w:val="0"/>
          <w:numId w:val="34"/>
        </w:numPr>
        <w:spacing w:before="100" w:beforeAutospacing="1" w:after="100" w:afterAutospacing="1" w:line="240" w:lineRule="auto"/>
        <w:jc w:val="left"/>
        <w:rPr>
          <w:rFonts w:ascii="Aptos" w:eastAsia="Times New Roman" w:hAnsi="Aptos" w:cs="Arial"/>
          <w:sz w:val="22"/>
          <w:lang w:eastAsia="sl-SI"/>
        </w:rPr>
      </w:pPr>
      <w:r w:rsidRPr="009A69E2">
        <w:rPr>
          <w:rFonts w:ascii="Aptos" w:eastAsia="Times New Roman" w:hAnsi="Aptos" w:cs="Arial"/>
          <w:sz w:val="22"/>
          <w:lang w:eastAsia="sl-SI"/>
        </w:rPr>
        <w:t>Nosilnost prilagojena zmogljivosti osnovnega stroja</w:t>
      </w:r>
    </w:p>
    <w:p w14:paraId="5CCC477E" w14:textId="15D2D7C0" w:rsidR="00466C43" w:rsidRPr="009A69E2" w:rsidRDefault="00466C43" w:rsidP="00466C43">
      <w:pPr>
        <w:numPr>
          <w:ilvl w:val="0"/>
          <w:numId w:val="34"/>
        </w:numPr>
        <w:spacing w:before="100" w:beforeAutospacing="1" w:after="100" w:afterAutospacing="1" w:line="240" w:lineRule="auto"/>
        <w:jc w:val="left"/>
        <w:rPr>
          <w:rFonts w:ascii="Aptos" w:eastAsia="Times New Roman" w:hAnsi="Aptos" w:cs="Arial"/>
          <w:sz w:val="22"/>
          <w:lang w:eastAsia="sl-SI"/>
        </w:rPr>
      </w:pPr>
      <w:r w:rsidRPr="009A69E2">
        <w:rPr>
          <w:rFonts w:ascii="Aptos" w:eastAsia="Times New Roman" w:hAnsi="Aptos" w:cs="Arial"/>
          <w:sz w:val="22"/>
          <w:lang w:eastAsia="sl-SI"/>
        </w:rPr>
        <w:t xml:space="preserve">Kompatibilnost </w:t>
      </w:r>
      <w:r w:rsidR="009A69E2">
        <w:rPr>
          <w:rFonts w:ascii="Aptos" w:eastAsia="Times New Roman" w:hAnsi="Aptos" w:cs="Arial"/>
          <w:sz w:val="22"/>
          <w:lang w:eastAsia="sl-SI"/>
        </w:rPr>
        <w:t>s koso</w:t>
      </w:r>
    </w:p>
    <w:p w14:paraId="23DFA52F" w14:textId="77777777" w:rsidR="00466C43" w:rsidRPr="009A69E2" w:rsidRDefault="00466C43" w:rsidP="00466C43">
      <w:pPr>
        <w:numPr>
          <w:ilvl w:val="0"/>
          <w:numId w:val="34"/>
        </w:numPr>
        <w:spacing w:after="160" w:line="240" w:lineRule="auto"/>
        <w:jc w:val="left"/>
        <w:rPr>
          <w:rFonts w:ascii="Aptos" w:hAnsi="Aptos"/>
          <w:sz w:val="22"/>
        </w:rPr>
      </w:pPr>
      <w:r w:rsidRPr="009A69E2">
        <w:rPr>
          <w:rFonts w:ascii="Aptos" w:eastAsia="Times New Roman" w:hAnsi="Aptos" w:cs="Arial"/>
          <w:sz w:val="22"/>
          <w:lang w:eastAsia="sl-SI"/>
        </w:rPr>
        <w:t>Konstrukcija primerna za delo v vodnem in blatnem okolju (korozijska odpornost)</w:t>
      </w:r>
    </w:p>
    <w:p w14:paraId="55D0D1F1" w14:textId="39DECA19" w:rsidR="00466C43" w:rsidRPr="009A69E2" w:rsidRDefault="00466C43" w:rsidP="00466C43">
      <w:pPr>
        <w:spacing w:afterAutospacing="1" w:line="240" w:lineRule="auto"/>
        <w:rPr>
          <w:rFonts w:ascii="Aptos" w:hAnsi="Aptos"/>
          <w:b/>
          <w:bCs/>
          <w:sz w:val="22"/>
        </w:rPr>
      </w:pPr>
      <w:r w:rsidRPr="009A69E2">
        <w:rPr>
          <w:rFonts w:ascii="Aptos" w:hAnsi="Aptos"/>
          <w:b/>
          <w:bCs/>
          <w:sz w:val="22"/>
        </w:rPr>
        <w:t>5.9</w:t>
      </w:r>
      <w:r w:rsidRPr="009A69E2">
        <w:rPr>
          <w:rFonts w:ascii="Aptos" w:hAnsi="Aptos"/>
          <w:sz w:val="22"/>
        </w:rPr>
        <w:t xml:space="preserve"> </w:t>
      </w:r>
      <w:r w:rsidRPr="009A69E2">
        <w:rPr>
          <w:rFonts w:ascii="Aptos" w:hAnsi="Aptos"/>
          <w:b/>
          <w:bCs/>
          <w:sz w:val="22"/>
        </w:rPr>
        <w:t xml:space="preserve">Dodatno </w:t>
      </w:r>
      <w:r w:rsidRPr="009A69E2">
        <w:rPr>
          <w:rFonts w:ascii="Aptos" w:hAnsi="Aptos"/>
          <w:sz w:val="22"/>
        </w:rPr>
        <w:t>naročnik zahteva, da ponudnik v ponudbo vključi stroške obiska predstavnika ponudnika na sedežu naročnika in nudenje enodnevnega usposabljanja za uporabo stroja in vseh priključkov za vsaj dve osebi.</w:t>
      </w:r>
    </w:p>
    <w:p w14:paraId="4712EA89" w14:textId="77777777" w:rsidR="00466C43" w:rsidRPr="009A69E2" w:rsidRDefault="00466C43" w:rsidP="00466C43">
      <w:pPr>
        <w:jc w:val="left"/>
        <w:rPr>
          <w:rFonts w:ascii="Aptos" w:hAnsi="Aptos"/>
          <w:sz w:val="22"/>
        </w:rPr>
      </w:pPr>
      <w:r w:rsidRPr="009A69E2">
        <w:rPr>
          <w:rFonts w:ascii="Aptos" w:hAnsi="Aptos"/>
          <w:sz w:val="22"/>
        </w:rPr>
        <w:t>Vsi navedeni priključki in dodatna oprema morajo biti vključeni v ponudbeno ceno. Delne ponudbe niso dopustne. Naročnik bo kot dopustno štel samo ponudbo, ki vključuje vse zahtevane elemente.</w:t>
      </w:r>
    </w:p>
    <w:p w14:paraId="3BBC5765" w14:textId="77777777" w:rsidR="00466C43" w:rsidRPr="009A69E2" w:rsidRDefault="00466C43" w:rsidP="00466C43">
      <w:pPr>
        <w:rPr>
          <w:rFonts w:ascii="Aptos" w:hAnsi="Aptos"/>
          <w:b/>
          <w:bCs/>
          <w:sz w:val="22"/>
        </w:rPr>
      </w:pPr>
    </w:p>
    <w:p w14:paraId="43719E6D" w14:textId="77777777" w:rsidR="00466C43" w:rsidRPr="009A69E2" w:rsidRDefault="00466C43" w:rsidP="00466C43">
      <w:pPr>
        <w:rPr>
          <w:rFonts w:ascii="Aptos" w:hAnsi="Aptos"/>
          <w:b/>
          <w:bCs/>
          <w:sz w:val="22"/>
        </w:rPr>
      </w:pPr>
      <w:r w:rsidRPr="009A69E2">
        <w:rPr>
          <w:rFonts w:ascii="Aptos" w:hAnsi="Aptos"/>
          <w:b/>
          <w:bCs/>
          <w:sz w:val="22"/>
        </w:rPr>
        <w:t>6. Varnost in skladnost</w:t>
      </w:r>
    </w:p>
    <w:p w14:paraId="78D7822D" w14:textId="77777777" w:rsidR="00466C43" w:rsidRPr="009A69E2" w:rsidRDefault="00466C43" w:rsidP="00466C43">
      <w:pPr>
        <w:numPr>
          <w:ilvl w:val="0"/>
          <w:numId w:val="38"/>
        </w:numPr>
        <w:spacing w:line="259" w:lineRule="auto"/>
        <w:rPr>
          <w:rFonts w:ascii="Aptos" w:hAnsi="Aptos"/>
          <w:sz w:val="22"/>
        </w:rPr>
      </w:pPr>
      <w:r w:rsidRPr="009A69E2">
        <w:rPr>
          <w:rFonts w:ascii="Aptos" w:hAnsi="Aptos"/>
          <w:sz w:val="22"/>
        </w:rPr>
        <w:t>CE oznaka</w:t>
      </w:r>
    </w:p>
    <w:p w14:paraId="7EA9FC98" w14:textId="77777777" w:rsidR="00466C43" w:rsidRPr="009A69E2" w:rsidRDefault="00466C43" w:rsidP="00466C43">
      <w:pPr>
        <w:numPr>
          <w:ilvl w:val="0"/>
          <w:numId w:val="38"/>
        </w:numPr>
        <w:spacing w:line="259" w:lineRule="auto"/>
        <w:rPr>
          <w:rFonts w:ascii="Aptos" w:hAnsi="Aptos"/>
          <w:sz w:val="22"/>
        </w:rPr>
      </w:pPr>
      <w:r w:rsidRPr="009A69E2">
        <w:rPr>
          <w:rFonts w:ascii="Aptos" w:hAnsi="Aptos"/>
          <w:sz w:val="22"/>
        </w:rPr>
        <w:t>Izjava o skladnosti proizvajalca</w:t>
      </w:r>
    </w:p>
    <w:p w14:paraId="5A4C43FC" w14:textId="77777777" w:rsidR="00466C43" w:rsidRPr="009A69E2" w:rsidRDefault="00466C43" w:rsidP="00466C43">
      <w:pPr>
        <w:numPr>
          <w:ilvl w:val="0"/>
          <w:numId w:val="38"/>
        </w:numPr>
        <w:spacing w:line="259" w:lineRule="auto"/>
        <w:rPr>
          <w:rFonts w:ascii="Aptos" w:hAnsi="Aptos"/>
          <w:sz w:val="22"/>
        </w:rPr>
      </w:pPr>
      <w:r w:rsidRPr="009A69E2">
        <w:rPr>
          <w:rFonts w:ascii="Aptos" w:hAnsi="Aptos"/>
          <w:sz w:val="22"/>
        </w:rPr>
        <w:t>Uporabniška in servisna dokumentacija v slovenskem ali angleškem jeziku</w:t>
      </w:r>
    </w:p>
    <w:p w14:paraId="3AD9029F" w14:textId="77777777" w:rsidR="00466C43" w:rsidRPr="009A69E2" w:rsidRDefault="00466C43" w:rsidP="00466C43">
      <w:pPr>
        <w:numPr>
          <w:ilvl w:val="0"/>
          <w:numId w:val="38"/>
        </w:numPr>
        <w:spacing w:line="259" w:lineRule="auto"/>
        <w:rPr>
          <w:rFonts w:ascii="Aptos" w:hAnsi="Aptos"/>
          <w:sz w:val="22"/>
        </w:rPr>
      </w:pPr>
      <w:r w:rsidRPr="009A69E2">
        <w:rPr>
          <w:rFonts w:ascii="Aptos" w:hAnsi="Aptos"/>
          <w:sz w:val="22"/>
        </w:rPr>
        <w:t>Garancija najmanj 24 mesecev</w:t>
      </w:r>
    </w:p>
    <w:p w14:paraId="32467311" w14:textId="77777777" w:rsidR="00466C43" w:rsidRPr="009A69E2" w:rsidRDefault="00466C43" w:rsidP="00466C43">
      <w:pPr>
        <w:rPr>
          <w:rFonts w:ascii="Aptos" w:hAnsi="Aptos"/>
          <w:b/>
          <w:bCs/>
          <w:sz w:val="22"/>
        </w:rPr>
      </w:pPr>
    </w:p>
    <w:p w14:paraId="2FE3D284" w14:textId="77777777" w:rsidR="00466C43" w:rsidRPr="009A69E2" w:rsidRDefault="00466C43" w:rsidP="00466C43">
      <w:pPr>
        <w:rPr>
          <w:rFonts w:ascii="Aptos" w:hAnsi="Aptos"/>
          <w:b/>
          <w:bCs/>
          <w:sz w:val="22"/>
        </w:rPr>
      </w:pPr>
      <w:r w:rsidRPr="009A69E2">
        <w:rPr>
          <w:rFonts w:ascii="Aptos" w:hAnsi="Aptos"/>
          <w:b/>
          <w:bCs/>
          <w:sz w:val="22"/>
        </w:rPr>
        <w:t>8. Enakovrednost</w:t>
      </w:r>
    </w:p>
    <w:p w14:paraId="520FE918" w14:textId="77777777" w:rsidR="00466C43" w:rsidRPr="009A69E2" w:rsidRDefault="00466C43" w:rsidP="00466C43">
      <w:pPr>
        <w:rPr>
          <w:rFonts w:ascii="Aptos" w:hAnsi="Aptos"/>
          <w:sz w:val="22"/>
        </w:rPr>
      </w:pPr>
      <w:r w:rsidRPr="009A69E2">
        <w:rPr>
          <w:rFonts w:ascii="Aptos" w:hAnsi="Aptos"/>
          <w:sz w:val="22"/>
        </w:rPr>
        <w:t>Če so tehnične zahteve določene z navedbo funkcionalnih lastnosti ali minimalnih tehničnih parametrov, naročnik dopušča tudi tehnično enakovredne rešitve, pod pogojem, da v celoti izpolnjujejo navedene zahteve.</w:t>
      </w:r>
    </w:p>
    <w:p w14:paraId="476E2113" w14:textId="77777777" w:rsidR="00466C43" w:rsidRPr="009A69E2" w:rsidRDefault="00466C43" w:rsidP="00466C43">
      <w:pPr>
        <w:rPr>
          <w:rFonts w:ascii="Aptos" w:hAnsi="Aptos"/>
          <w:sz w:val="22"/>
        </w:rPr>
      </w:pPr>
    </w:p>
    <w:p w14:paraId="66F7AA32" w14:textId="77777777" w:rsidR="00466C43" w:rsidRPr="009A69E2" w:rsidRDefault="00466C43" w:rsidP="00466C43">
      <w:pPr>
        <w:rPr>
          <w:rFonts w:ascii="Aptos" w:hAnsi="Aptos"/>
          <w:b/>
          <w:bCs/>
          <w:sz w:val="22"/>
        </w:rPr>
      </w:pPr>
      <w:r w:rsidRPr="009A69E2">
        <w:rPr>
          <w:rFonts w:ascii="Aptos" w:hAnsi="Aptos"/>
          <w:b/>
          <w:bCs/>
          <w:sz w:val="22"/>
        </w:rPr>
        <w:t>9. Servis, vzdrževanje in dostava</w:t>
      </w:r>
    </w:p>
    <w:p w14:paraId="46492744" w14:textId="77777777" w:rsidR="00466C43" w:rsidRPr="009A69E2" w:rsidRDefault="00466C43" w:rsidP="00466C43">
      <w:pPr>
        <w:rPr>
          <w:rFonts w:ascii="Aptos" w:hAnsi="Aptos"/>
          <w:sz w:val="22"/>
        </w:rPr>
      </w:pPr>
      <w:r w:rsidRPr="009A69E2">
        <w:rPr>
          <w:rFonts w:ascii="Aptos" w:hAnsi="Aptos"/>
          <w:sz w:val="22"/>
        </w:rPr>
        <w:t>Ponudnik mora zagotoviti:</w:t>
      </w:r>
    </w:p>
    <w:p w14:paraId="7F743324" w14:textId="77777777" w:rsidR="00466C43" w:rsidRPr="009A69E2" w:rsidRDefault="00466C43" w:rsidP="00466C43">
      <w:pPr>
        <w:numPr>
          <w:ilvl w:val="0"/>
          <w:numId w:val="36"/>
        </w:numPr>
        <w:spacing w:line="259" w:lineRule="auto"/>
        <w:rPr>
          <w:rFonts w:ascii="Aptos" w:hAnsi="Aptos"/>
          <w:sz w:val="22"/>
        </w:rPr>
      </w:pPr>
      <w:r w:rsidRPr="009A69E2">
        <w:rPr>
          <w:rFonts w:ascii="Aptos" w:hAnsi="Aptos"/>
          <w:sz w:val="22"/>
        </w:rPr>
        <w:t>dobavljivost rezervnih delov najmanj 10 let od dobave.</w:t>
      </w:r>
    </w:p>
    <w:p w14:paraId="27DAEB4F" w14:textId="77777777" w:rsidR="00466C43" w:rsidRPr="009A69E2" w:rsidRDefault="00466C43" w:rsidP="00466C43">
      <w:pPr>
        <w:ind w:left="360"/>
        <w:rPr>
          <w:rFonts w:ascii="Aptos" w:hAnsi="Aptos"/>
          <w:sz w:val="22"/>
        </w:rPr>
      </w:pPr>
    </w:p>
    <w:p w14:paraId="1481F9AA" w14:textId="77777777" w:rsidR="00466C43" w:rsidRPr="009A69E2" w:rsidRDefault="00466C43" w:rsidP="00466C43">
      <w:pPr>
        <w:rPr>
          <w:rFonts w:ascii="Aptos" w:hAnsi="Aptos"/>
          <w:sz w:val="22"/>
        </w:rPr>
      </w:pPr>
      <w:r w:rsidRPr="009A69E2">
        <w:rPr>
          <w:rFonts w:ascii="Aptos" w:hAnsi="Aptos"/>
          <w:sz w:val="22"/>
        </w:rPr>
        <w:t>Zaradi zagotavljanja operativne razpoložljivosti stroja in izvajanja del na občutljivih habitatih mora biti zagotovljen pooblaščen servis na razdalji, ki omogoča odzivni čas največ 3 delovne dni brez nesorazmernih transportnih stroškov.</w:t>
      </w:r>
    </w:p>
    <w:p w14:paraId="64FC4081" w14:textId="77777777" w:rsidR="00466C43" w:rsidRPr="009A69E2" w:rsidRDefault="00466C43" w:rsidP="00466C43">
      <w:pPr>
        <w:rPr>
          <w:rFonts w:ascii="Aptos" w:hAnsi="Aptos"/>
          <w:sz w:val="22"/>
        </w:rPr>
      </w:pPr>
    </w:p>
    <w:p w14:paraId="59539891" w14:textId="77777777" w:rsidR="00466C43" w:rsidRPr="009A69E2" w:rsidRDefault="00466C43" w:rsidP="00466C43">
      <w:pPr>
        <w:rPr>
          <w:rFonts w:ascii="Aptos" w:hAnsi="Aptos"/>
          <w:sz w:val="22"/>
        </w:rPr>
      </w:pPr>
      <w:r w:rsidRPr="009A69E2">
        <w:rPr>
          <w:rFonts w:ascii="Aptos" w:hAnsi="Aptos"/>
          <w:sz w:val="22"/>
        </w:rPr>
        <w:t>Naročnik kot ustrezno šteje servisno lokacijo, oddaljeno praviloma največ 500 km od sedeža naročnika, oziroma drugo organizacijo servisa, ki zagotavlja enakovredno odzivnost.</w:t>
      </w:r>
    </w:p>
    <w:p w14:paraId="7710DA26" w14:textId="77777777" w:rsidR="00466C43" w:rsidRPr="009A69E2" w:rsidRDefault="00466C43" w:rsidP="00466C43">
      <w:pPr>
        <w:ind w:left="360"/>
        <w:rPr>
          <w:rFonts w:ascii="Aptos" w:hAnsi="Aptos"/>
          <w:sz w:val="22"/>
        </w:rPr>
      </w:pPr>
    </w:p>
    <w:p w14:paraId="5C8DDE16" w14:textId="77777777" w:rsidR="00466C43" w:rsidRPr="009A69E2" w:rsidRDefault="00466C43" w:rsidP="00466C43">
      <w:pPr>
        <w:rPr>
          <w:rFonts w:ascii="Aptos" w:hAnsi="Aptos"/>
          <w:sz w:val="22"/>
        </w:rPr>
      </w:pPr>
      <w:r w:rsidRPr="009A69E2">
        <w:rPr>
          <w:rFonts w:ascii="Aptos" w:hAnsi="Aptos"/>
          <w:sz w:val="22"/>
        </w:rPr>
        <w:t>Ponudnik mora v ponudbi navesti lokacijo pooblaščenega servisa ter predviden odzivni čas.</w:t>
      </w:r>
    </w:p>
    <w:p w14:paraId="498DDC9D" w14:textId="77777777" w:rsidR="00466C43" w:rsidRPr="009A69E2" w:rsidRDefault="00466C43" w:rsidP="00466C43">
      <w:pPr>
        <w:rPr>
          <w:rFonts w:ascii="Aptos" w:hAnsi="Aptos"/>
          <w:sz w:val="22"/>
        </w:rPr>
      </w:pPr>
    </w:p>
    <w:p w14:paraId="62555F14" w14:textId="77777777" w:rsidR="00466C43" w:rsidRPr="009A69E2" w:rsidRDefault="00466C43" w:rsidP="00466C43">
      <w:pPr>
        <w:rPr>
          <w:rFonts w:ascii="Aptos" w:hAnsi="Aptos"/>
          <w:sz w:val="22"/>
        </w:rPr>
      </w:pPr>
      <w:r w:rsidRPr="009A69E2">
        <w:rPr>
          <w:rFonts w:ascii="Aptos" w:hAnsi="Aptos"/>
          <w:sz w:val="22"/>
        </w:rPr>
        <w:t>Naročnik zahteva dostave amfibijskega vozila in vseh priključkov ter dodatne opreme na naslov naročnika: Tabor 42, 1380 Cerknica, Slovenija. Morebitni stroški dostave naj bojo vključeni v ponudbo.</w:t>
      </w:r>
    </w:p>
    <w:p w14:paraId="002D7FA0" w14:textId="77777777" w:rsidR="00466C43" w:rsidRPr="009A69E2" w:rsidRDefault="00466C43" w:rsidP="00466C43">
      <w:pPr>
        <w:rPr>
          <w:rFonts w:ascii="Aptos" w:hAnsi="Aptos"/>
          <w:sz w:val="22"/>
        </w:rPr>
      </w:pPr>
    </w:p>
    <w:p w14:paraId="6C85CC2D" w14:textId="77777777" w:rsidR="00466C43" w:rsidRPr="009A69E2" w:rsidRDefault="00466C43" w:rsidP="00466C43">
      <w:pPr>
        <w:rPr>
          <w:rFonts w:ascii="Aptos" w:hAnsi="Aptos"/>
          <w:sz w:val="22"/>
        </w:rPr>
      </w:pPr>
      <w:r w:rsidRPr="009A69E2">
        <w:rPr>
          <w:rFonts w:ascii="Aptos" w:hAnsi="Aptos"/>
          <w:sz w:val="22"/>
        </w:rPr>
        <w:t>Rok dobave mehanizacije in vse opreme je 120 dni od dneva podpisa pogodbe.</w:t>
      </w:r>
    </w:p>
    <w:p w14:paraId="63F6DD3F" w14:textId="77777777" w:rsidR="00466C43" w:rsidRPr="009A69E2" w:rsidRDefault="00466C43" w:rsidP="00466C43">
      <w:pPr>
        <w:rPr>
          <w:sz w:val="22"/>
        </w:rPr>
      </w:pPr>
    </w:p>
    <w:p w14:paraId="1092AEB4" w14:textId="77777777" w:rsidR="00466C43" w:rsidRPr="009A69E2" w:rsidRDefault="00466C43" w:rsidP="00466C43">
      <w:pPr>
        <w:rPr>
          <w:sz w:val="22"/>
        </w:rPr>
      </w:pPr>
    </w:p>
    <w:p w14:paraId="6644E9AF" w14:textId="77777777" w:rsidR="00466C43" w:rsidRPr="009A69E2" w:rsidRDefault="00466C43" w:rsidP="00466C43">
      <w:pPr>
        <w:rPr>
          <w:sz w:val="22"/>
        </w:rPr>
      </w:pPr>
    </w:p>
    <w:p w14:paraId="47A81640" w14:textId="00D05D0D" w:rsidR="004327C6" w:rsidRPr="009A69E2" w:rsidRDefault="004327C6" w:rsidP="00466C43">
      <w:pPr>
        <w:rPr>
          <w:rFonts w:ascii="Aptos" w:eastAsia="Arial Unicode MS" w:hAnsi="Aptos" w:cs="Arial"/>
          <w:color w:val="000000"/>
          <w:kern w:val="2"/>
          <w:sz w:val="22"/>
        </w:rPr>
      </w:pPr>
    </w:p>
    <w:sectPr w:rsidR="004327C6" w:rsidRPr="009A69E2" w:rsidSect="009A246B">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34AE" w14:textId="77777777" w:rsidR="00FA2FCE" w:rsidRDefault="00FA2FCE" w:rsidP="00E53CDB">
      <w:pPr>
        <w:spacing w:line="240" w:lineRule="auto"/>
      </w:pPr>
      <w:r>
        <w:separator/>
      </w:r>
    </w:p>
  </w:endnote>
  <w:endnote w:type="continuationSeparator" w:id="0">
    <w:p w14:paraId="05D3710B" w14:textId="77777777" w:rsidR="00FA2FCE" w:rsidRDefault="00FA2FCE" w:rsidP="00E53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3307" w14:textId="77777777" w:rsidR="00DF0D3D" w:rsidRDefault="00DF0D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483600743"/>
      <w:docPartObj>
        <w:docPartGallery w:val="Page Numbers (Bottom of Page)"/>
        <w:docPartUnique/>
      </w:docPartObj>
    </w:sdtPr>
    <w:sdtContent>
      <w:p w14:paraId="55232B80" w14:textId="77777777" w:rsidR="00396A1A" w:rsidRDefault="00396A1A" w:rsidP="00396A1A">
        <w:pPr>
          <w:pStyle w:val="Noga"/>
          <w:framePr w:wrap="none" w:vAnchor="text" w:hAnchor="margin" w:xAlign="center"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sdtContent>
  </w:sdt>
  <w:p w14:paraId="4148C2FD" w14:textId="77777777" w:rsidR="00396A1A" w:rsidRPr="00396A1A" w:rsidRDefault="00396A1A" w:rsidP="00396A1A">
    <w:pPr>
      <w:pStyle w:val="Noga"/>
      <w:rPr>
        <w:rFonts w:ascii="Aptos" w:hAnsi="Aptos"/>
      </w:rPr>
    </w:pPr>
  </w:p>
  <w:p w14:paraId="1F6D368F" w14:textId="066FD02F" w:rsidR="00396A1A" w:rsidRDefault="00396A1A" w:rsidP="00396A1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67559326"/>
      <w:docPartObj>
        <w:docPartGallery w:val="Page Numbers (Bottom of Page)"/>
        <w:docPartUnique/>
      </w:docPartObj>
    </w:sdtPr>
    <w:sdtContent>
      <w:p w14:paraId="740D5DC2" w14:textId="750E43DB" w:rsidR="00005062" w:rsidRDefault="00005062" w:rsidP="00A85852">
        <w:pPr>
          <w:pStyle w:val="Noga"/>
          <w:framePr w:wrap="none" w:vAnchor="text" w:hAnchor="margin" w:xAlign="center"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136066F5" w14:textId="77777777" w:rsidR="00005062" w:rsidRDefault="00005062">
    <w:pPr>
      <w:pStyle w:val="Noga"/>
    </w:pPr>
  </w:p>
  <w:p w14:paraId="7FC2A472" w14:textId="7270724B" w:rsidR="00005062" w:rsidRDefault="000050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1DFF5" w14:textId="77777777" w:rsidR="00FA2FCE" w:rsidRDefault="00FA2FCE" w:rsidP="00E53CDB">
      <w:pPr>
        <w:spacing w:line="240" w:lineRule="auto"/>
      </w:pPr>
      <w:r>
        <w:separator/>
      </w:r>
    </w:p>
  </w:footnote>
  <w:footnote w:type="continuationSeparator" w:id="0">
    <w:p w14:paraId="4919DD9B" w14:textId="77777777" w:rsidR="00FA2FCE" w:rsidRDefault="00FA2FCE" w:rsidP="00E53C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59BE0" w14:textId="77777777" w:rsidR="00DF0D3D" w:rsidRDefault="00DF0D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E3FC" w14:textId="77777777" w:rsidR="00DF0D3D" w:rsidRDefault="00DF0D3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74C5" w14:textId="3B6394A6" w:rsidR="00820C90" w:rsidRDefault="00820C90" w:rsidP="00820C90">
    <w:pPr>
      <w:pStyle w:val="Glava"/>
    </w:pPr>
    <w:r>
      <w:rPr>
        <w:noProof/>
      </w:rPr>
      <mc:AlternateContent>
        <mc:Choice Requires="wpg">
          <w:drawing>
            <wp:anchor distT="0" distB="0" distL="114300" distR="114300" simplePos="0" relativeHeight="251665408" behindDoc="1" locked="0" layoutInCell="1" allowOverlap="1" wp14:anchorId="6B31DA27" wp14:editId="72DA12CD">
              <wp:simplePos x="0" y="0"/>
              <wp:positionH relativeFrom="margin">
                <wp:align>center</wp:align>
              </wp:positionH>
              <wp:positionV relativeFrom="paragraph">
                <wp:posOffset>-95333</wp:posOffset>
              </wp:positionV>
              <wp:extent cx="5798902" cy="753745"/>
              <wp:effectExtent l="0" t="0" r="0" b="8255"/>
              <wp:wrapNone/>
              <wp:docPr id="32569615" name="Skupina 1"/>
              <wp:cNvGraphicFramePr/>
              <a:graphic xmlns:a="http://schemas.openxmlformats.org/drawingml/2006/main">
                <a:graphicData uri="http://schemas.microsoft.com/office/word/2010/wordprocessingGroup">
                  <wpg:wgp>
                    <wpg:cNvGrpSpPr/>
                    <wpg:grpSpPr>
                      <a:xfrm>
                        <a:off x="0" y="0"/>
                        <a:ext cx="5798902" cy="753745"/>
                        <a:chOff x="0" y="0"/>
                        <a:chExt cx="5798902" cy="753745"/>
                      </a:xfrm>
                    </wpg:grpSpPr>
                    <pic:pic xmlns:pic="http://schemas.openxmlformats.org/drawingml/2006/picture">
                      <pic:nvPicPr>
                        <pic:cNvPr id="76203236" name="Picture 1" descr="A blue flag with yellow stars and text&#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425147" y="0"/>
                          <a:ext cx="3373755" cy="753745"/>
                        </a:xfrm>
                        <a:prstGeom prst="rect">
                          <a:avLst/>
                        </a:prstGeom>
                        <a:noFill/>
                        <a:ln>
                          <a:noFill/>
                        </a:ln>
                      </pic:spPr>
                    </pic:pic>
                    <pic:pic xmlns:pic="http://schemas.openxmlformats.org/drawingml/2006/picture">
                      <pic:nvPicPr>
                        <pic:cNvPr id="1669111164" name="Graphic 3"/>
                        <pic:cNvPicPr>
                          <a:picLocks noChangeAspect="1"/>
                        </pic:cNvPicPr>
                      </pic:nvPicPr>
                      <pic:blipFill>
                        <a:blip r:embed="rId2">
                          <a:extLst>
                            <a:ext uri="{96DAC541-7B7A-43D3-8B79-37D633B846F1}">
                              <asvg:svgBlip xmlns:asvg="http://schemas.microsoft.com/office/drawing/2016/SVG/main" r:embed="rId3"/>
                            </a:ext>
                          </a:extLst>
                        </a:blip>
                        <a:stretch>
                          <a:fillRect/>
                        </a:stretch>
                      </pic:blipFill>
                      <pic:spPr>
                        <a:xfrm>
                          <a:off x="0" y="103366"/>
                          <a:ext cx="1765300" cy="533400"/>
                        </a:xfrm>
                        <a:prstGeom prst="rect">
                          <a:avLst/>
                        </a:prstGeom>
                      </pic:spPr>
                    </pic:pic>
                  </wpg:wgp>
                </a:graphicData>
              </a:graphic>
            </wp:anchor>
          </w:drawing>
        </mc:Choice>
        <mc:Fallback>
          <w:pict>
            <v:group w14:anchorId="045141FE" id="Skupina 1" o:spid="_x0000_s1026" style="position:absolute;margin-left:0;margin-top:-7.5pt;width:456.6pt;height:59.35pt;z-index:-251651072;mso-position-horizontal:center;mso-position-horizontal-relative:margin" coordsize="57989,753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blue flag with yellow stars and text&#10;&#10;AI-generated content may be incorrect." style="position:absolute;left:24251;width:33738;height:7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">
                <v:imagedata r:id="rId4" o:title="A blue flag with yellow stars and text&#10;&#10;AI-generated content may be incorrect"/>
              </v:shape>
              <v:shape id="Graphic 3" o:spid="_x0000_s1028" type="#_x0000_t75" style="position:absolute;top:1033;width:17653;height:5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">
                <v:imagedata r:id="rId5" o:title=""/>
              </v:shape>
              <w10:wrap anchorx="margin"/>
            </v:group>
          </w:pict>
        </mc:Fallback>
      </mc:AlternateContent>
    </w:r>
  </w:p>
  <w:p w14:paraId="1EB640E5" w14:textId="4092D85B" w:rsidR="00820C90" w:rsidRDefault="00820C90" w:rsidP="00820C90">
    <w:pPr>
      <w:pStyle w:val="Glava"/>
    </w:pPr>
  </w:p>
  <w:p w14:paraId="65162D25" w14:textId="77777777" w:rsidR="00820C90" w:rsidRDefault="00820C90" w:rsidP="00820C90">
    <w:pPr>
      <w:pStyle w:val="Glava"/>
    </w:pPr>
  </w:p>
  <w:p w14:paraId="01CA63C1" w14:textId="45BC7C63" w:rsidR="00820C90" w:rsidRDefault="00820C90" w:rsidP="00820C90">
    <w:pPr>
      <w:pStyle w:val="Glava"/>
    </w:pPr>
  </w:p>
  <w:p w14:paraId="331FE0EB" w14:textId="2E923E0F" w:rsidR="00005062" w:rsidRPr="00820C90" w:rsidRDefault="00005062" w:rsidP="00820C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A4082"/>
    <w:multiLevelType w:val="hybridMultilevel"/>
    <w:tmpl w:val="C5C813C4"/>
    <w:lvl w:ilvl="0" w:tplc="FFFFFFFF">
      <w:start w:val="1"/>
      <w:numFmt w:val="decimal"/>
      <w:lvlText w:val="%1."/>
      <w:lvlJc w:val="left"/>
      <w:pPr>
        <w:ind w:left="1069" w:hanging="360"/>
      </w:pPr>
      <w:rPr>
        <w:rFonts w:hint="default"/>
        <w:b/>
      </w:rPr>
    </w:lvl>
    <w:lvl w:ilvl="1" w:tplc="FFFFFFFF">
      <w:start w:val="1"/>
      <w:numFmt w:val="lowerLetter"/>
      <w:lvlText w:val="%2."/>
      <w:lvlJc w:val="left"/>
      <w:pPr>
        <w:ind w:left="1789" w:hanging="360"/>
      </w:pPr>
      <w:rPr>
        <w:b w:val="0"/>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15:restartNumberingAfterBreak="0">
    <w:nsid w:val="07016529"/>
    <w:multiLevelType w:val="multilevel"/>
    <w:tmpl w:val="4390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00DFC"/>
    <w:multiLevelType w:val="hybridMultilevel"/>
    <w:tmpl w:val="5D3652DE"/>
    <w:lvl w:ilvl="0" w:tplc="7B54B118">
      <w:start w:val="1"/>
      <w:numFmt w:val="decimal"/>
      <w:lvlText w:val="%1."/>
      <w:lvlJc w:val="left"/>
      <w:pPr>
        <w:ind w:left="720" w:hanging="360"/>
      </w:pPr>
      <w:rPr>
        <w:rFonts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AE557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186474F9"/>
    <w:multiLevelType w:val="hybridMultilevel"/>
    <w:tmpl w:val="9D0202B6"/>
    <w:lvl w:ilvl="0" w:tplc="0424000B">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956CD"/>
    <w:multiLevelType w:val="hybridMultilevel"/>
    <w:tmpl w:val="75F6CF7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E522C9"/>
    <w:multiLevelType w:val="multilevel"/>
    <w:tmpl w:val="51E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B7444"/>
    <w:multiLevelType w:val="hybridMultilevel"/>
    <w:tmpl w:val="7FA6814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D06445"/>
    <w:multiLevelType w:val="multilevel"/>
    <w:tmpl w:val="838C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1" w15:restartNumberingAfterBreak="0">
    <w:nsid w:val="2D751A07"/>
    <w:multiLevelType w:val="hybridMultilevel"/>
    <w:tmpl w:val="8166A67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290953"/>
    <w:multiLevelType w:val="multilevel"/>
    <w:tmpl w:val="D1AC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692AAB"/>
    <w:multiLevelType w:val="hybridMultilevel"/>
    <w:tmpl w:val="1BA61864"/>
    <w:lvl w:ilvl="0" w:tplc="04240015">
      <w:start w:val="1"/>
      <w:numFmt w:val="decimal"/>
      <w:lvlText w:val="%1."/>
      <w:lvlJc w:val="left"/>
      <w:pPr>
        <w:ind w:left="1069" w:hanging="360"/>
      </w:pPr>
      <w:rPr>
        <w:rFonts w:hint="default"/>
        <w:b/>
      </w:rPr>
    </w:lvl>
    <w:lvl w:ilvl="1" w:tplc="04240019">
      <w:start w:val="1"/>
      <w:numFmt w:val="lowerLetter"/>
      <w:lvlText w:val="%2."/>
      <w:lvlJc w:val="left"/>
      <w:pPr>
        <w:ind w:left="1789" w:hanging="360"/>
      </w:pPr>
      <w:rPr>
        <w:b w:val="0"/>
      </w:rPr>
    </w:lvl>
    <w:lvl w:ilvl="2" w:tplc="0424001B">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5" w15:restartNumberingAfterBreak="0">
    <w:nsid w:val="378B2101"/>
    <w:multiLevelType w:val="hybridMultilevel"/>
    <w:tmpl w:val="F602729E"/>
    <w:lvl w:ilvl="0" w:tplc="2DB497CC">
      <w:start w:val="236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A5F0BAF"/>
    <w:multiLevelType w:val="hybridMultilevel"/>
    <w:tmpl w:val="6A26AA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656396"/>
    <w:multiLevelType w:val="multilevel"/>
    <w:tmpl w:val="838C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94AAC"/>
    <w:multiLevelType w:val="hybridMultilevel"/>
    <w:tmpl w:val="EECCB4CA"/>
    <w:lvl w:ilvl="0" w:tplc="607CE8D8">
      <w:start w:val="1"/>
      <w:numFmt w:val="upperLetter"/>
      <w:pStyle w:val="GLAVA1"/>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A66760"/>
    <w:multiLevelType w:val="hybridMultilevel"/>
    <w:tmpl w:val="245C435C"/>
    <w:lvl w:ilvl="0" w:tplc="F5D20500">
      <w:numFmt w:val="bullet"/>
      <w:lvlText w:val="-"/>
      <w:lvlJc w:val="left"/>
      <w:pPr>
        <w:ind w:left="927" w:hanging="360"/>
      </w:pPr>
      <w:rPr>
        <w:rFonts w:ascii="Arial" w:eastAsia="Calibri" w:hAnsi="Arial" w:cs="Aria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1" w15:restartNumberingAfterBreak="0">
    <w:nsid w:val="47A25F96"/>
    <w:multiLevelType w:val="multilevel"/>
    <w:tmpl w:val="838C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71259C"/>
    <w:multiLevelType w:val="multilevel"/>
    <w:tmpl w:val="838C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163A1A"/>
    <w:multiLevelType w:val="hybridMultilevel"/>
    <w:tmpl w:val="FBE63BF0"/>
    <w:lvl w:ilvl="0" w:tplc="0424000B">
      <w:start w:val="1"/>
      <w:numFmt w:val="bullet"/>
      <w:lvlText w:val=""/>
      <w:lvlJc w:val="left"/>
      <w:pPr>
        <w:ind w:left="8157" w:hanging="360"/>
      </w:pPr>
      <w:rPr>
        <w:rFonts w:ascii="Wingdings" w:hAnsi="Wingding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5" w15:restartNumberingAfterBreak="0">
    <w:nsid w:val="504F3F36"/>
    <w:multiLevelType w:val="multilevel"/>
    <w:tmpl w:val="838C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4F31F9"/>
    <w:multiLevelType w:val="multilevel"/>
    <w:tmpl w:val="838C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A619C0"/>
    <w:multiLevelType w:val="multilevel"/>
    <w:tmpl w:val="05EA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CC684C"/>
    <w:multiLevelType w:val="hybridMultilevel"/>
    <w:tmpl w:val="0AD04064"/>
    <w:lvl w:ilvl="0" w:tplc="2DB497CC">
      <w:start w:val="236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6B1A7F"/>
    <w:multiLevelType w:val="multilevel"/>
    <w:tmpl w:val="6556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FC5134"/>
    <w:multiLevelType w:val="hybridMultilevel"/>
    <w:tmpl w:val="F9B8A06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884525"/>
    <w:multiLevelType w:val="hybridMultilevel"/>
    <w:tmpl w:val="82E4E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063096A"/>
    <w:multiLevelType w:val="multilevel"/>
    <w:tmpl w:val="D718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1822A4"/>
    <w:multiLevelType w:val="multilevel"/>
    <w:tmpl w:val="51E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D50C53"/>
    <w:multiLevelType w:val="multilevel"/>
    <w:tmpl w:val="38FA2910"/>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94E2739"/>
    <w:multiLevelType w:val="hybridMultilevel"/>
    <w:tmpl w:val="BB94B3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E435561"/>
    <w:multiLevelType w:val="multilevel"/>
    <w:tmpl w:val="838C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7C3A01"/>
    <w:multiLevelType w:val="multilevel"/>
    <w:tmpl w:val="838C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4E2446"/>
    <w:multiLevelType w:val="multilevel"/>
    <w:tmpl w:val="90942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9274951">
    <w:abstractNumId w:val="19"/>
  </w:num>
  <w:num w:numId="2" w16cid:durableId="1556773948">
    <w:abstractNumId w:val="38"/>
  </w:num>
  <w:num w:numId="3" w16cid:durableId="692148756">
    <w:abstractNumId w:val="8"/>
  </w:num>
  <w:num w:numId="4" w16cid:durableId="294336372">
    <w:abstractNumId w:val="32"/>
  </w:num>
  <w:num w:numId="5" w16cid:durableId="2105300254">
    <w:abstractNumId w:val="34"/>
  </w:num>
  <w:num w:numId="6" w16cid:durableId="1016812551">
    <w:abstractNumId w:val="14"/>
  </w:num>
  <w:num w:numId="7" w16cid:durableId="1215391845">
    <w:abstractNumId w:val="3"/>
  </w:num>
  <w:num w:numId="8" w16cid:durableId="616522784">
    <w:abstractNumId w:val="37"/>
  </w:num>
  <w:num w:numId="9" w16cid:durableId="1573540722">
    <w:abstractNumId w:val="10"/>
  </w:num>
  <w:num w:numId="10" w16cid:durableId="249316633">
    <w:abstractNumId w:val="24"/>
  </w:num>
  <w:num w:numId="11" w16cid:durableId="1803578011">
    <w:abstractNumId w:val="7"/>
  </w:num>
  <w:num w:numId="12" w16cid:durableId="1847941315">
    <w:abstractNumId w:val="20"/>
  </w:num>
  <w:num w:numId="13" w16cid:durableId="1144616457">
    <w:abstractNumId w:val="4"/>
  </w:num>
  <w:num w:numId="14" w16cid:durableId="2082406911">
    <w:abstractNumId w:val="17"/>
  </w:num>
  <w:num w:numId="15" w16cid:durableId="1544516377">
    <w:abstractNumId w:val="13"/>
  </w:num>
  <w:num w:numId="16" w16cid:durableId="667094621">
    <w:abstractNumId w:val="5"/>
  </w:num>
  <w:num w:numId="17" w16cid:durableId="2122795276">
    <w:abstractNumId w:val="15"/>
  </w:num>
  <w:num w:numId="18" w16cid:durableId="191846006">
    <w:abstractNumId w:val="35"/>
  </w:num>
  <w:num w:numId="19" w16cid:durableId="1592353400">
    <w:abstractNumId w:val="23"/>
  </w:num>
  <w:num w:numId="20" w16cid:durableId="1834760892">
    <w:abstractNumId w:val="11"/>
  </w:num>
  <w:num w:numId="21" w16cid:durableId="1522862220">
    <w:abstractNumId w:val="30"/>
  </w:num>
  <w:num w:numId="22" w16cid:durableId="1735854909">
    <w:abstractNumId w:val="16"/>
  </w:num>
  <w:num w:numId="23" w16cid:durableId="1334988415">
    <w:abstractNumId w:val="39"/>
  </w:num>
  <w:num w:numId="24" w16cid:durableId="861940392">
    <w:abstractNumId w:val="2"/>
  </w:num>
  <w:num w:numId="25" w16cid:durableId="930313506">
    <w:abstractNumId w:val="31"/>
  </w:num>
  <w:num w:numId="26" w16cid:durableId="674653112">
    <w:abstractNumId w:val="28"/>
  </w:num>
  <w:num w:numId="27" w16cid:durableId="1174029947">
    <w:abstractNumId w:val="6"/>
  </w:num>
  <w:num w:numId="28" w16cid:durableId="1275941644">
    <w:abstractNumId w:val="1"/>
  </w:num>
  <w:num w:numId="29" w16cid:durableId="1373581613">
    <w:abstractNumId w:val="21"/>
  </w:num>
  <w:num w:numId="30" w16cid:durableId="1481993390">
    <w:abstractNumId w:val="33"/>
  </w:num>
  <w:num w:numId="31" w16cid:durableId="1520000289">
    <w:abstractNumId w:val="29"/>
  </w:num>
  <w:num w:numId="32" w16cid:durableId="154148974">
    <w:abstractNumId w:val="22"/>
  </w:num>
  <w:num w:numId="33" w16cid:durableId="1658463069">
    <w:abstractNumId w:val="36"/>
  </w:num>
  <w:num w:numId="34" w16cid:durableId="1747847576">
    <w:abstractNumId w:val="26"/>
  </w:num>
  <w:num w:numId="35" w16cid:durableId="1786926964">
    <w:abstractNumId w:val="9"/>
  </w:num>
  <w:num w:numId="36" w16cid:durableId="1910848870">
    <w:abstractNumId w:val="41"/>
  </w:num>
  <w:num w:numId="37" w16cid:durableId="2111123361">
    <w:abstractNumId w:val="42"/>
  </w:num>
  <w:num w:numId="38" w16cid:durableId="396441703">
    <w:abstractNumId w:val="12"/>
  </w:num>
  <w:num w:numId="39" w16cid:durableId="45420960">
    <w:abstractNumId w:val="27"/>
  </w:num>
  <w:num w:numId="40" w16cid:durableId="648705150">
    <w:abstractNumId w:val="40"/>
  </w:num>
  <w:num w:numId="41" w16cid:durableId="886650667">
    <w:abstractNumId w:val="25"/>
  </w:num>
  <w:num w:numId="42" w16cid:durableId="90471854">
    <w:abstractNumId w:val="18"/>
  </w:num>
  <w:num w:numId="43" w16cid:durableId="2052731950">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DB"/>
    <w:rsid w:val="00000963"/>
    <w:rsid w:val="00001742"/>
    <w:rsid w:val="00002157"/>
    <w:rsid w:val="00002C10"/>
    <w:rsid w:val="00002D9F"/>
    <w:rsid w:val="00003932"/>
    <w:rsid w:val="00003DE5"/>
    <w:rsid w:val="00004E83"/>
    <w:rsid w:val="00005062"/>
    <w:rsid w:val="0000538E"/>
    <w:rsid w:val="000064B0"/>
    <w:rsid w:val="000073EE"/>
    <w:rsid w:val="0001002B"/>
    <w:rsid w:val="000137ED"/>
    <w:rsid w:val="00013827"/>
    <w:rsid w:val="000142D3"/>
    <w:rsid w:val="00020AEE"/>
    <w:rsid w:val="00020F85"/>
    <w:rsid w:val="000220E9"/>
    <w:rsid w:val="00025FB0"/>
    <w:rsid w:val="000275BC"/>
    <w:rsid w:val="000327F6"/>
    <w:rsid w:val="00032D9C"/>
    <w:rsid w:val="00034AC5"/>
    <w:rsid w:val="00034CDD"/>
    <w:rsid w:val="00034DEB"/>
    <w:rsid w:val="00040AF6"/>
    <w:rsid w:val="00041A10"/>
    <w:rsid w:val="000427BA"/>
    <w:rsid w:val="0004329A"/>
    <w:rsid w:val="00043E19"/>
    <w:rsid w:val="000442FB"/>
    <w:rsid w:val="000448C0"/>
    <w:rsid w:val="00046AF5"/>
    <w:rsid w:val="00047F68"/>
    <w:rsid w:val="00050AD1"/>
    <w:rsid w:val="0005267C"/>
    <w:rsid w:val="0005276E"/>
    <w:rsid w:val="00052B4A"/>
    <w:rsid w:val="000542FD"/>
    <w:rsid w:val="00056217"/>
    <w:rsid w:val="0006295F"/>
    <w:rsid w:val="00063345"/>
    <w:rsid w:val="00063ACF"/>
    <w:rsid w:val="00065A67"/>
    <w:rsid w:val="000665BE"/>
    <w:rsid w:val="000669F1"/>
    <w:rsid w:val="00066EAF"/>
    <w:rsid w:val="00067CFF"/>
    <w:rsid w:val="00067D9F"/>
    <w:rsid w:val="00072D17"/>
    <w:rsid w:val="000730B5"/>
    <w:rsid w:val="00074631"/>
    <w:rsid w:val="000746AF"/>
    <w:rsid w:val="000754D8"/>
    <w:rsid w:val="00076A1A"/>
    <w:rsid w:val="000818A5"/>
    <w:rsid w:val="00082493"/>
    <w:rsid w:val="000824AD"/>
    <w:rsid w:val="00087943"/>
    <w:rsid w:val="00087FEC"/>
    <w:rsid w:val="00090AB6"/>
    <w:rsid w:val="0009402D"/>
    <w:rsid w:val="00095B19"/>
    <w:rsid w:val="00097164"/>
    <w:rsid w:val="000973E2"/>
    <w:rsid w:val="000A038E"/>
    <w:rsid w:val="000A0536"/>
    <w:rsid w:val="000A083D"/>
    <w:rsid w:val="000A1707"/>
    <w:rsid w:val="000A49E2"/>
    <w:rsid w:val="000A5DFB"/>
    <w:rsid w:val="000A6CD7"/>
    <w:rsid w:val="000A7D1B"/>
    <w:rsid w:val="000A7ED0"/>
    <w:rsid w:val="000B49EE"/>
    <w:rsid w:val="000B64EF"/>
    <w:rsid w:val="000B763A"/>
    <w:rsid w:val="000C041C"/>
    <w:rsid w:val="000C32B3"/>
    <w:rsid w:val="000C33ED"/>
    <w:rsid w:val="000C390F"/>
    <w:rsid w:val="000C40D2"/>
    <w:rsid w:val="000C56D2"/>
    <w:rsid w:val="000D0D62"/>
    <w:rsid w:val="000D0E83"/>
    <w:rsid w:val="000D1918"/>
    <w:rsid w:val="000D1D61"/>
    <w:rsid w:val="000D45EC"/>
    <w:rsid w:val="000D51CA"/>
    <w:rsid w:val="000D5CFF"/>
    <w:rsid w:val="000D64DD"/>
    <w:rsid w:val="000D7793"/>
    <w:rsid w:val="000E004F"/>
    <w:rsid w:val="000E3E33"/>
    <w:rsid w:val="000E71E9"/>
    <w:rsid w:val="000E7960"/>
    <w:rsid w:val="000F0810"/>
    <w:rsid w:val="000F1725"/>
    <w:rsid w:val="000F25B4"/>
    <w:rsid w:val="000F384D"/>
    <w:rsid w:val="000F6937"/>
    <w:rsid w:val="000F7264"/>
    <w:rsid w:val="000F7C1E"/>
    <w:rsid w:val="001009D2"/>
    <w:rsid w:val="00101AA5"/>
    <w:rsid w:val="00102618"/>
    <w:rsid w:val="0010358A"/>
    <w:rsid w:val="00103985"/>
    <w:rsid w:val="00105CD5"/>
    <w:rsid w:val="00106744"/>
    <w:rsid w:val="00107126"/>
    <w:rsid w:val="0011087D"/>
    <w:rsid w:val="00110F4B"/>
    <w:rsid w:val="001159AF"/>
    <w:rsid w:val="00117175"/>
    <w:rsid w:val="0012449C"/>
    <w:rsid w:val="00124B71"/>
    <w:rsid w:val="001260F4"/>
    <w:rsid w:val="00126C99"/>
    <w:rsid w:val="00126FB4"/>
    <w:rsid w:val="0013179B"/>
    <w:rsid w:val="001356E5"/>
    <w:rsid w:val="001362F7"/>
    <w:rsid w:val="00140865"/>
    <w:rsid w:val="00142BFF"/>
    <w:rsid w:val="00146261"/>
    <w:rsid w:val="00150EC6"/>
    <w:rsid w:val="0015161A"/>
    <w:rsid w:val="00151F21"/>
    <w:rsid w:val="00152178"/>
    <w:rsid w:val="00152738"/>
    <w:rsid w:val="00155282"/>
    <w:rsid w:val="001552E0"/>
    <w:rsid w:val="00155CD3"/>
    <w:rsid w:val="001560FB"/>
    <w:rsid w:val="001612FB"/>
    <w:rsid w:val="0016239A"/>
    <w:rsid w:val="001639E7"/>
    <w:rsid w:val="00164AA9"/>
    <w:rsid w:val="00166365"/>
    <w:rsid w:val="00167742"/>
    <w:rsid w:val="00172E63"/>
    <w:rsid w:val="00173321"/>
    <w:rsid w:val="001751FB"/>
    <w:rsid w:val="0017536B"/>
    <w:rsid w:val="001773DF"/>
    <w:rsid w:val="00180429"/>
    <w:rsid w:val="00180FF3"/>
    <w:rsid w:val="00182DF2"/>
    <w:rsid w:val="0018394C"/>
    <w:rsid w:val="00184B25"/>
    <w:rsid w:val="00187C48"/>
    <w:rsid w:val="00193D3D"/>
    <w:rsid w:val="00193D8F"/>
    <w:rsid w:val="00195806"/>
    <w:rsid w:val="00196656"/>
    <w:rsid w:val="0019666C"/>
    <w:rsid w:val="00197CC1"/>
    <w:rsid w:val="001A0808"/>
    <w:rsid w:val="001A4D77"/>
    <w:rsid w:val="001A5493"/>
    <w:rsid w:val="001A54F3"/>
    <w:rsid w:val="001A6579"/>
    <w:rsid w:val="001B0496"/>
    <w:rsid w:val="001B1286"/>
    <w:rsid w:val="001B1EBA"/>
    <w:rsid w:val="001B23E7"/>
    <w:rsid w:val="001B25C7"/>
    <w:rsid w:val="001B3598"/>
    <w:rsid w:val="001B36CD"/>
    <w:rsid w:val="001B3729"/>
    <w:rsid w:val="001B3919"/>
    <w:rsid w:val="001B3AAF"/>
    <w:rsid w:val="001B44F8"/>
    <w:rsid w:val="001B47BE"/>
    <w:rsid w:val="001B5F08"/>
    <w:rsid w:val="001B6E55"/>
    <w:rsid w:val="001B7FE6"/>
    <w:rsid w:val="001C0D1F"/>
    <w:rsid w:val="001C1E75"/>
    <w:rsid w:val="001C39CD"/>
    <w:rsid w:val="001C4FFB"/>
    <w:rsid w:val="001C5FCB"/>
    <w:rsid w:val="001D62A5"/>
    <w:rsid w:val="001D6FFE"/>
    <w:rsid w:val="001D737D"/>
    <w:rsid w:val="001E034E"/>
    <w:rsid w:val="001E0CC8"/>
    <w:rsid w:val="001E148A"/>
    <w:rsid w:val="001E1EE5"/>
    <w:rsid w:val="001E2FBC"/>
    <w:rsid w:val="001E430F"/>
    <w:rsid w:val="001E54B6"/>
    <w:rsid w:val="001E5D4C"/>
    <w:rsid w:val="001E7076"/>
    <w:rsid w:val="001F00B9"/>
    <w:rsid w:val="001F1637"/>
    <w:rsid w:val="001F4F98"/>
    <w:rsid w:val="001F684B"/>
    <w:rsid w:val="00200766"/>
    <w:rsid w:val="00201E5F"/>
    <w:rsid w:val="00205036"/>
    <w:rsid w:val="0020798F"/>
    <w:rsid w:val="002121DB"/>
    <w:rsid w:val="0021249B"/>
    <w:rsid w:val="0021463B"/>
    <w:rsid w:val="0021675F"/>
    <w:rsid w:val="00220859"/>
    <w:rsid w:val="00221480"/>
    <w:rsid w:val="00221E06"/>
    <w:rsid w:val="00221FF5"/>
    <w:rsid w:val="0022225F"/>
    <w:rsid w:val="00222D98"/>
    <w:rsid w:val="002233C0"/>
    <w:rsid w:val="00225300"/>
    <w:rsid w:val="002256F9"/>
    <w:rsid w:val="002258C9"/>
    <w:rsid w:val="0023041C"/>
    <w:rsid w:val="002321C1"/>
    <w:rsid w:val="00234DFE"/>
    <w:rsid w:val="00235A93"/>
    <w:rsid w:val="002367C1"/>
    <w:rsid w:val="00236A0E"/>
    <w:rsid w:val="002426B3"/>
    <w:rsid w:val="0024410B"/>
    <w:rsid w:val="0024628D"/>
    <w:rsid w:val="00246E53"/>
    <w:rsid w:val="0024747F"/>
    <w:rsid w:val="00250A62"/>
    <w:rsid w:val="00251469"/>
    <w:rsid w:val="00251B3B"/>
    <w:rsid w:val="00251E2A"/>
    <w:rsid w:val="00252341"/>
    <w:rsid w:val="00252A92"/>
    <w:rsid w:val="002541C3"/>
    <w:rsid w:val="00261F99"/>
    <w:rsid w:val="002635EC"/>
    <w:rsid w:val="002700C2"/>
    <w:rsid w:val="00271BD4"/>
    <w:rsid w:val="00271F80"/>
    <w:rsid w:val="00272599"/>
    <w:rsid w:val="002726F5"/>
    <w:rsid w:val="002732EB"/>
    <w:rsid w:val="002738B6"/>
    <w:rsid w:val="00273B9A"/>
    <w:rsid w:val="00273DFC"/>
    <w:rsid w:val="0027428A"/>
    <w:rsid w:val="00274ACC"/>
    <w:rsid w:val="0027538A"/>
    <w:rsid w:val="002767C3"/>
    <w:rsid w:val="00276DE9"/>
    <w:rsid w:val="00277DB1"/>
    <w:rsid w:val="002808C6"/>
    <w:rsid w:val="002814E4"/>
    <w:rsid w:val="00281732"/>
    <w:rsid w:val="002831FF"/>
    <w:rsid w:val="002849B2"/>
    <w:rsid w:val="00284D6A"/>
    <w:rsid w:val="00284EAA"/>
    <w:rsid w:val="00285425"/>
    <w:rsid w:val="00285707"/>
    <w:rsid w:val="00287E13"/>
    <w:rsid w:val="00290796"/>
    <w:rsid w:val="00290955"/>
    <w:rsid w:val="00293490"/>
    <w:rsid w:val="00295E07"/>
    <w:rsid w:val="002A0D7C"/>
    <w:rsid w:val="002A2792"/>
    <w:rsid w:val="002A5206"/>
    <w:rsid w:val="002A6846"/>
    <w:rsid w:val="002A7195"/>
    <w:rsid w:val="002A7A0D"/>
    <w:rsid w:val="002A7E27"/>
    <w:rsid w:val="002B04B6"/>
    <w:rsid w:val="002B26ED"/>
    <w:rsid w:val="002B2EE1"/>
    <w:rsid w:val="002B45B0"/>
    <w:rsid w:val="002C0312"/>
    <w:rsid w:val="002C2E19"/>
    <w:rsid w:val="002C2FB7"/>
    <w:rsid w:val="002C32FE"/>
    <w:rsid w:val="002C4299"/>
    <w:rsid w:val="002C55C5"/>
    <w:rsid w:val="002C6C84"/>
    <w:rsid w:val="002D011D"/>
    <w:rsid w:val="002D05E2"/>
    <w:rsid w:val="002D0F58"/>
    <w:rsid w:val="002D14EA"/>
    <w:rsid w:val="002D2ACD"/>
    <w:rsid w:val="002D5ACE"/>
    <w:rsid w:val="002D7834"/>
    <w:rsid w:val="002E0DB3"/>
    <w:rsid w:val="002E235E"/>
    <w:rsid w:val="002E26ED"/>
    <w:rsid w:val="002E465F"/>
    <w:rsid w:val="002F110D"/>
    <w:rsid w:val="002F14F0"/>
    <w:rsid w:val="002F21C7"/>
    <w:rsid w:val="002F31BF"/>
    <w:rsid w:val="002F6841"/>
    <w:rsid w:val="003011DE"/>
    <w:rsid w:val="0030169B"/>
    <w:rsid w:val="00301A71"/>
    <w:rsid w:val="00304DB6"/>
    <w:rsid w:val="00307FEB"/>
    <w:rsid w:val="00311211"/>
    <w:rsid w:val="00313E12"/>
    <w:rsid w:val="00314511"/>
    <w:rsid w:val="003163AF"/>
    <w:rsid w:val="0031719A"/>
    <w:rsid w:val="003171C8"/>
    <w:rsid w:val="0032550A"/>
    <w:rsid w:val="00326077"/>
    <w:rsid w:val="00326224"/>
    <w:rsid w:val="00330190"/>
    <w:rsid w:val="0033060A"/>
    <w:rsid w:val="003320DC"/>
    <w:rsid w:val="00333373"/>
    <w:rsid w:val="003341C7"/>
    <w:rsid w:val="0033531F"/>
    <w:rsid w:val="00335B1D"/>
    <w:rsid w:val="0033636B"/>
    <w:rsid w:val="00337921"/>
    <w:rsid w:val="00337EF8"/>
    <w:rsid w:val="00343F9B"/>
    <w:rsid w:val="003446C5"/>
    <w:rsid w:val="003448EC"/>
    <w:rsid w:val="00344C4D"/>
    <w:rsid w:val="003453B3"/>
    <w:rsid w:val="00346D22"/>
    <w:rsid w:val="00350C50"/>
    <w:rsid w:val="00351064"/>
    <w:rsid w:val="00351EF2"/>
    <w:rsid w:val="00353791"/>
    <w:rsid w:val="003573C7"/>
    <w:rsid w:val="00361113"/>
    <w:rsid w:val="003617B3"/>
    <w:rsid w:val="003624D7"/>
    <w:rsid w:val="00362C79"/>
    <w:rsid w:val="003639B9"/>
    <w:rsid w:val="00364149"/>
    <w:rsid w:val="00365F73"/>
    <w:rsid w:val="00370B87"/>
    <w:rsid w:val="00373C72"/>
    <w:rsid w:val="00374847"/>
    <w:rsid w:val="0037710B"/>
    <w:rsid w:val="00377380"/>
    <w:rsid w:val="003803AB"/>
    <w:rsid w:val="0038634C"/>
    <w:rsid w:val="003903D6"/>
    <w:rsid w:val="0039172F"/>
    <w:rsid w:val="00392C7B"/>
    <w:rsid w:val="003943A6"/>
    <w:rsid w:val="00396A1A"/>
    <w:rsid w:val="00396BA8"/>
    <w:rsid w:val="0039759A"/>
    <w:rsid w:val="003A0544"/>
    <w:rsid w:val="003A2CC7"/>
    <w:rsid w:val="003A2D77"/>
    <w:rsid w:val="003A4A79"/>
    <w:rsid w:val="003A605E"/>
    <w:rsid w:val="003B01A8"/>
    <w:rsid w:val="003B02DC"/>
    <w:rsid w:val="003B2446"/>
    <w:rsid w:val="003B295C"/>
    <w:rsid w:val="003B43FD"/>
    <w:rsid w:val="003B56AA"/>
    <w:rsid w:val="003B58A7"/>
    <w:rsid w:val="003B58F8"/>
    <w:rsid w:val="003B64C4"/>
    <w:rsid w:val="003B7D14"/>
    <w:rsid w:val="003C0A91"/>
    <w:rsid w:val="003C4355"/>
    <w:rsid w:val="003D29CB"/>
    <w:rsid w:val="003D6798"/>
    <w:rsid w:val="003D7D7B"/>
    <w:rsid w:val="003E1F51"/>
    <w:rsid w:val="003E263E"/>
    <w:rsid w:val="003E302E"/>
    <w:rsid w:val="003E776C"/>
    <w:rsid w:val="003F265C"/>
    <w:rsid w:val="003F3823"/>
    <w:rsid w:val="003F3BD8"/>
    <w:rsid w:val="003F5152"/>
    <w:rsid w:val="00402000"/>
    <w:rsid w:val="00402498"/>
    <w:rsid w:val="00402C34"/>
    <w:rsid w:val="00406079"/>
    <w:rsid w:val="00410A90"/>
    <w:rsid w:val="00410D73"/>
    <w:rsid w:val="00411299"/>
    <w:rsid w:val="00412AE6"/>
    <w:rsid w:val="00413E4D"/>
    <w:rsid w:val="00414428"/>
    <w:rsid w:val="00414A6D"/>
    <w:rsid w:val="00417A35"/>
    <w:rsid w:val="004205F4"/>
    <w:rsid w:val="00420850"/>
    <w:rsid w:val="00423812"/>
    <w:rsid w:val="00425CE1"/>
    <w:rsid w:val="004260DF"/>
    <w:rsid w:val="004307D8"/>
    <w:rsid w:val="0043170A"/>
    <w:rsid w:val="004327C6"/>
    <w:rsid w:val="00433928"/>
    <w:rsid w:val="00433F57"/>
    <w:rsid w:val="00434283"/>
    <w:rsid w:val="00437737"/>
    <w:rsid w:val="0044011B"/>
    <w:rsid w:val="00440800"/>
    <w:rsid w:val="00440FD1"/>
    <w:rsid w:val="00442229"/>
    <w:rsid w:val="00442BFB"/>
    <w:rsid w:val="004441D6"/>
    <w:rsid w:val="00444504"/>
    <w:rsid w:val="00446610"/>
    <w:rsid w:val="00446823"/>
    <w:rsid w:val="0044734A"/>
    <w:rsid w:val="0044773A"/>
    <w:rsid w:val="0045064B"/>
    <w:rsid w:val="00452395"/>
    <w:rsid w:val="00452C10"/>
    <w:rsid w:val="004534BA"/>
    <w:rsid w:val="00453788"/>
    <w:rsid w:val="00455430"/>
    <w:rsid w:val="004561DE"/>
    <w:rsid w:val="00457001"/>
    <w:rsid w:val="00457885"/>
    <w:rsid w:val="0046202E"/>
    <w:rsid w:val="00463194"/>
    <w:rsid w:val="004647C3"/>
    <w:rsid w:val="00465AFA"/>
    <w:rsid w:val="00466BF9"/>
    <w:rsid w:val="00466C43"/>
    <w:rsid w:val="004679F3"/>
    <w:rsid w:val="00467FC3"/>
    <w:rsid w:val="00470186"/>
    <w:rsid w:val="00473222"/>
    <w:rsid w:val="004733D8"/>
    <w:rsid w:val="0047686B"/>
    <w:rsid w:val="00476BA8"/>
    <w:rsid w:val="00477B07"/>
    <w:rsid w:val="0048091C"/>
    <w:rsid w:val="00481831"/>
    <w:rsid w:val="00482BA1"/>
    <w:rsid w:val="004851D0"/>
    <w:rsid w:val="0048594D"/>
    <w:rsid w:val="00487FAC"/>
    <w:rsid w:val="004912AE"/>
    <w:rsid w:val="00491F16"/>
    <w:rsid w:val="0049309B"/>
    <w:rsid w:val="00495729"/>
    <w:rsid w:val="004963D1"/>
    <w:rsid w:val="004A0B26"/>
    <w:rsid w:val="004A330F"/>
    <w:rsid w:val="004A406E"/>
    <w:rsid w:val="004A5888"/>
    <w:rsid w:val="004A65F9"/>
    <w:rsid w:val="004A6980"/>
    <w:rsid w:val="004A69F1"/>
    <w:rsid w:val="004A6B0C"/>
    <w:rsid w:val="004B0CBB"/>
    <w:rsid w:val="004B1653"/>
    <w:rsid w:val="004B1FDB"/>
    <w:rsid w:val="004B2262"/>
    <w:rsid w:val="004B2A16"/>
    <w:rsid w:val="004B2F1A"/>
    <w:rsid w:val="004B34EA"/>
    <w:rsid w:val="004B5233"/>
    <w:rsid w:val="004B57AB"/>
    <w:rsid w:val="004B5DC4"/>
    <w:rsid w:val="004C28EF"/>
    <w:rsid w:val="004C2A4A"/>
    <w:rsid w:val="004C5DE9"/>
    <w:rsid w:val="004C5FEB"/>
    <w:rsid w:val="004C7631"/>
    <w:rsid w:val="004D043C"/>
    <w:rsid w:val="004D3627"/>
    <w:rsid w:val="004D3774"/>
    <w:rsid w:val="004E132E"/>
    <w:rsid w:val="004E2650"/>
    <w:rsid w:val="004E430D"/>
    <w:rsid w:val="004E4718"/>
    <w:rsid w:val="004E56D5"/>
    <w:rsid w:val="004E642B"/>
    <w:rsid w:val="004E6ED0"/>
    <w:rsid w:val="004F0205"/>
    <w:rsid w:val="004F1361"/>
    <w:rsid w:val="004F1732"/>
    <w:rsid w:val="004F405D"/>
    <w:rsid w:val="004F51D2"/>
    <w:rsid w:val="004F6715"/>
    <w:rsid w:val="004F7115"/>
    <w:rsid w:val="004F71FF"/>
    <w:rsid w:val="004F7741"/>
    <w:rsid w:val="005015FC"/>
    <w:rsid w:val="00503E56"/>
    <w:rsid w:val="00505D00"/>
    <w:rsid w:val="00505EE2"/>
    <w:rsid w:val="00506402"/>
    <w:rsid w:val="00512386"/>
    <w:rsid w:val="00512E06"/>
    <w:rsid w:val="00512F36"/>
    <w:rsid w:val="005152CF"/>
    <w:rsid w:val="00516885"/>
    <w:rsid w:val="00517180"/>
    <w:rsid w:val="00520592"/>
    <w:rsid w:val="00522C10"/>
    <w:rsid w:val="00523120"/>
    <w:rsid w:val="00523DDE"/>
    <w:rsid w:val="00523EEF"/>
    <w:rsid w:val="00523F23"/>
    <w:rsid w:val="0052515B"/>
    <w:rsid w:val="00526FF0"/>
    <w:rsid w:val="00527157"/>
    <w:rsid w:val="00533A17"/>
    <w:rsid w:val="00534765"/>
    <w:rsid w:val="00536A87"/>
    <w:rsid w:val="00537C6F"/>
    <w:rsid w:val="00540921"/>
    <w:rsid w:val="00540937"/>
    <w:rsid w:val="00540DDD"/>
    <w:rsid w:val="00540E13"/>
    <w:rsid w:val="00544C5B"/>
    <w:rsid w:val="005468F7"/>
    <w:rsid w:val="00547978"/>
    <w:rsid w:val="00547E02"/>
    <w:rsid w:val="00551234"/>
    <w:rsid w:val="00554E12"/>
    <w:rsid w:val="00555E2E"/>
    <w:rsid w:val="005571AE"/>
    <w:rsid w:val="00557A2E"/>
    <w:rsid w:val="00561EA0"/>
    <w:rsid w:val="0056286D"/>
    <w:rsid w:val="0056470F"/>
    <w:rsid w:val="00564A17"/>
    <w:rsid w:val="00566960"/>
    <w:rsid w:val="00567742"/>
    <w:rsid w:val="00575210"/>
    <w:rsid w:val="0057531F"/>
    <w:rsid w:val="0057641B"/>
    <w:rsid w:val="00576C01"/>
    <w:rsid w:val="00582505"/>
    <w:rsid w:val="005864C5"/>
    <w:rsid w:val="005901D5"/>
    <w:rsid w:val="0059047E"/>
    <w:rsid w:val="005905B4"/>
    <w:rsid w:val="005914AA"/>
    <w:rsid w:val="00591DEE"/>
    <w:rsid w:val="0059232D"/>
    <w:rsid w:val="005923D1"/>
    <w:rsid w:val="0059363C"/>
    <w:rsid w:val="0059368E"/>
    <w:rsid w:val="00593A62"/>
    <w:rsid w:val="0059458C"/>
    <w:rsid w:val="00594896"/>
    <w:rsid w:val="00594C77"/>
    <w:rsid w:val="00594D97"/>
    <w:rsid w:val="0059558B"/>
    <w:rsid w:val="0059668A"/>
    <w:rsid w:val="00596E74"/>
    <w:rsid w:val="0059794E"/>
    <w:rsid w:val="005A0001"/>
    <w:rsid w:val="005A099F"/>
    <w:rsid w:val="005A2874"/>
    <w:rsid w:val="005A28E4"/>
    <w:rsid w:val="005A3C3F"/>
    <w:rsid w:val="005A4133"/>
    <w:rsid w:val="005A7035"/>
    <w:rsid w:val="005B0A5B"/>
    <w:rsid w:val="005B1284"/>
    <w:rsid w:val="005B1489"/>
    <w:rsid w:val="005B5E99"/>
    <w:rsid w:val="005C00A1"/>
    <w:rsid w:val="005C2EFB"/>
    <w:rsid w:val="005C355D"/>
    <w:rsid w:val="005C58E4"/>
    <w:rsid w:val="005C5B5A"/>
    <w:rsid w:val="005C5DE3"/>
    <w:rsid w:val="005C61FB"/>
    <w:rsid w:val="005C6495"/>
    <w:rsid w:val="005C6719"/>
    <w:rsid w:val="005D17E8"/>
    <w:rsid w:val="005D1CA6"/>
    <w:rsid w:val="005D37A8"/>
    <w:rsid w:val="005D73E6"/>
    <w:rsid w:val="005E0CDF"/>
    <w:rsid w:val="005E1EAF"/>
    <w:rsid w:val="005E3F05"/>
    <w:rsid w:val="005E441D"/>
    <w:rsid w:val="005E663A"/>
    <w:rsid w:val="005E79AF"/>
    <w:rsid w:val="005E7DE1"/>
    <w:rsid w:val="005E7E4D"/>
    <w:rsid w:val="005F261D"/>
    <w:rsid w:val="005F32FF"/>
    <w:rsid w:val="005F3B49"/>
    <w:rsid w:val="005F4FDC"/>
    <w:rsid w:val="00601902"/>
    <w:rsid w:val="00612AC1"/>
    <w:rsid w:val="006151A7"/>
    <w:rsid w:val="0061547A"/>
    <w:rsid w:val="006164AC"/>
    <w:rsid w:val="00616AFD"/>
    <w:rsid w:val="00616B4A"/>
    <w:rsid w:val="0062055D"/>
    <w:rsid w:val="006224F7"/>
    <w:rsid w:val="006233DB"/>
    <w:rsid w:val="00623B82"/>
    <w:rsid w:val="00624014"/>
    <w:rsid w:val="00625EF9"/>
    <w:rsid w:val="00627221"/>
    <w:rsid w:val="00627DFE"/>
    <w:rsid w:val="006304B8"/>
    <w:rsid w:val="00630591"/>
    <w:rsid w:val="00633AE6"/>
    <w:rsid w:val="0063427F"/>
    <w:rsid w:val="00636A9D"/>
    <w:rsid w:val="00637862"/>
    <w:rsid w:val="00637DCE"/>
    <w:rsid w:val="00640F05"/>
    <w:rsid w:val="00640F7B"/>
    <w:rsid w:val="006420CC"/>
    <w:rsid w:val="006432AA"/>
    <w:rsid w:val="00643A77"/>
    <w:rsid w:val="0064530F"/>
    <w:rsid w:val="006462C5"/>
    <w:rsid w:val="006478A3"/>
    <w:rsid w:val="00647B61"/>
    <w:rsid w:val="006511AA"/>
    <w:rsid w:val="006532B1"/>
    <w:rsid w:val="00653FFD"/>
    <w:rsid w:val="006569DE"/>
    <w:rsid w:val="00657F26"/>
    <w:rsid w:val="00661426"/>
    <w:rsid w:val="006616ED"/>
    <w:rsid w:val="00661DD8"/>
    <w:rsid w:val="00661E1D"/>
    <w:rsid w:val="00661E48"/>
    <w:rsid w:val="00662C6E"/>
    <w:rsid w:val="00663130"/>
    <w:rsid w:val="006641DD"/>
    <w:rsid w:val="00664572"/>
    <w:rsid w:val="006654E5"/>
    <w:rsid w:val="00667779"/>
    <w:rsid w:val="00670A1E"/>
    <w:rsid w:val="006734B0"/>
    <w:rsid w:val="006748B2"/>
    <w:rsid w:val="00675CB2"/>
    <w:rsid w:val="00681427"/>
    <w:rsid w:val="00682A26"/>
    <w:rsid w:val="0068385A"/>
    <w:rsid w:val="00683DEF"/>
    <w:rsid w:val="00685A85"/>
    <w:rsid w:val="006861C4"/>
    <w:rsid w:val="00686D7C"/>
    <w:rsid w:val="0069228A"/>
    <w:rsid w:val="00693697"/>
    <w:rsid w:val="0069487B"/>
    <w:rsid w:val="00695B86"/>
    <w:rsid w:val="00696325"/>
    <w:rsid w:val="00697739"/>
    <w:rsid w:val="006A2C85"/>
    <w:rsid w:val="006A41C0"/>
    <w:rsid w:val="006A423A"/>
    <w:rsid w:val="006A4682"/>
    <w:rsid w:val="006B0666"/>
    <w:rsid w:val="006B1528"/>
    <w:rsid w:val="006B1667"/>
    <w:rsid w:val="006B3031"/>
    <w:rsid w:val="006B37A3"/>
    <w:rsid w:val="006B393B"/>
    <w:rsid w:val="006B3F89"/>
    <w:rsid w:val="006B49F3"/>
    <w:rsid w:val="006B589D"/>
    <w:rsid w:val="006C2E9A"/>
    <w:rsid w:val="006C48D7"/>
    <w:rsid w:val="006C5430"/>
    <w:rsid w:val="006C713C"/>
    <w:rsid w:val="006C7E90"/>
    <w:rsid w:val="006D2871"/>
    <w:rsid w:val="006D595E"/>
    <w:rsid w:val="006D6EC5"/>
    <w:rsid w:val="006D7AEC"/>
    <w:rsid w:val="006E0436"/>
    <w:rsid w:val="006E159F"/>
    <w:rsid w:val="006E47B4"/>
    <w:rsid w:val="006F0DAA"/>
    <w:rsid w:val="006F2132"/>
    <w:rsid w:val="006F4051"/>
    <w:rsid w:val="006F4B8B"/>
    <w:rsid w:val="006F5767"/>
    <w:rsid w:val="006F577F"/>
    <w:rsid w:val="006F58B8"/>
    <w:rsid w:val="006F5D6A"/>
    <w:rsid w:val="006F6C46"/>
    <w:rsid w:val="00700D36"/>
    <w:rsid w:val="00701000"/>
    <w:rsid w:val="007032C5"/>
    <w:rsid w:val="007032DC"/>
    <w:rsid w:val="00706518"/>
    <w:rsid w:val="00707E81"/>
    <w:rsid w:val="00710A0B"/>
    <w:rsid w:val="00715569"/>
    <w:rsid w:val="00715E01"/>
    <w:rsid w:val="00716238"/>
    <w:rsid w:val="00717F10"/>
    <w:rsid w:val="007200DA"/>
    <w:rsid w:val="0072209D"/>
    <w:rsid w:val="00722CB9"/>
    <w:rsid w:val="00725C35"/>
    <w:rsid w:val="007263CF"/>
    <w:rsid w:val="00732627"/>
    <w:rsid w:val="00732DC7"/>
    <w:rsid w:val="00733D90"/>
    <w:rsid w:val="00735621"/>
    <w:rsid w:val="00735B1E"/>
    <w:rsid w:val="00740174"/>
    <w:rsid w:val="0074123B"/>
    <w:rsid w:val="00741E59"/>
    <w:rsid w:val="00741F3A"/>
    <w:rsid w:val="0074217D"/>
    <w:rsid w:val="00745E18"/>
    <w:rsid w:val="00750A66"/>
    <w:rsid w:val="007510D7"/>
    <w:rsid w:val="00751463"/>
    <w:rsid w:val="00751862"/>
    <w:rsid w:val="0075318F"/>
    <w:rsid w:val="0075541B"/>
    <w:rsid w:val="00762F77"/>
    <w:rsid w:val="00763E1E"/>
    <w:rsid w:val="007654DA"/>
    <w:rsid w:val="00766EBE"/>
    <w:rsid w:val="00770FA4"/>
    <w:rsid w:val="007711A5"/>
    <w:rsid w:val="00773570"/>
    <w:rsid w:val="007755AA"/>
    <w:rsid w:val="00782CD5"/>
    <w:rsid w:val="007835D1"/>
    <w:rsid w:val="00783A7D"/>
    <w:rsid w:val="00783B67"/>
    <w:rsid w:val="007841F4"/>
    <w:rsid w:val="00784672"/>
    <w:rsid w:val="00784F77"/>
    <w:rsid w:val="007865A9"/>
    <w:rsid w:val="0078764E"/>
    <w:rsid w:val="00787B7E"/>
    <w:rsid w:val="00787D9B"/>
    <w:rsid w:val="0079061A"/>
    <w:rsid w:val="00790845"/>
    <w:rsid w:val="00791FD9"/>
    <w:rsid w:val="00792210"/>
    <w:rsid w:val="00792E7E"/>
    <w:rsid w:val="007947A4"/>
    <w:rsid w:val="007970F4"/>
    <w:rsid w:val="00797199"/>
    <w:rsid w:val="007A0897"/>
    <w:rsid w:val="007A1A3D"/>
    <w:rsid w:val="007A23B2"/>
    <w:rsid w:val="007A27E3"/>
    <w:rsid w:val="007A2AF1"/>
    <w:rsid w:val="007A302A"/>
    <w:rsid w:val="007A5256"/>
    <w:rsid w:val="007A7FCA"/>
    <w:rsid w:val="007B0FD1"/>
    <w:rsid w:val="007B1808"/>
    <w:rsid w:val="007B31D6"/>
    <w:rsid w:val="007B324A"/>
    <w:rsid w:val="007B33DB"/>
    <w:rsid w:val="007B41BC"/>
    <w:rsid w:val="007B431E"/>
    <w:rsid w:val="007B6BAB"/>
    <w:rsid w:val="007B7B99"/>
    <w:rsid w:val="007C0A79"/>
    <w:rsid w:val="007C3439"/>
    <w:rsid w:val="007C356F"/>
    <w:rsid w:val="007C6D27"/>
    <w:rsid w:val="007D086E"/>
    <w:rsid w:val="007D18E6"/>
    <w:rsid w:val="007D19F7"/>
    <w:rsid w:val="007D3EC7"/>
    <w:rsid w:val="007E0445"/>
    <w:rsid w:val="007E10F2"/>
    <w:rsid w:val="007E1447"/>
    <w:rsid w:val="007E1A8B"/>
    <w:rsid w:val="007E328C"/>
    <w:rsid w:val="007E378C"/>
    <w:rsid w:val="007E6B3C"/>
    <w:rsid w:val="007E6C41"/>
    <w:rsid w:val="007E7580"/>
    <w:rsid w:val="007E79DB"/>
    <w:rsid w:val="007E7F0F"/>
    <w:rsid w:val="007F34FA"/>
    <w:rsid w:val="007F45A8"/>
    <w:rsid w:val="007F62CC"/>
    <w:rsid w:val="007F646C"/>
    <w:rsid w:val="008004C0"/>
    <w:rsid w:val="00800885"/>
    <w:rsid w:val="0080190D"/>
    <w:rsid w:val="008050BC"/>
    <w:rsid w:val="00806EAD"/>
    <w:rsid w:val="008075AA"/>
    <w:rsid w:val="00807F5C"/>
    <w:rsid w:val="00811FC5"/>
    <w:rsid w:val="0081260C"/>
    <w:rsid w:val="00814676"/>
    <w:rsid w:val="00814E1A"/>
    <w:rsid w:val="00815D57"/>
    <w:rsid w:val="0081612A"/>
    <w:rsid w:val="008202A2"/>
    <w:rsid w:val="008205E8"/>
    <w:rsid w:val="00820C90"/>
    <w:rsid w:val="00823214"/>
    <w:rsid w:val="00824106"/>
    <w:rsid w:val="00824FE0"/>
    <w:rsid w:val="008278EE"/>
    <w:rsid w:val="0083095A"/>
    <w:rsid w:val="00830B58"/>
    <w:rsid w:val="00830C95"/>
    <w:rsid w:val="00831E35"/>
    <w:rsid w:val="008359F3"/>
    <w:rsid w:val="00835B6E"/>
    <w:rsid w:val="00835C79"/>
    <w:rsid w:val="008406EB"/>
    <w:rsid w:val="008407E3"/>
    <w:rsid w:val="0084380D"/>
    <w:rsid w:val="00844472"/>
    <w:rsid w:val="00845B22"/>
    <w:rsid w:val="00845D30"/>
    <w:rsid w:val="00845D66"/>
    <w:rsid w:val="00845E86"/>
    <w:rsid w:val="00845F0A"/>
    <w:rsid w:val="008478AA"/>
    <w:rsid w:val="008500FD"/>
    <w:rsid w:val="008511FE"/>
    <w:rsid w:val="00851C71"/>
    <w:rsid w:val="00851EC3"/>
    <w:rsid w:val="0085233F"/>
    <w:rsid w:val="008525FA"/>
    <w:rsid w:val="008557AE"/>
    <w:rsid w:val="00855AFC"/>
    <w:rsid w:val="0086154A"/>
    <w:rsid w:val="008625B4"/>
    <w:rsid w:val="0086321B"/>
    <w:rsid w:val="00864307"/>
    <w:rsid w:val="008645EC"/>
    <w:rsid w:val="008653E3"/>
    <w:rsid w:val="00866126"/>
    <w:rsid w:val="0086687A"/>
    <w:rsid w:val="00867AD1"/>
    <w:rsid w:val="0087328F"/>
    <w:rsid w:val="0087387A"/>
    <w:rsid w:val="0087390F"/>
    <w:rsid w:val="00876683"/>
    <w:rsid w:val="00876CC7"/>
    <w:rsid w:val="00877B60"/>
    <w:rsid w:val="0088171B"/>
    <w:rsid w:val="00882376"/>
    <w:rsid w:val="008838FB"/>
    <w:rsid w:val="00885188"/>
    <w:rsid w:val="00885EDC"/>
    <w:rsid w:val="00890DC6"/>
    <w:rsid w:val="00891337"/>
    <w:rsid w:val="0089175F"/>
    <w:rsid w:val="008928A7"/>
    <w:rsid w:val="00893209"/>
    <w:rsid w:val="00893360"/>
    <w:rsid w:val="00895193"/>
    <w:rsid w:val="00895FA4"/>
    <w:rsid w:val="00896A74"/>
    <w:rsid w:val="0089737F"/>
    <w:rsid w:val="008A0D67"/>
    <w:rsid w:val="008A2336"/>
    <w:rsid w:val="008A2548"/>
    <w:rsid w:val="008A410E"/>
    <w:rsid w:val="008A4E0C"/>
    <w:rsid w:val="008A5BBE"/>
    <w:rsid w:val="008A5F5A"/>
    <w:rsid w:val="008A6DBD"/>
    <w:rsid w:val="008A74BC"/>
    <w:rsid w:val="008B418D"/>
    <w:rsid w:val="008B5674"/>
    <w:rsid w:val="008B5764"/>
    <w:rsid w:val="008C21A4"/>
    <w:rsid w:val="008C27E0"/>
    <w:rsid w:val="008C36EB"/>
    <w:rsid w:val="008C6489"/>
    <w:rsid w:val="008C6DB5"/>
    <w:rsid w:val="008C7417"/>
    <w:rsid w:val="008D0137"/>
    <w:rsid w:val="008D0378"/>
    <w:rsid w:val="008D2481"/>
    <w:rsid w:val="008D25AD"/>
    <w:rsid w:val="008D4582"/>
    <w:rsid w:val="008D4703"/>
    <w:rsid w:val="008D76A2"/>
    <w:rsid w:val="008E135A"/>
    <w:rsid w:val="008E175D"/>
    <w:rsid w:val="008E30CD"/>
    <w:rsid w:val="008E41C0"/>
    <w:rsid w:val="008E697C"/>
    <w:rsid w:val="008E7EA3"/>
    <w:rsid w:val="008F0F51"/>
    <w:rsid w:val="008F11B4"/>
    <w:rsid w:val="008F186F"/>
    <w:rsid w:val="008F2C46"/>
    <w:rsid w:val="008F556F"/>
    <w:rsid w:val="008F70A7"/>
    <w:rsid w:val="008F7DDB"/>
    <w:rsid w:val="0090122D"/>
    <w:rsid w:val="009027CE"/>
    <w:rsid w:val="009032A8"/>
    <w:rsid w:val="009033C8"/>
    <w:rsid w:val="0090415C"/>
    <w:rsid w:val="0090483C"/>
    <w:rsid w:val="00904BC9"/>
    <w:rsid w:val="00907527"/>
    <w:rsid w:val="009078D3"/>
    <w:rsid w:val="00910758"/>
    <w:rsid w:val="0091253D"/>
    <w:rsid w:val="0091402D"/>
    <w:rsid w:val="00915986"/>
    <w:rsid w:val="00916D9D"/>
    <w:rsid w:val="009176A8"/>
    <w:rsid w:val="00917A96"/>
    <w:rsid w:val="009222A3"/>
    <w:rsid w:val="00922394"/>
    <w:rsid w:val="009225C6"/>
    <w:rsid w:val="009227F1"/>
    <w:rsid w:val="00922AB4"/>
    <w:rsid w:val="00923DE4"/>
    <w:rsid w:val="009251C0"/>
    <w:rsid w:val="009253EB"/>
    <w:rsid w:val="00925798"/>
    <w:rsid w:val="00925906"/>
    <w:rsid w:val="00931212"/>
    <w:rsid w:val="009313B8"/>
    <w:rsid w:val="009315BE"/>
    <w:rsid w:val="00931A49"/>
    <w:rsid w:val="00934DF2"/>
    <w:rsid w:val="00937A51"/>
    <w:rsid w:val="00943184"/>
    <w:rsid w:val="009440B3"/>
    <w:rsid w:val="00944CA5"/>
    <w:rsid w:val="00945DEB"/>
    <w:rsid w:val="0094610B"/>
    <w:rsid w:val="0094666D"/>
    <w:rsid w:val="00947979"/>
    <w:rsid w:val="00952AB3"/>
    <w:rsid w:val="00953483"/>
    <w:rsid w:val="00953EDB"/>
    <w:rsid w:val="009547D2"/>
    <w:rsid w:val="00954FF1"/>
    <w:rsid w:val="00955A09"/>
    <w:rsid w:val="0095633C"/>
    <w:rsid w:val="0095684D"/>
    <w:rsid w:val="0096159B"/>
    <w:rsid w:val="009615CD"/>
    <w:rsid w:val="009623F2"/>
    <w:rsid w:val="0096605D"/>
    <w:rsid w:val="0096781E"/>
    <w:rsid w:val="00974A08"/>
    <w:rsid w:val="009767D3"/>
    <w:rsid w:val="0097693D"/>
    <w:rsid w:val="00977CBA"/>
    <w:rsid w:val="00981EAA"/>
    <w:rsid w:val="00983FF8"/>
    <w:rsid w:val="00984CEE"/>
    <w:rsid w:val="009854D1"/>
    <w:rsid w:val="009858E5"/>
    <w:rsid w:val="00986388"/>
    <w:rsid w:val="009869D7"/>
    <w:rsid w:val="00987542"/>
    <w:rsid w:val="00987B7C"/>
    <w:rsid w:val="00990D47"/>
    <w:rsid w:val="00994D34"/>
    <w:rsid w:val="009975DA"/>
    <w:rsid w:val="009A065D"/>
    <w:rsid w:val="009A1229"/>
    <w:rsid w:val="009A189A"/>
    <w:rsid w:val="009A1E84"/>
    <w:rsid w:val="009A1F14"/>
    <w:rsid w:val="009A246B"/>
    <w:rsid w:val="009A4584"/>
    <w:rsid w:val="009A55C1"/>
    <w:rsid w:val="009A5A3D"/>
    <w:rsid w:val="009A69E2"/>
    <w:rsid w:val="009A74EC"/>
    <w:rsid w:val="009B1EFB"/>
    <w:rsid w:val="009B749E"/>
    <w:rsid w:val="009C035D"/>
    <w:rsid w:val="009C047D"/>
    <w:rsid w:val="009C2BAC"/>
    <w:rsid w:val="009C2DC7"/>
    <w:rsid w:val="009C49C0"/>
    <w:rsid w:val="009C4DC8"/>
    <w:rsid w:val="009C533C"/>
    <w:rsid w:val="009C6141"/>
    <w:rsid w:val="009C676D"/>
    <w:rsid w:val="009C6893"/>
    <w:rsid w:val="009D06ED"/>
    <w:rsid w:val="009D09EF"/>
    <w:rsid w:val="009D2382"/>
    <w:rsid w:val="009D34A5"/>
    <w:rsid w:val="009D4225"/>
    <w:rsid w:val="009D5348"/>
    <w:rsid w:val="009D5E99"/>
    <w:rsid w:val="009E0543"/>
    <w:rsid w:val="009E515B"/>
    <w:rsid w:val="009E57A7"/>
    <w:rsid w:val="009E66A8"/>
    <w:rsid w:val="009F0525"/>
    <w:rsid w:val="009F1127"/>
    <w:rsid w:val="009F1F79"/>
    <w:rsid w:val="009F2059"/>
    <w:rsid w:val="009F2CF2"/>
    <w:rsid w:val="009F6F91"/>
    <w:rsid w:val="009F730E"/>
    <w:rsid w:val="00A00075"/>
    <w:rsid w:val="00A03DFB"/>
    <w:rsid w:val="00A0419E"/>
    <w:rsid w:val="00A0424D"/>
    <w:rsid w:val="00A04DBA"/>
    <w:rsid w:val="00A06F11"/>
    <w:rsid w:val="00A06FBE"/>
    <w:rsid w:val="00A07754"/>
    <w:rsid w:val="00A10DA6"/>
    <w:rsid w:val="00A11FAA"/>
    <w:rsid w:val="00A12691"/>
    <w:rsid w:val="00A13C1F"/>
    <w:rsid w:val="00A13F13"/>
    <w:rsid w:val="00A15664"/>
    <w:rsid w:val="00A15A9A"/>
    <w:rsid w:val="00A20FB2"/>
    <w:rsid w:val="00A21CBB"/>
    <w:rsid w:val="00A21E0D"/>
    <w:rsid w:val="00A23E96"/>
    <w:rsid w:val="00A2464D"/>
    <w:rsid w:val="00A258A0"/>
    <w:rsid w:val="00A25EC3"/>
    <w:rsid w:val="00A25F23"/>
    <w:rsid w:val="00A27CFF"/>
    <w:rsid w:val="00A308B7"/>
    <w:rsid w:val="00A32238"/>
    <w:rsid w:val="00A32373"/>
    <w:rsid w:val="00A33071"/>
    <w:rsid w:val="00A33440"/>
    <w:rsid w:val="00A35323"/>
    <w:rsid w:val="00A36483"/>
    <w:rsid w:val="00A37F50"/>
    <w:rsid w:val="00A46DC0"/>
    <w:rsid w:val="00A46E30"/>
    <w:rsid w:val="00A5192A"/>
    <w:rsid w:val="00A538E3"/>
    <w:rsid w:val="00A53FB2"/>
    <w:rsid w:val="00A547A3"/>
    <w:rsid w:val="00A549E2"/>
    <w:rsid w:val="00A549E5"/>
    <w:rsid w:val="00A54BFE"/>
    <w:rsid w:val="00A5518B"/>
    <w:rsid w:val="00A555B4"/>
    <w:rsid w:val="00A55E82"/>
    <w:rsid w:val="00A55FD4"/>
    <w:rsid w:val="00A577E2"/>
    <w:rsid w:val="00A6337C"/>
    <w:rsid w:val="00A648A0"/>
    <w:rsid w:val="00A658D0"/>
    <w:rsid w:val="00A672D2"/>
    <w:rsid w:val="00A70F5E"/>
    <w:rsid w:val="00A71A53"/>
    <w:rsid w:val="00A72FD9"/>
    <w:rsid w:val="00A73F1C"/>
    <w:rsid w:val="00A75E88"/>
    <w:rsid w:val="00A76A36"/>
    <w:rsid w:val="00A82F95"/>
    <w:rsid w:val="00A8381F"/>
    <w:rsid w:val="00A83E8E"/>
    <w:rsid w:val="00A8525E"/>
    <w:rsid w:val="00A85A66"/>
    <w:rsid w:val="00A86104"/>
    <w:rsid w:val="00A87328"/>
    <w:rsid w:val="00A9013D"/>
    <w:rsid w:val="00A9044A"/>
    <w:rsid w:val="00A90A73"/>
    <w:rsid w:val="00AA030F"/>
    <w:rsid w:val="00AA0FDF"/>
    <w:rsid w:val="00AA1802"/>
    <w:rsid w:val="00AA1DFA"/>
    <w:rsid w:val="00AA3671"/>
    <w:rsid w:val="00AA66D0"/>
    <w:rsid w:val="00AB05A2"/>
    <w:rsid w:val="00AB1FC7"/>
    <w:rsid w:val="00AB3203"/>
    <w:rsid w:val="00AB4DD6"/>
    <w:rsid w:val="00AB4FC1"/>
    <w:rsid w:val="00AB5028"/>
    <w:rsid w:val="00AB5B53"/>
    <w:rsid w:val="00AB6244"/>
    <w:rsid w:val="00AB6863"/>
    <w:rsid w:val="00AC1C04"/>
    <w:rsid w:val="00AC1FB3"/>
    <w:rsid w:val="00AC3060"/>
    <w:rsid w:val="00AC31B8"/>
    <w:rsid w:val="00AC627C"/>
    <w:rsid w:val="00AC642E"/>
    <w:rsid w:val="00AC6E65"/>
    <w:rsid w:val="00AD11B9"/>
    <w:rsid w:val="00AD2AB8"/>
    <w:rsid w:val="00AD3830"/>
    <w:rsid w:val="00AD39F1"/>
    <w:rsid w:val="00AD5910"/>
    <w:rsid w:val="00AD608E"/>
    <w:rsid w:val="00AD6BCD"/>
    <w:rsid w:val="00AD7AD0"/>
    <w:rsid w:val="00AD7EF6"/>
    <w:rsid w:val="00AE096A"/>
    <w:rsid w:val="00AE1513"/>
    <w:rsid w:val="00AE1B74"/>
    <w:rsid w:val="00AE2261"/>
    <w:rsid w:val="00AE2548"/>
    <w:rsid w:val="00AE4FF0"/>
    <w:rsid w:val="00AE5332"/>
    <w:rsid w:val="00AE5D1E"/>
    <w:rsid w:val="00AF323D"/>
    <w:rsid w:val="00AF76E6"/>
    <w:rsid w:val="00B01D20"/>
    <w:rsid w:val="00B031B2"/>
    <w:rsid w:val="00B065D7"/>
    <w:rsid w:val="00B11B88"/>
    <w:rsid w:val="00B11BBF"/>
    <w:rsid w:val="00B15938"/>
    <w:rsid w:val="00B175FE"/>
    <w:rsid w:val="00B208A1"/>
    <w:rsid w:val="00B2108B"/>
    <w:rsid w:val="00B249E2"/>
    <w:rsid w:val="00B25E9A"/>
    <w:rsid w:val="00B26675"/>
    <w:rsid w:val="00B2763E"/>
    <w:rsid w:val="00B303F3"/>
    <w:rsid w:val="00B30F84"/>
    <w:rsid w:val="00B33F9C"/>
    <w:rsid w:val="00B354E6"/>
    <w:rsid w:val="00B360F5"/>
    <w:rsid w:val="00B369B0"/>
    <w:rsid w:val="00B37B39"/>
    <w:rsid w:val="00B4225A"/>
    <w:rsid w:val="00B42B50"/>
    <w:rsid w:val="00B42DBF"/>
    <w:rsid w:val="00B43130"/>
    <w:rsid w:val="00B45A31"/>
    <w:rsid w:val="00B478E1"/>
    <w:rsid w:val="00B500B8"/>
    <w:rsid w:val="00B53465"/>
    <w:rsid w:val="00B54338"/>
    <w:rsid w:val="00B546D0"/>
    <w:rsid w:val="00B55631"/>
    <w:rsid w:val="00B57CE0"/>
    <w:rsid w:val="00B600A5"/>
    <w:rsid w:val="00B60663"/>
    <w:rsid w:val="00B606E5"/>
    <w:rsid w:val="00B608DE"/>
    <w:rsid w:val="00B60D07"/>
    <w:rsid w:val="00B6154A"/>
    <w:rsid w:val="00B64436"/>
    <w:rsid w:val="00B66A7B"/>
    <w:rsid w:val="00B6727D"/>
    <w:rsid w:val="00B710A2"/>
    <w:rsid w:val="00B719E7"/>
    <w:rsid w:val="00B7417C"/>
    <w:rsid w:val="00B75AF6"/>
    <w:rsid w:val="00B75F25"/>
    <w:rsid w:val="00B768C6"/>
    <w:rsid w:val="00B80F10"/>
    <w:rsid w:val="00B8579E"/>
    <w:rsid w:val="00B8595C"/>
    <w:rsid w:val="00B8667E"/>
    <w:rsid w:val="00B878F0"/>
    <w:rsid w:val="00B91200"/>
    <w:rsid w:val="00B93B94"/>
    <w:rsid w:val="00B96426"/>
    <w:rsid w:val="00B966A0"/>
    <w:rsid w:val="00B96C1F"/>
    <w:rsid w:val="00B96F05"/>
    <w:rsid w:val="00B97AA2"/>
    <w:rsid w:val="00BA1FB8"/>
    <w:rsid w:val="00BA3693"/>
    <w:rsid w:val="00BA5921"/>
    <w:rsid w:val="00BB0BB7"/>
    <w:rsid w:val="00BB0F98"/>
    <w:rsid w:val="00BB2915"/>
    <w:rsid w:val="00BB2C1D"/>
    <w:rsid w:val="00BB4316"/>
    <w:rsid w:val="00BB5D14"/>
    <w:rsid w:val="00BB7C7E"/>
    <w:rsid w:val="00BB7DC1"/>
    <w:rsid w:val="00BC1512"/>
    <w:rsid w:val="00BC21FE"/>
    <w:rsid w:val="00BC2635"/>
    <w:rsid w:val="00BC45DE"/>
    <w:rsid w:val="00BC45FB"/>
    <w:rsid w:val="00BC55CC"/>
    <w:rsid w:val="00BC5D01"/>
    <w:rsid w:val="00BC60F2"/>
    <w:rsid w:val="00BC60F8"/>
    <w:rsid w:val="00BC7079"/>
    <w:rsid w:val="00BD01A8"/>
    <w:rsid w:val="00BD02CC"/>
    <w:rsid w:val="00BD07A9"/>
    <w:rsid w:val="00BD4B8A"/>
    <w:rsid w:val="00BD5C4C"/>
    <w:rsid w:val="00BD60B0"/>
    <w:rsid w:val="00BE101E"/>
    <w:rsid w:val="00BE1F51"/>
    <w:rsid w:val="00BE205E"/>
    <w:rsid w:val="00BE34FF"/>
    <w:rsid w:val="00BE3FC7"/>
    <w:rsid w:val="00BE4E28"/>
    <w:rsid w:val="00BE7522"/>
    <w:rsid w:val="00BF2716"/>
    <w:rsid w:val="00BF36E8"/>
    <w:rsid w:val="00BF388C"/>
    <w:rsid w:val="00BF4D75"/>
    <w:rsid w:val="00BF5611"/>
    <w:rsid w:val="00BF7A0C"/>
    <w:rsid w:val="00C00236"/>
    <w:rsid w:val="00C00344"/>
    <w:rsid w:val="00C04F5A"/>
    <w:rsid w:val="00C056AA"/>
    <w:rsid w:val="00C05731"/>
    <w:rsid w:val="00C063E7"/>
    <w:rsid w:val="00C065B4"/>
    <w:rsid w:val="00C07CA6"/>
    <w:rsid w:val="00C07F9A"/>
    <w:rsid w:val="00C1180E"/>
    <w:rsid w:val="00C12085"/>
    <w:rsid w:val="00C12F28"/>
    <w:rsid w:val="00C135E2"/>
    <w:rsid w:val="00C142B0"/>
    <w:rsid w:val="00C14307"/>
    <w:rsid w:val="00C143CE"/>
    <w:rsid w:val="00C14864"/>
    <w:rsid w:val="00C14948"/>
    <w:rsid w:val="00C153B0"/>
    <w:rsid w:val="00C158FD"/>
    <w:rsid w:val="00C159AE"/>
    <w:rsid w:val="00C16198"/>
    <w:rsid w:val="00C2128F"/>
    <w:rsid w:val="00C21FA7"/>
    <w:rsid w:val="00C231A7"/>
    <w:rsid w:val="00C244DB"/>
    <w:rsid w:val="00C26ED1"/>
    <w:rsid w:val="00C271F1"/>
    <w:rsid w:val="00C31843"/>
    <w:rsid w:val="00C31D65"/>
    <w:rsid w:val="00C353D0"/>
    <w:rsid w:val="00C36CF6"/>
    <w:rsid w:val="00C37232"/>
    <w:rsid w:val="00C37F1C"/>
    <w:rsid w:val="00C40471"/>
    <w:rsid w:val="00C448BF"/>
    <w:rsid w:val="00C44C9B"/>
    <w:rsid w:val="00C463DB"/>
    <w:rsid w:val="00C4653E"/>
    <w:rsid w:val="00C4793B"/>
    <w:rsid w:val="00C47972"/>
    <w:rsid w:val="00C50058"/>
    <w:rsid w:val="00C507D6"/>
    <w:rsid w:val="00C5356C"/>
    <w:rsid w:val="00C53D5A"/>
    <w:rsid w:val="00C550D3"/>
    <w:rsid w:val="00C55EFF"/>
    <w:rsid w:val="00C56436"/>
    <w:rsid w:val="00C56908"/>
    <w:rsid w:val="00C57301"/>
    <w:rsid w:val="00C604DD"/>
    <w:rsid w:val="00C60FF6"/>
    <w:rsid w:val="00C61C4C"/>
    <w:rsid w:val="00C62374"/>
    <w:rsid w:val="00C642A2"/>
    <w:rsid w:val="00C654DB"/>
    <w:rsid w:val="00C656C1"/>
    <w:rsid w:val="00C66FEC"/>
    <w:rsid w:val="00C70D45"/>
    <w:rsid w:val="00C710C1"/>
    <w:rsid w:val="00C7144E"/>
    <w:rsid w:val="00C71756"/>
    <w:rsid w:val="00C733FD"/>
    <w:rsid w:val="00C73A1C"/>
    <w:rsid w:val="00C73EAF"/>
    <w:rsid w:val="00C74E7A"/>
    <w:rsid w:val="00C75294"/>
    <w:rsid w:val="00C75D73"/>
    <w:rsid w:val="00C75EAA"/>
    <w:rsid w:val="00C76EF4"/>
    <w:rsid w:val="00C81098"/>
    <w:rsid w:val="00C82647"/>
    <w:rsid w:val="00C82EDA"/>
    <w:rsid w:val="00C861B8"/>
    <w:rsid w:val="00C9022D"/>
    <w:rsid w:val="00C90DF5"/>
    <w:rsid w:val="00C92867"/>
    <w:rsid w:val="00C9540E"/>
    <w:rsid w:val="00C96048"/>
    <w:rsid w:val="00CA3F94"/>
    <w:rsid w:val="00CA6CCD"/>
    <w:rsid w:val="00CA7C36"/>
    <w:rsid w:val="00CA7FD4"/>
    <w:rsid w:val="00CB1EDE"/>
    <w:rsid w:val="00CB46B1"/>
    <w:rsid w:val="00CB55A7"/>
    <w:rsid w:val="00CB59C3"/>
    <w:rsid w:val="00CB6836"/>
    <w:rsid w:val="00CB7409"/>
    <w:rsid w:val="00CC0E25"/>
    <w:rsid w:val="00CC0EC8"/>
    <w:rsid w:val="00CC0ED1"/>
    <w:rsid w:val="00CC1B52"/>
    <w:rsid w:val="00CC2439"/>
    <w:rsid w:val="00CC2C4B"/>
    <w:rsid w:val="00CC49A8"/>
    <w:rsid w:val="00CC4F2F"/>
    <w:rsid w:val="00CC54D1"/>
    <w:rsid w:val="00CC6E74"/>
    <w:rsid w:val="00CD0FE8"/>
    <w:rsid w:val="00CD550A"/>
    <w:rsid w:val="00CD5DE0"/>
    <w:rsid w:val="00CD7206"/>
    <w:rsid w:val="00CD7591"/>
    <w:rsid w:val="00CD76F8"/>
    <w:rsid w:val="00CE0877"/>
    <w:rsid w:val="00CE09B3"/>
    <w:rsid w:val="00CE0C57"/>
    <w:rsid w:val="00CE11DF"/>
    <w:rsid w:val="00CE3458"/>
    <w:rsid w:val="00CE3972"/>
    <w:rsid w:val="00CE496A"/>
    <w:rsid w:val="00CE541C"/>
    <w:rsid w:val="00CE542C"/>
    <w:rsid w:val="00CE56F2"/>
    <w:rsid w:val="00CE5820"/>
    <w:rsid w:val="00CE5AF6"/>
    <w:rsid w:val="00CE5B19"/>
    <w:rsid w:val="00CE611C"/>
    <w:rsid w:val="00CF0F2D"/>
    <w:rsid w:val="00CF24B6"/>
    <w:rsid w:val="00CF278B"/>
    <w:rsid w:val="00CF3387"/>
    <w:rsid w:val="00CF4C91"/>
    <w:rsid w:val="00CF778C"/>
    <w:rsid w:val="00D026E1"/>
    <w:rsid w:val="00D0327F"/>
    <w:rsid w:val="00D038C9"/>
    <w:rsid w:val="00D07B9F"/>
    <w:rsid w:val="00D1118B"/>
    <w:rsid w:val="00D1427F"/>
    <w:rsid w:val="00D1518B"/>
    <w:rsid w:val="00D20B56"/>
    <w:rsid w:val="00D2310F"/>
    <w:rsid w:val="00D25671"/>
    <w:rsid w:val="00D27C74"/>
    <w:rsid w:val="00D31AEA"/>
    <w:rsid w:val="00D32B2E"/>
    <w:rsid w:val="00D33495"/>
    <w:rsid w:val="00D34A91"/>
    <w:rsid w:val="00D37C0A"/>
    <w:rsid w:val="00D37D8C"/>
    <w:rsid w:val="00D37E56"/>
    <w:rsid w:val="00D37FAE"/>
    <w:rsid w:val="00D4066D"/>
    <w:rsid w:val="00D41496"/>
    <w:rsid w:val="00D41721"/>
    <w:rsid w:val="00D417F1"/>
    <w:rsid w:val="00D431F6"/>
    <w:rsid w:val="00D44533"/>
    <w:rsid w:val="00D452A3"/>
    <w:rsid w:val="00D45395"/>
    <w:rsid w:val="00D45DD7"/>
    <w:rsid w:val="00D47B51"/>
    <w:rsid w:val="00D47F0D"/>
    <w:rsid w:val="00D50C8E"/>
    <w:rsid w:val="00D52DC8"/>
    <w:rsid w:val="00D53959"/>
    <w:rsid w:val="00D54620"/>
    <w:rsid w:val="00D57979"/>
    <w:rsid w:val="00D62979"/>
    <w:rsid w:val="00D64921"/>
    <w:rsid w:val="00D652F2"/>
    <w:rsid w:val="00D65D7C"/>
    <w:rsid w:val="00D6681A"/>
    <w:rsid w:val="00D6685A"/>
    <w:rsid w:val="00D66ADD"/>
    <w:rsid w:val="00D66ED9"/>
    <w:rsid w:val="00D711D8"/>
    <w:rsid w:val="00D7199E"/>
    <w:rsid w:val="00D7398F"/>
    <w:rsid w:val="00D75BF2"/>
    <w:rsid w:val="00D76758"/>
    <w:rsid w:val="00D76EA1"/>
    <w:rsid w:val="00D802DD"/>
    <w:rsid w:val="00D80583"/>
    <w:rsid w:val="00D82CC7"/>
    <w:rsid w:val="00D837E7"/>
    <w:rsid w:val="00D83F3D"/>
    <w:rsid w:val="00D84724"/>
    <w:rsid w:val="00D85C10"/>
    <w:rsid w:val="00D8798E"/>
    <w:rsid w:val="00D9109B"/>
    <w:rsid w:val="00D92ECD"/>
    <w:rsid w:val="00D94219"/>
    <w:rsid w:val="00D95048"/>
    <w:rsid w:val="00DA024F"/>
    <w:rsid w:val="00DA1DA6"/>
    <w:rsid w:val="00DA21EA"/>
    <w:rsid w:val="00DA6CE2"/>
    <w:rsid w:val="00DA776C"/>
    <w:rsid w:val="00DB16E1"/>
    <w:rsid w:val="00DB18FA"/>
    <w:rsid w:val="00DB1D39"/>
    <w:rsid w:val="00DB311A"/>
    <w:rsid w:val="00DB4A50"/>
    <w:rsid w:val="00DB5FD7"/>
    <w:rsid w:val="00DB6744"/>
    <w:rsid w:val="00DC0BCC"/>
    <w:rsid w:val="00DD0276"/>
    <w:rsid w:val="00DD2E82"/>
    <w:rsid w:val="00DD322D"/>
    <w:rsid w:val="00DD323E"/>
    <w:rsid w:val="00DD3FD9"/>
    <w:rsid w:val="00DE18CE"/>
    <w:rsid w:val="00DE1D9B"/>
    <w:rsid w:val="00DE4EE7"/>
    <w:rsid w:val="00DE5E03"/>
    <w:rsid w:val="00DE7CAC"/>
    <w:rsid w:val="00DF0B19"/>
    <w:rsid w:val="00DF0D3D"/>
    <w:rsid w:val="00DF1270"/>
    <w:rsid w:val="00DF1E54"/>
    <w:rsid w:val="00DF2224"/>
    <w:rsid w:val="00DF23A5"/>
    <w:rsid w:val="00DF23DA"/>
    <w:rsid w:val="00DF355C"/>
    <w:rsid w:val="00DF45C0"/>
    <w:rsid w:val="00DF5C01"/>
    <w:rsid w:val="00DF64D9"/>
    <w:rsid w:val="00DF6B1A"/>
    <w:rsid w:val="00E03119"/>
    <w:rsid w:val="00E0554F"/>
    <w:rsid w:val="00E11164"/>
    <w:rsid w:val="00E1145B"/>
    <w:rsid w:val="00E123C4"/>
    <w:rsid w:val="00E20EB4"/>
    <w:rsid w:val="00E2274A"/>
    <w:rsid w:val="00E2365B"/>
    <w:rsid w:val="00E25204"/>
    <w:rsid w:val="00E25B36"/>
    <w:rsid w:val="00E2683F"/>
    <w:rsid w:val="00E321EF"/>
    <w:rsid w:val="00E3241B"/>
    <w:rsid w:val="00E3305A"/>
    <w:rsid w:val="00E37939"/>
    <w:rsid w:val="00E42A1E"/>
    <w:rsid w:val="00E45086"/>
    <w:rsid w:val="00E45634"/>
    <w:rsid w:val="00E4631F"/>
    <w:rsid w:val="00E464A4"/>
    <w:rsid w:val="00E46BA2"/>
    <w:rsid w:val="00E47A1B"/>
    <w:rsid w:val="00E47BC8"/>
    <w:rsid w:val="00E50472"/>
    <w:rsid w:val="00E507E4"/>
    <w:rsid w:val="00E50E4D"/>
    <w:rsid w:val="00E51559"/>
    <w:rsid w:val="00E52E8A"/>
    <w:rsid w:val="00E53CDB"/>
    <w:rsid w:val="00E54EB5"/>
    <w:rsid w:val="00E57776"/>
    <w:rsid w:val="00E57D9B"/>
    <w:rsid w:val="00E618C0"/>
    <w:rsid w:val="00E61D0E"/>
    <w:rsid w:val="00E62DE3"/>
    <w:rsid w:val="00E6367C"/>
    <w:rsid w:val="00E63F70"/>
    <w:rsid w:val="00E7215B"/>
    <w:rsid w:val="00E721E5"/>
    <w:rsid w:val="00E724FB"/>
    <w:rsid w:val="00E72786"/>
    <w:rsid w:val="00E729DF"/>
    <w:rsid w:val="00E72F04"/>
    <w:rsid w:val="00E75A57"/>
    <w:rsid w:val="00E75F9E"/>
    <w:rsid w:val="00E81988"/>
    <w:rsid w:val="00E8330D"/>
    <w:rsid w:val="00E83454"/>
    <w:rsid w:val="00E83F21"/>
    <w:rsid w:val="00E84F2E"/>
    <w:rsid w:val="00E85DED"/>
    <w:rsid w:val="00E865BF"/>
    <w:rsid w:val="00E8681B"/>
    <w:rsid w:val="00E86A0E"/>
    <w:rsid w:val="00E86FEA"/>
    <w:rsid w:val="00E875BE"/>
    <w:rsid w:val="00E878E0"/>
    <w:rsid w:val="00E87E0D"/>
    <w:rsid w:val="00E91531"/>
    <w:rsid w:val="00E97868"/>
    <w:rsid w:val="00EA1B22"/>
    <w:rsid w:val="00EA3C97"/>
    <w:rsid w:val="00EA4AF5"/>
    <w:rsid w:val="00EA7795"/>
    <w:rsid w:val="00EB0CC1"/>
    <w:rsid w:val="00EB0EAA"/>
    <w:rsid w:val="00EB1756"/>
    <w:rsid w:val="00EB17C0"/>
    <w:rsid w:val="00EB23CF"/>
    <w:rsid w:val="00EB34A6"/>
    <w:rsid w:val="00EB358C"/>
    <w:rsid w:val="00EB3A69"/>
    <w:rsid w:val="00EB5350"/>
    <w:rsid w:val="00EB579A"/>
    <w:rsid w:val="00EB7AB0"/>
    <w:rsid w:val="00EC1A60"/>
    <w:rsid w:val="00EC22B2"/>
    <w:rsid w:val="00EC28A7"/>
    <w:rsid w:val="00EC2A5D"/>
    <w:rsid w:val="00EC3D49"/>
    <w:rsid w:val="00EC4B7A"/>
    <w:rsid w:val="00EC5D94"/>
    <w:rsid w:val="00EC62A6"/>
    <w:rsid w:val="00ED0694"/>
    <w:rsid w:val="00ED1A66"/>
    <w:rsid w:val="00ED371A"/>
    <w:rsid w:val="00ED6953"/>
    <w:rsid w:val="00EE1A5B"/>
    <w:rsid w:val="00EE1D6D"/>
    <w:rsid w:val="00EF011B"/>
    <w:rsid w:val="00EF0157"/>
    <w:rsid w:val="00EF4904"/>
    <w:rsid w:val="00EF5E19"/>
    <w:rsid w:val="00EF61D2"/>
    <w:rsid w:val="00EF70A2"/>
    <w:rsid w:val="00EF70CA"/>
    <w:rsid w:val="00EF7BC2"/>
    <w:rsid w:val="00EF7D35"/>
    <w:rsid w:val="00EF7DF8"/>
    <w:rsid w:val="00F01600"/>
    <w:rsid w:val="00F038C4"/>
    <w:rsid w:val="00F04C93"/>
    <w:rsid w:val="00F053F8"/>
    <w:rsid w:val="00F07B61"/>
    <w:rsid w:val="00F1347F"/>
    <w:rsid w:val="00F139A5"/>
    <w:rsid w:val="00F1465A"/>
    <w:rsid w:val="00F17C14"/>
    <w:rsid w:val="00F23CEF"/>
    <w:rsid w:val="00F25380"/>
    <w:rsid w:val="00F2558D"/>
    <w:rsid w:val="00F25FC6"/>
    <w:rsid w:val="00F26744"/>
    <w:rsid w:val="00F310BD"/>
    <w:rsid w:val="00F31639"/>
    <w:rsid w:val="00F334D0"/>
    <w:rsid w:val="00F335F7"/>
    <w:rsid w:val="00F33716"/>
    <w:rsid w:val="00F348F6"/>
    <w:rsid w:val="00F34FA1"/>
    <w:rsid w:val="00F37C98"/>
    <w:rsid w:val="00F40CAD"/>
    <w:rsid w:val="00F420DF"/>
    <w:rsid w:val="00F436D5"/>
    <w:rsid w:val="00F447E1"/>
    <w:rsid w:val="00F47078"/>
    <w:rsid w:val="00F47517"/>
    <w:rsid w:val="00F50B9E"/>
    <w:rsid w:val="00F51AF4"/>
    <w:rsid w:val="00F52DC8"/>
    <w:rsid w:val="00F53237"/>
    <w:rsid w:val="00F53560"/>
    <w:rsid w:val="00F541F4"/>
    <w:rsid w:val="00F542F5"/>
    <w:rsid w:val="00F57299"/>
    <w:rsid w:val="00F577B4"/>
    <w:rsid w:val="00F57ED3"/>
    <w:rsid w:val="00F62A27"/>
    <w:rsid w:val="00F63B85"/>
    <w:rsid w:val="00F650DF"/>
    <w:rsid w:val="00F66985"/>
    <w:rsid w:val="00F67E17"/>
    <w:rsid w:val="00F71109"/>
    <w:rsid w:val="00F73DDB"/>
    <w:rsid w:val="00F762E0"/>
    <w:rsid w:val="00F80324"/>
    <w:rsid w:val="00F817C6"/>
    <w:rsid w:val="00F82B53"/>
    <w:rsid w:val="00F85045"/>
    <w:rsid w:val="00F86671"/>
    <w:rsid w:val="00F87C52"/>
    <w:rsid w:val="00F91C73"/>
    <w:rsid w:val="00F9395E"/>
    <w:rsid w:val="00F9454A"/>
    <w:rsid w:val="00F9531A"/>
    <w:rsid w:val="00F973BC"/>
    <w:rsid w:val="00F97643"/>
    <w:rsid w:val="00FA1B77"/>
    <w:rsid w:val="00FA204F"/>
    <w:rsid w:val="00FA2FCE"/>
    <w:rsid w:val="00FA3444"/>
    <w:rsid w:val="00FA4EB3"/>
    <w:rsid w:val="00FA5A74"/>
    <w:rsid w:val="00FA6022"/>
    <w:rsid w:val="00FA6463"/>
    <w:rsid w:val="00FB1214"/>
    <w:rsid w:val="00FB24C0"/>
    <w:rsid w:val="00FB29BB"/>
    <w:rsid w:val="00FB41C5"/>
    <w:rsid w:val="00FB4243"/>
    <w:rsid w:val="00FB5404"/>
    <w:rsid w:val="00FB5B3A"/>
    <w:rsid w:val="00FB5F92"/>
    <w:rsid w:val="00FB6A5C"/>
    <w:rsid w:val="00FC0F7B"/>
    <w:rsid w:val="00FC5356"/>
    <w:rsid w:val="00FC767A"/>
    <w:rsid w:val="00FD075E"/>
    <w:rsid w:val="00FD0B06"/>
    <w:rsid w:val="00FD2B7B"/>
    <w:rsid w:val="00FD346E"/>
    <w:rsid w:val="00FD34F7"/>
    <w:rsid w:val="00FD3701"/>
    <w:rsid w:val="00FD7F25"/>
    <w:rsid w:val="00FE3177"/>
    <w:rsid w:val="00FE48AD"/>
    <w:rsid w:val="00FE6530"/>
    <w:rsid w:val="00FE71ED"/>
    <w:rsid w:val="00FF226F"/>
    <w:rsid w:val="00FF2BB2"/>
    <w:rsid w:val="00FF5595"/>
    <w:rsid w:val="00FF63EB"/>
    <w:rsid w:val="00FF79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AF3C6"/>
  <w15:docId w15:val="{56D4E5DA-1150-45DD-8C9B-F43342A3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69F1"/>
    <w:pPr>
      <w:spacing w:line="276" w:lineRule="auto"/>
      <w:jc w:val="both"/>
    </w:pPr>
    <w:rPr>
      <w:szCs w:val="22"/>
      <w:lang w:val="sl-SI" w:eastAsia="en-US"/>
    </w:rPr>
  </w:style>
  <w:style w:type="paragraph" w:styleId="Naslov1">
    <w:name w:val="heading 1"/>
    <w:basedOn w:val="Navaden"/>
    <w:next w:val="Navaden"/>
    <w:link w:val="Naslov1Znak"/>
    <w:uiPriority w:val="9"/>
    <w:qFormat/>
    <w:rsid w:val="00C66FEC"/>
    <w:pPr>
      <w:keepNext/>
      <w:numPr>
        <w:numId w:val="7"/>
      </w:numPr>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C66FEC"/>
    <w:pPr>
      <w:keepNext/>
      <w:numPr>
        <w:ilvl w:val="1"/>
        <w:numId w:val="7"/>
      </w:numPr>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uiPriority w:val="9"/>
    <w:qFormat/>
    <w:rsid w:val="00C66FEC"/>
    <w:pPr>
      <w:keepNext/>
      <w:numPr>
        <w:ilvl w:val="2"/>
        <w:numId w:val="7"/>
      </w:numPr>
      <w:spacing w:before="240" w:after="60"/>
      <w:outlineLvl w:val="2"/>
    </w:pPr>
    <w:rPr>
      <w:rFonts w:ascii="Cambria" w:eastAsia="Times New Roman" w:hAnsi="Cambria"/>
      <w:b/>
      <w:bCs/>
      <w:sz w:val="26"/>
      <w:szCs w:val="26"/>
    </w:rPr>
  </w:style>
  <w:style w:type="paragraph" w:styleId="Naslov4">
    <w:name w:val="heading 4"/>
    <w:basedOn w:val="Navaden"/>
    <w:next w:val="Navaden"/>
    <w:link w:val="Naslov4Znak"/>
    <w:uiPriority w:val="9"/>
    <w:qFormat/>
    <w:rsid w:val="00C66FEC"/>
    <w:pPr>
      <w:keepNext/>
      <w:numPr>
        <w:ilvl w:val="3"/>
        <w:numId w:val="7"/>
      </w:numPr>
      <w:spacing w:before="240" w:after="60"/>
      <w:outlineLvl w:val="3"/>
    </w:pPr>
    <w:rPr>
      <w:rFonts w:eastAsia="Times New Roman"/>
      <w:b/>
      <w:bCs/>
      <w:sz w:val="28"/>
      <w:szCs w:val="28"/>
    </w:rPr>
  </w:style>
  <w:style w:type="paragraph" w:styleId="Naslov5">
    <w:name w:val="heading 5"/>
    <w:basedOn w:val="Navaden"/>
    <w:next w:val="Navaden"/>
    <w:link w:val="Naslov5Znak"/>
    <w:uiPriority w:val="9"/>
    <w:qFormat/>
    <w:rsid w:val="00C66FEC"/>
    <w:pPr>
      <w:numPr>
        <w:ilvl w:val="4"/>
        <w:numId w:val="7"/>
      </w:numPr>
      <w:spacing w:before="240" w:after="60"/>
      <w:outlineLvl w:val="4"/>
    </w:pPr>
    <w:rPr>
      <w:rFonts w:eastAsia="Times New Roman"/>
      <w:b/>
      <w:bCs/>
      <w:i/>
      <w:iCs/>
      <w:sz w:val="26"/>
      <w:szCs w:val="26"/>
    </w:rPr>
  </w:style>
  <w:style w:type="paragraph" w:styleId="Naslov6">
    <w:name w:val="heading 6"/>
    <w:basedOn w:val="Navaden"/>
    <w:next w:val="Navaden"/>
    <w:link w:val="Naslov6Znak"/>
    <w:uiPriority w:val="9"/>
    <w:qFormat/>
    <w:rsid w:val="00C66FEC"/>
    <w:pPr>
      <w:numPr>
        <w:ilvl w:val="5"/>
        <w:numId w:val="7"/>
      </w:numPr>
      <w:spacing w:before="240" w:after="60"/>
      <w:outlineLvl w:val="5"/>
    </w:pPr>
    <w:rPr>
      <w:rFonts w:eastAsia="Times New Roman"/>
      <w:b/>
      <w:bCs/>
      <w:sz w:val="22"/>
    </w:rPr>
  </w:style>
  <w:style w:type="paragraph" w:styleId="Naslov7">
    <w:name w:val="heading 7"/>
    <w:basedOn w:val="Navaden"/>
    <w:next w:val="Navaden"/>
    <w:link w:val="Naslov7Znak"/>
    <w:uiPriority w:val="9"/>
    <w:qFormat/>
    <w:rsid w:val="00C66FEC"/>
    <w:pPr>
      <w:numPr>
        <w:ilvl w:val="6"/>
        <w:numId w:val="7"/>
      </w:numPr>
      <w:spacing w:before="240" w:after="60"/>
      <w:outlineLvl w:val="6"/>
    </w:pPr>
    <w:rPr>
      <w:rFonts w:eastAsia="Times New Roman"/>
      <w:sz w:val="24"/>
      <w:szCs w:val="24"/>
    </w:rPr>
  </w:style>
  <w:style w:type="paragraph" w:styleId="Naslov8">
    <w:name w:val="heading 8"/>
    <w:basedOn w:val="Navaden"/>
    <w:next w:val="Navaden"/>
    <w:link w:val="Naslov8Znak"/>
    <w:uiPriority w:val="9"/>
    <w:qFormat/>
    <w:rsid w:val="00C66FEC"/>
    <w:pPr>
      <w:numPr>
        <w:ilvl w:val="7"/>
        <w:numId w:val="7"/>
      </w:numPr>
      <w:spacing w:before="240" w:after="60"/>
      <w:outlineLvl w:val="7"/>
    </w:pPr>
    <w:rPr>
      <w:rFonts w:eastAsia="Times New Roman"/>
      <w:i/>
      <w:iCs/>
      <w:sz w:val="24"/>
      <w:szCs w:val="24"/>
    </w:rPr>
  </w:style>
  <w:style w:type="paragraph" w:styleId="Naslov9">
    <w:name w:val="heading 9"/>
    <w:basedOn w:val="Navaden"/>
    <w:next w:val="Navaden"/>
    <w:link w:val="Naslov9Znak"/>
    <w:uiPriority w:val="9"/>
    <w:qFormat/>
    <w:rsid w:val="00C66FEC"/>
    <w:pPr>
      <w:numPr>
        <w:ilvl w:val="8"/>
        <w:numId w:val="7"/>
      </w:numPr>
      <w:spacing w:before="240" w:after="60"/>
      <w:outlineLvl w:val="8"/>
    </w:pPr>
    <w:rPr>
      <w:rFonts w:ascii="Cambria" w:eastAsia="Times New Roman" w:hAnsi="Cambria"/>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unhideWhenUsed/>
    <w:rsid w:val="00E53CDB"/>
    <w:pPr>
      <w:tabs>
        <w:tab w:val="center" w:pos="4513"/>
        <w:tab w:val="right" w:pos="9026"/>
      </w:tabs>
      <w:spacing w:line="240" w:lineRule="auto"/>
    </w:pPr>
  </w:style>
  <w:style w:type="character" w:customStyle="1" w:styleId="GlavaZnak">
    <w:name w:val="Glava Znak"/>
    <w:aliases w:val="Znak Znak, Znak Znak"/>
    <w:basedOn w:val="Privzetapisavaodstavka"/>
    <w:link w:val="Glava"/>
    <w:rsid w:val="00E53CDB"/>
  </w:style>
  <w:style w:type="paragraph" w:styleId="Noga">
    <w:name w:val="footer"/>
    <w:basedOn w:val="Navaden"/>
    <w:link w:val="NogaZnak"/>
    <w:uiPriority w:val="99"/>
    <w:unhideWhenUsed/>
    <w:rsid w:val="00E53CDB"/>
    <w:pPr>
      <w:tabs>
        <w:tab w:val="center" w:pos="4513"/>
        <w:tab w:val="right" w:pos="9026"/>
      </w:tabs>
      <w:spacing w:line="240" w:lineRule="auto"/>
    </w:pPr>
  </w:style>
  <w:style w:type="character" w:customStyle="1" w:styleId="NogaZnak">
    <w:name w:val="Noga Znak"/>
    <w:basedOn w:val="Privzetapisavaodstavka"/>
    <w:link w:val="Noga"/>
    <w:uiPriority w:val="99"/>
    <w:rsid w:val="00E53CDB"/>
  </w:style>
  <w:style w:type="paragraph" w:customStyle="1" w:styleId="GLAVA0">
    <w:name w:val="GLAVA 0"/>
    <w:basedOn w:val="Navaden"/>
    <w:qFormat/>
    <w:rsid w:val="00396A1A"/>
    <w:rPr>
      <w:rFonts w:ascii="Aptos" w:hAnsi="Aptos" w:cs="Arial"/>
      <w:b/>
      <w:sz w:val="24"/>
      <w:szCs w:val="21"/>
    </w:rPr>
  </w:style>
  <w:style w:type="paragraph" w:customStyle="1" w:styleId="GLAVA1">
    <w:name w:val="GLAVA 1"/>
    <w:basedOn w:val="Navaden"/>
    <w:qFormat/>
    <w:rsid w:val="001E5D4C"/>
    <w:pPr>
      <w:numPr>
        <w:numId w:val="1"/>
      </w:numPr>
      <w:shd w:val="clear" w:color="auto" w:fill="B8CCE4"/>
    </w:pPr>
    <w:rPr>
      <w:rFonts w:cs="Arial"/>
      <w:b/>
      <w:sz w:val="24"/>
    </w:rPr>
  </w:style>
  <w:style w:type="paragraph" w:customStyle="1" w:styleId="GLAVA11">
    <w:name w:val="GLAVA 1.1"/>
    <w:basedOn w:val="Navaden"/>
    <w:qFormat/>
    <w:rsid w:val="00396A1A"/>
    <w:pPr>
      <w:numPr>
        <w:numId w:val="8"/>
      </w:numPr>
      <w:shd w:val="clear" w:color="auto" w:fill="80CAB5"/>
      <w:spacing w:line="260" w:lineRule="exact"/>
      <w:ind w:left="567" w:hanging="567"/>
    </w:pPr>
    <w:rPr>
      <w:rFonts w:ascii="Aptos" w:hAnsi="Aptos" w:cs="Arial"/>
      <w:b/>
      <w:color w:val="000000" w:themeColor="text1"/>
      <w:sz w:val="22"/>
    </w:rPr>
  </w:style>
  <w:style w:type="paragraph" w:styleId="Telobesedila">
    <w:name w:val="Body Text"/>
    <w:basedOn w:val="Navaden"/>
    <w:link w:val="TelobesedilaZnak"/>
    <w:rsid w:val="00783A7D"/>
    <w:pPr>
      <w:spacing w:line="240" w:lineRule="auto"/>
    </w:pPr>
    <w:rPr>
      <w:rFonts w:ascii="Arial" w:eastAsia="Times New Roman" w:hAnsi="Arial"/>
      <w:szCs w:val="24"/>
    </w:rPr>
  </w:style>
  <w:style w:type="character" w:customStyle="1" w:styleId="TelobesedilaZnak">
    <w:name w:val="Telo besedila Znak"/>
    <w:link w:val="Telobesedila"/>
    <w:rsid w:val="00783A7D"/>
    <w:rPr>
      <w:rFonts w:ascii="Arial" w:eastAsia="Times New Roman" w:hAnsi="Arial" w:cs="Arial"/>
      <w:szCs w:val="24"/>
    </w:rPr>
  </w:style>
  <w:style w:type="paragraph" w:customStyle="1" w:styleId="GLAVA30">
    <w:name w:val="GLAVA3"/>
    <w:basedOn w:val="Navaden"/>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avaden"/>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val="sl-SI" w:eastAsia="en-US"/>
    </w:rPr>
  </w:style>
  <w:style w:type="paragraph" w:customStyle="1" w:styleId="Nivo3">
    <w:name w:val="Nivo 3"/>
    <w:basedOn w:val="Navaden"/>
    <w:link w:val="Nivo3Znak"/>
    <w:rsid w:val="00234DFE"/>
    <w:pPr>
      <w:numPr>
        <w:ilvl w:val="2"/>
        <w:numId w:val="2"/>
      </w:numPr>
      <w:spacing w:line="240" w:lineRule="auto"/>
    </w:pPr>
    <w:rPr>
      <w:rFonts w:ascii="Arial" w:eastAsia="Times New Roman" w:hAnsi="Arial"/>
      <w:szCs w:val="24"/>
    </w:rPr>
  </w:style>
  <w:style w:type="table" w:styleId="Tabelamrea">
    <w:name w:val="Table Grid"/>
    <w:basedOn w:val="Navadnatabela"/>
    <w:uiPriority w:val="3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val="sl-SI" w:eastAsia="sl-SI"/>
    </w:rPr>
  </w:style>
  <w:style w:type="character" w:styleId="Pripombasklic">
    <w:name w:val="annotation reference"/>
    <w:unhideWhenUsed/>
    <w:rsid w:val="00002C10"/>
    <w:rPr>
      <w:sz w:val="16"/>
      <w:szCs w:val="16"/>
    </w:rPr>
  </w:style>
  <w:style w:type="paragraph" w:styleId="Pripombabesedilo">
    <w:name w:val="annotation text"/>
    <w:basedOn w:val="Navaden"/>
    <w:link w:val="PripombabesediloZnak"/>
    <w:unhideWhenUsed/>
    <w:rsid w:val="00002C10"/>
    <w:rPr>
      <w:szCs w:val="20"/>
    </w:rPr>
  </w:style>
  <w:style w:type="character" w:customStyle="1" w:styleId="PripombabesediloZnak">
    <w:name w:val="Pripomba – besedilo Znak"/>
    <w:link w:val="Pripombabesedilo"/>
    <w:rsid w:val="00002C10"/>
    <w:rPr>
      <w:lang w:eastAsia="en-US"/>
    </w:rPr>
  </w:style>
  <w:style w:type="paragraph" w:styleId="Zadevapripombe">
    <w:name w:val="annotation subject"/>
    <w:basedOn w:val="Pripombabesedilo"/>
    <w:next w:val="Pripombabesedilo"/>
    <w:link w:val="ZadevapripombeZnak"/>
    <w:uiPriority w:val="99"/>
    <w:semiHidden/>
    <w:unhideWhenUsed/>
    <w:rsid w:val="00002C10"/>
    <w:rPr>
      <w:b/>
      <w:bCs/>
    </w:rPr>
  </w:style>
  <w:style w:type="character" w:customStyle="1" w:styleId="ZadevapripombeZnak">
    <w:name w:val="Zadeva pripombe Znak"/>
    <w:link w:val="Zadevapripombe"/>
    <w:uiPriority w:val="99"/>
    <w:semiHidden/>
    <w:rsid w:val="00002C10"/>
    <w:rPr>
      <w:b/>
      <w:bCs/>
      <w:lang w:eastAsia="en-US"/>
    </w:rPr>
  </w:style>
  <w:style w:type="paragraph" w:customStyle="1" w:styleId="ColorfulShading-Accent11">
    <w:name w:val="Colorful Shading - Accent 11"/>
    <w:hidden/>
    <w:uiPriority w:val="99"/>
    <w:semiHidden/>
    <w:rsid w:val="00002C10"/>
    <w:rPr>
      <w:szCs w:val="22"/>
      <w:lang w:val="sl-SI" w:eastAsia="en-US"/>
    </w:rPr>
  </w:style>
  <w:style w:type="paragraph" w:styleId="Besedilooblaka">
    <w:name w:val="Balloon Text"/>
    <w:basedOn w:val="Navaden"/>
    <w:link w:val="BesedilooblakaZnak"/>
    <w:uiPriority w:val="99"/>
    <w:semiHidden/>
    <w:unhideWhenUsed/>
    <w:rsid w:val="00002C10"/>
    <w:pPr>
      <w:spacing w:line="240" w:lineRule="auto"/>
    </w:pPr>
    <w:rPr>
      <w:rFonts w:ascii="Tahoma" w:hAnsi="Tahoma"/>
      <w:sz w:val="16"/>
      <w:szCs w:val="16"/>
    </w:rPr>
  </w:style>
  <w:style w:type="character" w:customStyle="1" w:styleId="BesedilooblakaZnak">
    <w:name w:val="Besedilo oblačka Znak"/>
    <w:link w:val="Besedilooblaka"/>
    <w:uiPriority w:val="99"/>
    <w:semiHidden/>
    <w:rsid w:val="00002C10"/>
    <w:rPr>
      <w:rFonts w:ascii="Tahoma" w:hAnsi="Tahoma" w:cs="Tahoma"/>
      <w:sz w:val="16"/>
      <w:szCs w:val="16"/>
      <w:lang w:eastAsia="en-US"/>
    </w:rPr>
  </w:style>
  <w:style w:type="paragraph" w:customStyle="1" w:styleId="Nivo4">
    <w:name w:val="Nivo4"/>
    <w:basedOn w:val="Navaden"/>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pPr>
    <w:rPr>
      <w:szCs w:val="28"/>
    </w:rPr>
  </w:style>
  <w:style w:type="paragraph" w:customStyle="1" w:styleId="ColorfulList-Accent11">
    <w:name w:val="Colorful List - Accent 11"/>
    <w:basedOn w:val="Navaden"/>
    <w:uiPriority w:val="34"/>
    <w:qFormat/>
    <w:rsid w:val="002700C2"/>
    <w:pPr>
      <w:ind w:left="708"/>
    </w:pPr>
  </w:style>
  <w:style w:type="paragraph" w:customStyle="1" w:styleId="GLAVNI1">
    <w:name w:val="GLAVNI 1"/>
    <w:basedOn w:val="Nivo1"/>
    <w:qFormat/>
    <w:rsid w:val="005152CF"/>
    <w:pPr>
      <w:numPr>
        <w:numId w:val="4"/>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0F384D"/>
    <w:pPr>
      <w:tabs>
        <w:tab w:val="num" w:pos="680"/>
      </w:tabs>
      <w:spacing w:line="240" w:lineRule="auto"/>
      <w:ind w:left="680" w:hanging="680"/>
    </w:pPr>
    <w:rPr>
      <w:rFonts w:ascii="Arial" w:eastAsia="Times New Roman" w:hAnsi="Arial" w:cs="Arial"/>
      <w:bCs/>
      <w:szCs w:val="18"/>
      <w:lang w:eastAsia="sl-SI"/>
    </w:rPr>
  </w:style>
  <w:style w:type="paragraph" w:styleId="Kazalovsebine2">
    <w:name w:val="toc 2"/>
    <w:basedOn w:val="Navaden"/>
    <w:next w:val="Navaden"/>
    <w:autoRedefine/>
    <w:uiPriority w:val="39"/>
    <w:unhideWhenUsed/>
    <w:rsid w:val="002C2FB7"/>
    <w:pPr>
      <w:tabs>
        <w:tab w:val="left" w:pos="0"/>
        <w:tab w:val="left" w:pos="426"/>
        <w:tab w:val="left" w:pos="600"/>
        <w:tab w:val="right" w:leader="dot" w:pos="9639"/>
      </w:tabs>
      <w:ind w:right="-1"/>
      <w:jc w:val="left"/>
    </w:pPr>
    <w:rPr>
      <w:rFonts w:cs="Calibri"/>
      <w:b/>
      <w:smallCaps/>
      <w:noProof/>
      <w:szCs w:val="20"/>
    </w:rPr>
  </w:style>
  <w:style w:type="character" w:customStyle="1" w:styleId="Nivo3Znak">
    <w:name w:val="Nivo 3 Znak"/>
    <w:link w:val="Nivo3"/>
    <w:rsid w:val="005152CF"/>
    <w:rPr>
      <w:rFonts w:ascii="Arial" w:eastAsia="Times New Roman" w:hAnsi="Arial"/>
      <w:szCs w:val="24"/>
      <w:lang w:val="sl-SI" w:eastAsia="en-US"/>
    </w:rPr>
  </w:style>
  <w:style w:type="paragraph" w:styleId="Navadensplet">
    <w:name w:val="Normal (Web)"/>
    <w:basedOn w:val="Nava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18394C"/>
  </w:style>
  <w:style w:type="character" w:customStyle="1" w:styleId="apple-style-span">
    <w:name w:val="apple-style-span"/>
    <w:basedOn w:val="Privzetapisavaodstavka"/>
    <w:rsid w:val="00FC767A"/>
  </w:style>
  <w:style w:type="paragraph" w:customStyle="1" w:styleId="GLAVA5">
    <w:name w:val="GLAVA 5"/>
    <w:basedOn w:val="Navaden"/>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11"/>
    <w:qFormat/>
    <w:rsid w:val="005E7E4D"/>
    <w:pPr>
      <w:numPr>
        <w:ilvl w:val="1"/>
      </w:numPr>
      <w:shd w:val="clear" w:color="auto" w:fill="auto"/>
    </w:pPr>
    <w:rPr>
      <w:b w:val="0"/>
    </w:rPr>
  </w:style>
  <w:style w:type="paragraph" w:customStyle="1" w:styleId="GLAVA4">
    <w:name w:val="GLAVA 4"/>
    <w:basedOn w:val="Nivo2"/>
    <w:qFormat/>
    <w:rsid w:val="00C9022D"/>
    <w:pPr>
      <w:numPr>
        <w:numId w:val="5"/>
      </w:numPr>
    </w:pPr>
  </w:style>
  <w:style w:type="character" w:customStyle="1" w:styleId="Naslov1Znak">
    <w:name w:val="Naslov 1 Znak"/>
    <w:link w:val="Naslov1"/>
    <w:uiPriority w:val="9"/>
    <w:rsid w:val="00C66FEC"/>
    <w:rPr>
      <w:rFonts w:ascii="Cambria" w:eastAsia="Times New Roman" w:hAnsi="Cambria"/>
      <w:b/>
      <w:bCs/>
      <w:kern w:val="32"/>
      <w:sz w:val="32"/>
      <w:szCs w:val="32"/>
      <w:lang w:val="sl-SI" w:eastAsia="en-US"/>
    </w:rPr>
  </w:style>
  <w:style w:type="character" w:customStyle="1" w:styleId="Naslov2Znak">
    <w:name w:val="Naslov 2 Znak"/>
    <w:link w:val="Naslov2"/>
    <w:uiPriority w:val="9"/>
    <w:rsid w:val="00C66FEC"/>
    <w:rPr>
      <w:rFonts w:ascii="Cambria" w:eastAsia="Times New Roman" w:hAnsi="Cambria"/>
      <w:b/>
      <w:bCs/>
      <w:i/>
      <w:iCs/>
      <w:sz w:val="28"/>
      <w:szCs w:val="28"/>
      <w:lang w:val="sl-SI" w:eastAsia="en-US"/>
    </w:rPr>
  </w:style>
  <w:style w:type="character" w:customStyle="1" w:styleId="Naslov3Znak">
    <w:name w:val="Naslov 3 Znak"/>
    <w:link w:val="Naslov3"/>
    <w:uiPriority w:val="9"/>
    <w:rsid w:val="00C66FEC"/>
    <w:rPr>
      <w:rFonts w:ascii="Cambria" w:eastAsia="Times New Roman" w:hAnsi="Cambria"/>
      <w:b/>
      <w:bCs/>
      <w:sz w:val="26"/>
      <w:szCs w:val="26"/>
      <w:lang w:val="sl-SI" w:eastAsia="en-US"/>
    </w:rPr>
  </w:style>
  <w:style w:type="character" w:customStyle="1" w:styleId="Naslov4Znak">
    <w:name w:val="Naslov 4 Znak"/>
    <w:link w:val="Naslov4"/>
    <w:uiPriority w:val="9"/>
    <w:rsid w:val="00C66FEC"/>
    <w:rPr>
      <w:rFonts w:eastAsia="Times New Roman"/>
      <w:b/>
      <w:bCs/>
      <w:sz w:val="28"/>
      <w:szCs w:val="28"/>
      <w:lang w:val="sl-SI" w:eastAsia="en-US"/>
    </w:rPr>
  </w:style>
  <w:style w:type="character" w:customStyle="1" w:styleId="Naslov5Znak">
    <w:name w:val="Naslov 5 Znak"/>
    <w:link w:val="Naslov5"/>
    <w:uiPriority w:val="9"/>
    <w:rsid w:val="00C66FEC"/>
    <w:rPr>
      <w:rFonts w:eastAsia="Times New Roman"/>
      <w:b/>
      <w:bCs/>
      <w:i/>
      <w:iCs/>
      <w:sz w:val="26"/>
      <w:szCs w:val="26"/>
      <w:lang w:val="sl-SI" w:eastAsia="en-US"/>
    </w:rPr>
  </w:style>
  <w:style w:type="character" w:customStyle="1" w:styleId="Naslov6Znak">
    <w:name w:val="Naslov 6 Znak"/>
    <w:link w:val="Naslov6"/>
    <w:uiPriority w:val="9"/>
    <w:rsid w:val="00C66FEC"/>
    <w:rPr>
      <w:rFonts w:eastAsia="Times New Roman"/>
      <w:b/>
      <w:bCs/>
      <w:sz w:val="22"/>
      <w:szCs w:val="22"/>
      <w:lang w:val="sl-SI" w:eastAsia="en-US"/>
    </w:rPr>
  </w:style>
  <w:style w:type="character" w:customStyle="1" w:styleId="Naslov7Znak">
    <w:name w:val="Naslov 7 Znak"/>
    <w:link w:val="Naslov7"/>
    <w:uiPriority w:val="9"/>
    <w:rsid w:val="00C66FEC"/>
    <w:rPr>
      <w:rFonts w:eastAsia="Times New Roman"/>
      <w:sz w:val="24"/>
      <w:szCs w:val="24"/>
      <w:lang w:val="sl-SI" w:eastAsia="en-US"/>
    </w:rPr>
  </w:style>
  <w:style w:type="character" w:customStyle="1" w:styleId="Naslov8Znak">
    <w:name w:val="Naslov 8 Znak"/>
    <w:link w:val="Naslov8"/>
    <w:uiPriority w:val="9"/>
    <w:rsid w:val="00C66FEC"/>
    <w:rPr>
      <w:rFonts w:eastAsia="Times New Roman"/>
      <w:i/>
      <w:iCs/>
      <w:sz w:val="24"/>
      <w:szCs w:val="24"/>
      <w:lang w:val="sl-SI" w:eastAsia="en-US"/>
    </w:rPr>
  </w:style>
  <w:style w:type="character" w:customStyle="1" w:styleId="Naslov9Znak">
    <w:name w:val="Naslov 9 Znak"/>
    <w:link w:val="Naslov9"/>
    <w:uiPriority w:val="9"/>
    <w:rsid w:val="00C66FEC"/>
    <w:rPr>
      <w:rFonts w:ascii="Cambria" w:eastAsia="Times New Roman" w:hAnsi="Cambria"/>
      <w:sz w:val="22"/>
      <w:szCs w:val="22"/>
      <w:lang w:val="sl-SI" w:eastAsia="en-US"/>
    </w:rPr>
  </w:style>
  <w:style w:type="paragraph" w:customStyle="1" w:styleId="ListParagraph1">
    <w:name w:val="List Paragraph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avaden"/>
    <w:qFormat/>
    <w:rsid w:val="00CC6E74"/>
    <w:pPr>
      <w:spacing w:line="240" w:lineRule="auto"/>
      <w:ind w:left="708"/>
      <w:jc w:val="left"/>
    </w:pPr>
    <w:rPr>
      <w:rFonts w:ascii="Times New Roman" w:eastAsia="Times New Roman" w:hAnsi="Times New Roman"/>
      <w:sz w:val="24"/>
      <w:szCs w:val="24"/>
      <w:lang w:val="en-GB" w:eastAsia="sl-SI"/>
    </w:rPr>
  </w:style>
  <w:style w:type="paragraph" w:styleId="Kazalovsebine1">
    <w:name w:val="toc 1"/>
    <w:basedOn w:val="Navaden"/>
    <w:next w:val="Navaden"/>
    <w:autoRedefine/>
    <w:uiPriority w:val="39"/>
    <w:unhideWhenUsed/>
    <w:rsid w:val="007970F4"/>
    <w:pPr>
      <w:tabs>
        <w:tab w:val="right" w:leader="dot" w:pos="9639"/>
      </w:tabs>
      <w:spacing w:before="120" w:after="120"/>
      <w:jc w:val="left"/>
    </w:pPr>
    <w:rPr>
      <w:b/>
      <w:bCs/>
      <w:caps/>
      <w:szCs w:val="20"/>
    </w:rPr>
  </w:style>
  <w:style w:type="paragraph" w:styleId="Kazalovsebine3">
    <w:name w:val="toc 3"/>
    <w:basedOn w:val="Navaden"/>
    <w:next w:val="Navaden"/>
    <w:autoRedefine/>
    <w:uiPriority w:val="39"/>
    <w:unhideWhenUsed/>
    <w:rsid w:val="009767D3"/>
    <w:pPr>
      <w:tabs>
        <w:tab w:val="left" w:pos="567"/>
        <w:tab w:val="right" w:leader="dot" w:pos="9639"/>
      </w:tabs>
      <w:jc w:val="left"/>
    </w:pPr>
    <w:rPr>
      <w:i/>
      <w:iCs/>
      <w:szCs w:val="20"/>
    </w:rPr>
  </w:style>
  <w:style w:type="paragraph" w:styleId="Kazalovsebine4">
    <w:name w:val="toc 4"/>
    <w:basedOn w:val="Navaden"/>
    <w:next w:val="Navaden"/>
    <w:autoRedefine/>
    <w:uiPriority w:val="39"/>
    <w:unhideWhenUsed/>
    <w:rsid w:val="001E148A"/>
    <w:pPr>
      <w:ind w:left="600"/>
      <w:jc w:val="left"/>
    </w:pPr>
    <w:rPr>
      <w:sz w:val="18"/>
      <w:szCs w:val="18"/>
    </w:rPr>
  </w:style>
  <w:style w:type="paragraph" w:styleId="Kazalovsebine5">
    <w:name w:val="toc 5"/>
    <w:basedOn w:val="Navaden"/>
    <w:next w:val="Navaden"/>
    <w:autoRedefine/>
    <w:uiPriority w:val="39"/>
    <w:unhideWhenUsed/>
    <w:rsid w:val="001E148A"/>
    <w:pPr>
      <w:ind w:left="800"/>
      <w:jc w:val="left"/>
    </w:pPr>
    <w:rPr>
      <w:sz w:val="18"/>
      <w:szCs w:val="18"/>
    </w:rPr>
  </w:style>
  <w:style w:type="paragraph" w:styleId="Kazalovsebine6">
    <w:name w:val="toc 6"/>
    <w:basedOn w:val="Navaden"/>
    <w:next w:val="Navaden"/>
    <w:autoRedefine/>
    <w:uiPriority w:val="39"/>
    <w:unhideWhenUsed/>
    <w:rsid w:val="001E148A"/>
    <w:pPr>
      <w:ind w:left="1000"/>
      <w:jc w:val="left"/>
    </w:pPr>
    <w:rPr>
      <w:sz w:val="18"/>
      <w:szCs w:val="18"/>
    </w:rPr>
  </w:style>
  <w:style w:type="paragraph" w:styleId="Kazalovsebine7">
    <w:name w:val="toc 7"/>
    <w:basedOn w:val="Navaden"/>
    <w:next w:val="Navaden"/>
    <w:autoRedefine/>
    <w:uiPriority w:val="39"/>
    <w:unhideWhenUsed/>
    <w:rsid w:val="001E148A"/>
    <w:pPr>
      <w:ind w:left="1200"/>
      <w:jc w:val="left"/>
    </w:pPr>
    <w:rPr>
      <w:sz w:val="18"/>
      <w:szCs w:val="18"/>
    </w:rPr>
  </w:style>
  <w:style w:type="paragraph" w:styleId="Kazalovsebine8">
    <w:name w:val="toc 8"/>
    <w:basedOn w:val="Navaden"/>
    <w:next w:val="Navaden"/>
    <w:autoRedefine/>
    <w:uiPriority w:val="39"/>
    <w:unhideWhenUsed/>
    <w:rsid w:val="001E148A"/>
    <w:pPr>
      <w:ind w:left="1400"/>
      <w:jc w:val="left"/>
    </w:pPr>
    <w:rPr>
      <w:sz w:val="18"/>
      <w:szCs w:val="18"/>
    </w:rPr>
  </w:style>
  <w:style w:type="paragraph" w:styleId="Kazalovsebine9">
    <w:name w:val="toc 9"/>
    <w:basedOn w:val="Navaden"/>
    <w:next w:val="Navaden"/>
    <w:autoRedefine/>
    <w:uiPriority w:val="39"/>
    <w:unhideWhenUsed/>
    <w:rsid w:val="001E148A"/>
    <w:pPr>
      <w:ind w:left="1600"/>
      <w:jc w:val="left"/>
    </w:pPr>
    <w:rPr>
      <w:sz w:val="18"/>
      <w:szCs w:val="18"/>
    </w:rPr>
  </w:style>
  <w:style w:type="paragraph" w:customStyle="1" w:styleId="GLAVA2">
    <w:name w:val="GLAVA 2"/>
    <w:basedOn w:val="Navaden"/>
    <w:qFormat/>
    <w:rsid w:val="00F80324"/>
    <w:pPr>
      <w:shd w:val="clear" w:color="auto" w:fill="DBE5F1"/>
      <w:ind w:left="567" w:hanging="567"/>
    </w:pPr>
    <w:rPr>
      <w:rFonts w:cs="Arial"/>
      <w:b/>
    </w:rPr>
  </w:style>
  <w:style w:type="paragraph" w:customStyle="1" w:styleId="GLAVA2-1">
    <w:name w:val="GLAVA 2-1"/>
    <w:basedOn w:val="Navaden"/>
    <w:qFormat/>
    <w:rsid w:val="00E25204"/>
    <w:pPr>
      <w:numPr>
        <w:numId w:val="9"/>
      </w:numPr>
      <w:spacing w:line="240" w:lineRule="auto"/>
      <w:ind w:left="284" w:hanging="284"/>
    </w:pPr>
    <w:rPr>
      <w:rFonts w:eastAsia="Times New Roman" w:cs="Arial"/>
      <w:bCs/>
      <w:szCs w:val="20"/>
      <w:lang w:eastAsia="sl-SI"/>
    </w:rPr>
  </w:style>
  <w:style w:type="character" w:customStyle="1" w:styleId="FontStyle14">
    <w:name w:val="Font Style14"/>
    <w:uiPriority w:val="99"/>
    <w:rsid w:val="004B0CBB"/>
    <w:rPr>
      <w:rFonts w:ascii="Arial" w:hAnsi="Arial" w:cs="Arial"/>
      <w:spacing w:val="-10"/>
      <w:sz w:val="24"/>
      <w:szCs w:val="24"/>
    </w:rPr>
  </w:style>
  <w:style w:type="paragraph" w:styleId="Odstavekseznama">
    <w:name w:val="List Paragraph"/>
    <w:aliases w:val="za tekst,Odstavek seznama_IP,Literatura - znanstveno,UEDAŞ Bullet,abc siralı,Označevanje,List Paragraph2"/>
    <w:basedOn w:val="Navaden"/>
    <w:link w:val="OdstavekseznamaZnak"/>
    <w:uiPriority w:val="34"/>
    <w:qFormat/>
    <w:rsid w:val="00745E18"/>
    <w:pPr>
      <w:ind w:left="720"/>
      <w:contextualSpacing/>
    </w:pPr>
  </w:style>
  <w:style w:type="paragraph" w:customStyle="1" w:styleId="NavadenTimesNewRoman">
    <w:name w:val="Navaden Times New Roman"/>
    <w:basedOn w:val="Navaden"/>
    <w:rsid w:val="000D0E83"/>
    <w:pPr>
      <w:widowControl w:val="0"/>
      <w:spacing w:line="240" w:lineRule="auto"/>
      <w:jc w:val="left"/>
    </w:pPr>
    <w:rPr>
      <w:rFonts w:ascii="Arial" w:eastAsia="Times New Roman" w:hAnsi="Arial"/>
      <w:sz w:val="22"/>
      <w:szCs w:val="20"/>
      <w:lang w:eastAsia="sl-SI"/>
    </w:rPr>
  </w:style>
  <w:style w:type="paragraph" w:customStyle="1" w:styleId="uicovLesinemnacestiR326">
    <w:name w:val="ušico v Lesiènem na cesti R 326"/>
    <w:aliases w:val="odsek"/>
    <w:basedOn w:val="Navaden"/>
    <w:rsid w:val="000D0E83"/>
    <w:pPr>
      <w:spacing w:line="360" w:lineRule="auto"/>
      <w:jc w:val="left"/>
    </w:pPr>
    <w:rPr>
      <w:rFonts w:ascii="Arial" w:eastAsia="Times New Roman" w:hAnsi="Arial"/>
      <w:b/>
      <w:sz w:val="24"/>
      <w:szCs w:val="20"/>
      <w:lang w:val="en-US" w:eastAsia="sl-SI"/>
    </w:rPr>
  </w:style>
  <w:style w:type="character" w:customStyle="1" w:styleId="OdstavekseznamaZnak">
    <w:name w:val="Odstavek seznama Znak"/>
    <w:aliases w:val="za tekst Znak,Odstavek seznama_IP Znak,Literatura - znanstveno Znak,UEDAŞ Bullet Znak,abc siralı Znak,Označevanje Znak,List Paragraph2 Znak"/>
    <w:link w:val="Odstavekseznama"/>
    <w:uiPriority w:val="34"/>
    <w:qFormat/>
    <w:locked/>
    <w:rsid w:val="00867AD1"/>
    <w:rPr>
      <w:szCs w:val="22"/>
      <w:lang w:val="sl-SI" w:eastAsia="en-US"/>
    </w:rPr>
  </w:style>
  <w:style w:type="paragraph" w:customStyle="1" w:styleId="Default">
    <w:name w:val="Default"/>
    <w:rsid w:val="00E0554F"/>
    <w:pPr>
      <w:autoSpaceDE w:val="0"/>
      <w:autoSpaceDN w:val="0"/>
      <w:adjustRightInd w:val="0"/>
    </w:pPr>
    <w:rPr>
      <w:rFonts w:cs="Calibri"/>
      <w:color w:val="000000"/>
      <w:sz w:val="24"/>
      <w:szCs w:val="24"/>
      <w:lang w:val="sl-SI"/>
    </w:rPr>
  </w:style>
  <w:style w:type="paragraph" w:customStyle="1" w:styleId="ZnakZnak3">
    <w:name w:val="Znak Znak3"/>
    <w:basedOn w:val="Navaden"/>
    <w:rsid w:val="00477B07"/>
    <w:pPr>
      <w:spacing w:after="160" w:line="240" w:lineRule="exact"/>
      <w:jc w:val="left"/>
    </w:pPr>
    <w:rPr>
      <w:rFonts w:ascii="Tahoma" w:eastAsia="Times New Roman" w:hAnsi="Tahoma"/>
      <w:szCs w:val="20"/>
      <w:lang w:val="en-US"/>
    </w:rPr>
  </w:style>
  <w:style w:type="paragraph" w:styleId="Telobesedila2">
    <w:name w:val="Body Text 2"/>
    <w:basedOn w:val="Navaden"/>
    <w:link w:val="Telobesedila2Znak"/>
    <w:uiPriority w:val="99"/>
    <w:semiHidden/>
    <w:unhideWhenUsed/>
    <w:rsid w:val="0090483C"/>
    <w:pPr>
      <w:spacing w:after="120" w:line="480" w:lineRule="auto"/>
    </w:pPr>
  </w:style>
  <w:style w:type="character" w:customStyle="1" w:styleId="Telobesedila2Znak">
    <w:name w:val="Telo besedila 2 Znak"/>
    <w:basedOn w:val="Privzetapisavaodstavka"/>
    <w:link w:val="Telobesedila2"/>
    <w:uiPriority w:val="99"/>
    <w:semiHidden/>
    <w:rsid w:val="0090483C"/>
    <w:rPr>
      <w:szCs w:val="22"/>
      <w:lang w:val="sl-SI" w:eastAsia="en-US"/>
    </w:rPr>
  </w:style>
  <w:style w:type="paragraph" w:customStyle="1" w:styleId="ZnakZnak30">
    <w:name w:val="Znak Znak3"/>
    <w:basedOn w:val="Navaden"/>
    <w:rsid w:val="00A11FAA"/>
    <w:pPr>
      <w:spacing w:after="160" w:line="240" w:lineRule="exact"/>
      <w:jc w:val="left"/>
    </w:pPr>
    <w:rPr>
      <w:rFonts w:ascii="Tahoma" w:eastAsia="Times New Roman" w:hAnsi="Tahoma"/>
      <w:szCs w:val="20"/>
      <w:lang w:val="en-US"/>
    </w:rPr>
  </w:style>
  <w:style w:type="paragraph" w:customStyle="1" w:styleId="ZnakZnak31">
    <w:name w:val="Znak Znak3"/>
    <w:basedOn w:val="Navaden"/>
    <w:rsid w:val="0074217D"/>
    <w:pPr>
      <w:spacing w:after="160" w:line="240" w:lineRule="exact"/>
      <w:jc w:val="left"/>
    </w:pPr>
    <w:rPr>
      <w:rFonts w:ascii="Tahoma" w:eastAsia="Times New Roman" w:hAnsi="Tahoma"/>
      <w:szCs w:val="20"/>
      <w:lang w:val="en-US"/>
    </w:rPr>
  </w:style>
  <w:style w:type="paragraph" w:styleId="Revizija">
    <w:name w:val="Revision"/>
    <w:hidden/>
    <w:uiPriority w:val="99"/>
    <w:semiHidden/>
    <w:rsid w:val="00CC54D1"/>
    <w:rPr>
      <w:szCs w:val="22"/>
      <w:lang w:val="sl-SI" w:eastAsia="en-US"/>
    </w:rPr>
  </w:style>
  <w:style w:type="character" w:customStyle="1" w:styleId="HeaderChar1">
    <w:name w:val="Header Char1"/>
    <w:aliases w:val="Znak Char1, Znak Char1"/>
    <w:uiPriority w:val="99"/>
    <w:rsid w:val="005B1284"/>
    <w:rPr>
      <w:rFonts w:ascii="Arial" w:hAnsi="Arial"/>
      <w:szCs w:val="24"/>
      <w:lang w:val="en-US" w:eastAsia="en-US"/>
    </w:rPr>
  </w:style>
  <w:style w:type="paragraph" w:customStyle="1" w:styleId="ZnakZnak32">
    <w:name w:val="Znak Znak3"/>
    <w:basedOn w:val="Navaden"/>
    <w:rsid w:val="005B1284"/>
    <w:pPr>
      <w:spacing w:after="160" w:line="240" w:lineRule="exact"/>
      <w:jc w:val="left"/>
    </w:pPr>
    <w:rPr>
      <w:rFonts w:ascii="Tahoma" w:eastAsia="Times New Roman" w:hAnsi="Tahoma"/>
      <w:szCs w:val="20"/>
      <w:lang w:val="en-US"/>
    </w:rPr>
  </w:style>
  <w:style w:type="paragraph" w:customStyle="1" w:styleId="ZnakZnak33">
    <w:name w:val="Znak Znak3"/>
    <w:basedOn w:val="Navaden"/>
    <w:rsid w:val="00797199"/>
    <w:pPr>
      <w:spacing w:after="160" w:line="240" w:lineRule="exact"/>
      <w:jc w:val="left"/>
    </w:pPr>
    <w:rPr>
      <w:rFonts w:ascii="Tahoma" w:eastAsia="Times New Roman" w:hAnsi="Tahoma"/>
      <w:szCs w:val="20"/>
      <w:lang w:val="en-US"/>
    </w:rPr>
  </w:style>
  <w:style w:type="paragraph" w:customStyle="1" w:styleId="Barvniseznampoudarek11">
    <w:name w:val="Barvni seznam – poudarek 11"/>
    <w:basedOn w:val="Navaden"/>
    <w:uiPriority w:val="34"/>
    <w:qFormat/>
    <w:rsid w:val="00797199"/>
    <w:pPr>
      <w:ind w:left="708"/>
    </w:pPr>
  </w:style>
  <w:style w:type="character" w:styleId="Nerazreenaomemba">
    <w:name w:val="Unresolved Mention"/>
    <w:basedOn w:val="Privzetapisavaodstavka"/>
    <w:uiPriority w:val="99"/>
    <w:semiHidden/>
    <w:unhideWhenUsed/>
    <w:rsid w:val="005E663A"/>
    <w:rPr>
      <w:color w:val="605E5C"/>
      <w:shd w:val="clear" w:color="auto" w:fill="E1DFDD"/>
    </w:rPr>
  </w:style>
  <w:style w:type="paragraph" w:styleId="Sprotnaopomba-besedilo">
    <w:name w:val="footnote text"/>
    <w:basedOn w:val="Navaden"/>
    <w:link w:val="Sprotnaopomba-besediloZnak"/>
    <w:uiPriority w:val="99"/>
    <w:semiHidden/>
    <w:unhideWhenUsed/>
    <w:rsid w:val="0080190D"/>
    <w:pPr>
      <w:spacing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80190D"/>
    <w:rPr>
      <w:lang w:val="sl-SI" w:eastAsia="en-US"/>
    </w:rPr>
  </w:style>
  <w:style w:type="character" w:styleId="Sprotnaopomba-sklic">
    <w:name w:val="footnote reference"/>
    <w:basedOn w:val="Privzetapisavaodstavka"/>
    <w:uiPriority w:val="99"/>
    <w:semiHidden/>
    <w:unhideWhenUsed/>
    <w:rsid w:val="0080190D"/>
    <w:rPr>
      <w:vertAlign w:val="superscript"/>
    </w:rPr>
  </w:style>
  <w:style w:type="character" w:styleId="tevilkastrani">
    <w:name w:val="page number"/>
    <w:basedOn w:val="Privzetapisavaodstavka"/>
    <w:uiPriority w:val="99"/>
    <w:semiHidden/>
    <w:unhideWhenUsed/>
    <w:rsid w:val="00005062"/>
  </w:style>
  <w:style w:type="character" w:customStyle="1" w:styleId="Slog4">
    <w:name w:val="Slog4"/>
    <w:uiPriority w:val="1"/>
    <w:rsid w:val="00000963"/>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03529">
      <w:bodyDiv w:val="1"/>
      <w:marLeft w:val="0"/>
      <w:marRight w:val="0"/>
      <w:marTop w:val="0"/>
      <w:marBottom w:val="0"/>
      <w:divBdr>
        <w:top w:val="none" w:sz="0" w:space="0" w:color="auto"/>
        <w:left w:val="none" w:sz="0" w:space="0" w:color="auto"/>
        <w:bottom w:val="none" w:sz="0" w:space="0" w:color="auto"/>
        <w:right w:val="none" w:sz="0" w:space="0" w:color="auto"/>
      </w:divBdr>
    </w:div>
    <w:div w:id="151602286">
      <w:bodyDiv w:val="1"/>
      <w:marLeft w:val="0"/>
      <w:marRight w:val="0"/>
      <w:marTop w:val="0"/>
      <w:marBottom w:val="0"/>
      <w:divBdr>
        <w:top w:val="none" w:sz="0" w:space="0" w:color="auto"/>
        <w:left w:val="none" w:sz="0" w:space="0" w:color="auto"/>
        <w:bottom w:val="none" w:sz="0" w:space="0" w:color="auto"/>
        <w:right w:val="none" w:sz="0" w:space="0" w:color="auto"/>
      </w:divBdr>
    </w:div>
    <w:div w:id="221794006">
      <w:bodyDiv w:val="1"/>
      <w:marLeft w:val="0"/>
      <w:marRight w:val="0"/>
      <w:marTop w:val="0"/>
      <w:marBottom w:val="0"/>
      <w:divBdr>
        <w:top w:val="none" w:sz="0" w:space="0" w:color="auto"/>
        <w:left w:val="none" w:sz="0" w:space="0" w:color="auto"/>
        <w:bottom w:val="none" w:sz="0" w:space="0" w:color="auto"/>
        <w:right w:val="none" w:sz="0" w:space="0" w:color="auto"/>
      </w:divBdr>
    </w:div>
    <w:div w:id="225800852">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451554178">
      <w:bodyDiv w:val="1"/>
      <w:marLeft w:val="0"/>
      <w:marRight w:val="0"/>
      <w:marTop w:val="0"/>
      <w:marBottom w:val="0"/>
      <w:divBdr>
        <w:top w:val="none" w:sz="0" w:space="0" w:color="auto"/>
        <w:left w:val="none" w:sz="0" w:space="0" w:color="auto"/>
        <w:bottom w:val="none" w:sz="0" w:space="0" w:color="auto"/>
        <w:right w:val="none" w:sz="0" w:space="0" w:color="auto"/>
      </w:divBdr>
    </w:div>
    <w:div w:id="606934354">
      <w:bodyDiv w:val="1"/>
      <w:marLeft w:val="0"/>
      <w:marRight w:val="0"/>
      <w:marTop w:val="0"/>
      <w:marBottom w:val="0"/>
      <w:divBdr>
        <w:top w:val="none" w:sz="0" w:space="0" w:color="auto"/>
        <w:left w:val="none" w:sz="0" w:space="0" w:color="auto"/>
        <w:bottom w:val="none" w:sz="0" w:space="0" w:color="auto"/>
        <w:right w:val="none" w:sz="0" w:space="0" w:color="auto"/>
      </w:divBdr>
    </w:div>
    <w:div w:id="738287185">
      <w:bodyDiv w:val="1"/>
      <w:marLeft w:val="0"/>
      <w:marRight w:val="0"/>
      <w:marTop w:val="0"/>
      <w:marBottom w:val="0"/>
      <w:divBdr>
        <w:top w:val="none" w:sz="0" w:space="0" w:color="auto"/>
        <w:left w:val="none" w:sz="0" w:space="0" w:color="auto"/>
        <w:bottom w:val="none" w:sz="0" w:space="0" w:color="auto"/>
        <w:right w:val="none" w:sz="0" w:space="0" w:color="auto"/>
      </w:divBdr>
    </w:div>
    <w:div w:id="798381372">
      <w:bodyDiv w:val="1"/>
      <w:marLeft w:val="0"/>
      <w:marRight w:val="0"/>
      <w:marTop w:val="0"/>
      <w:marBottom w:val="0"/>
      <w:divBdr>
        <w:top w:val="none" w:sz="0" w:space="0" w:color="auto"/>
        <w:left w:val="none" w:sz="0" w:space="0" w:color="auto"/>
        <w:bottom w:val="none" w:sz="0" w:space="0" w:color="auto"/>
        <w:right w:val="none" w:sz="0" w:space="0" w:color="auto"/>
      </w:divBdr>
    </w:div>
    <w:div w:id="913662064">
      <w:bodyDiv w:val="1"/>
      <w:marLeft w:val="0"/>
      <w:marRight w:val="0"/>
      <w:marTop w:val="0"/>
      <w:marBottom w:val="0"/>
      <w:divBdr>
        <w:top w:val="none" w:sz="0" w:space="0" w:color="auto"/>
        <w:left w:val="none" w:sz="0" w:space="0" w:color="auto"/>
        <w:bottom w:val="none" w:sz="0" w:space="0" w:color="auto"/>
        <w:right w:val="none" w:sz="0" w:space="0" w:color="auto"/>
      </w:divBdr>
    </w:div>
    <w:div w:id="984357160">
      <w:bodyDiv w:val="1"/>
      <w:marLeft w:val="0"/>
      <w:marRight w:val="0"/>
      <w:marTop w:val="0"/>
      <w:marBottom w:val="0"/>
      <w:divBdr>
        <w:top w:val="none" w:sz="0" w:space="0" w:color="auto"/>
        <w:left w:val="none" w:sz="0" w:space="0" w:color="auto"/>
        <w:bottom w:val="none" w:sz="0" w:space="0" w:color="auto"/>
        <w:right w:val="none" w:sz="0" w:space="0" w:color="auto"/>
      </w:divBdr>
    </w:div>
    <w:div w:id="1013842759">
      <w:bodyDiv w:val="1"/>
      <w:marLeft w:val="0"/>
      <w:marRight w:val="0"/>
      <w:marTop w:val="0"/>
      <w:marBottom w:val="0"/>
      <w:divBdr>
        <w:top w:val="none" w:sz="0" w:space="0" w:color="auto"/>
        <w:left w:val="none" w:sz="0" w:space="0" w:color="auto"/>
        <w:bottom w:val="none" w:sz="0" w:space="0" w:color="auto"/>
        <w:right w:val="none" w:sz="0" w:space="0" w:color="auto"/>
      </w:divBdr>
    </w:div>
    <w:div w:id="1275401697">
      <w:bodyDiv w:val="1"/>
      <w:marLeft w:val="0"/>
      <w:marRight w:val="0"/>
      <w:marTop w:val="0"/>
      <w:marBottom w:val="0"/>
      <w:divBdr>
        <w:top w:val="none" w:sz="0" w:space="0" w:color="auto"/>
        <w:left w:val="none" w:sz="0" w:space="0" w:color="auto"/>
        <w:bottom w:val="none" w:sz="0" w:space="0" w:color="auto"/>
        <w:right w:val="none" w:sz="0" w:space="0" w:color="auto"/>
      </w:divBdr>
    </w:div>
    <w:div w:id="1493835896">
      <w:bodyDiv w:val="1"/>
      <w:marLeft w:val="0"/>
      <w:marRight w:val="0"/>
      <w:marTop w:val="0"/>
      <w:marBottom w:val="0"/>
      <w:divBdr>
        <w:top w:val="none" w:sz="0" w:space="0" w:color="auto"/>
        <w:left w:val="none" w:sz="0" w:space="0" w:color="auto"/>
        <w:bottom w:val="none" w:sz="0" w:space="0" w:color="auto"/>
        <w:right w:val="none" w:sz="0" w:space="0" w:color="auto"/>
      </w:divBdr>
    </w:div>
    <w:div w:id="1642340862">
      <w:bodyDiv w:val="1"/>
      <w:marLeft w:val="0"/>
      <w:marRight w:val="0"/>
      <w:marTop w:val="0"/>
      <w:marBottom w:val="0"/>
      <w:divBdr>
        <w:top w:val="none" w:sz="0" w:space="0" w:color="auto"/>
        <w:left w:val="none" w:sz="0" w:space="0" w:color="auto"/>
        <w:bottom w:val="none" w:sz="0" w:space="0" w:color="auto"/>
        <w:right w:val="none" w:sz="0" w:space="0" w:color="auto"/>
      </w:divBdr>
    </w:div>
    <w:div w:id="1650280125">
      <w:bodyDiv w:val="1"/>
      <w:marLeft w:val="0"/>
      <w:marRight w:val="0"/>
      <w:marTop w:val="0"/>
      <w:marBottom w:val="0"/>
      <w:divBdr>
        <w:top w:val="none" w:sz="0" w:space="0" w:color="auto"/>
        <w:left w:val="none" w:sz="0" w:space="0" w:color="auto"/>
        <w:bottom w:val="none" w:sz="0" w:space="0" w:color="auto"/>
        <w:right w:val="none" w:sz="0" w:space="0" w:color="auto"/>
      </w:divBdr>
    </w:div>
    <w:div w:id="1871531213">
      <w:bodyDiv w:val="1"/>
      <w:marLeft w:val="0"/>
      <w:marRight w:val="0"/>
      <w:marTop w:val="0"/>
      <w:marBottom w:val="0"/>
      <w:divBdr>
        <w:top w:val="none" w:sz="0" w:space="0" w:color="auto"/>
        <w:left w:val="none" w:sz="0" w:space="0" w:color="auto"/>
        <w:bottom w:val="none" w:sz="0" w:space="0" w:color="auto"/>
        <w:right w:val="none" w:sz="0" w:space="0" w:color="auto"/>
      </w:divBdr>
    </w:div>
    <w:div w:id="2007050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D0B5B-A42E-544B-975A-2A3BBA06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35</Pages>
  <Words>9938</Words>
  <Characters>56651</Characters>
  <Application>Microsoft Office Word</Application>
  <DocSecurity>0</DocSecurity>
  <Lines>472</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66457</CharactersWithSpaces>
  <SharedDoc>false</SharedDoc>
  <HLinks>
    <vt:vector size="324" baseType="variant">
      <vt:variant>
        <vt:i4>5701641</vt:i4>
      </vt:variant>
      <vt:variant>
        <vt:i4>279</vt:i4>
      </vt:variant>
      <vt:variant>
        <vt:i4>0</vt:i4>
      </vt:variant>
      <vt:variant>
        <vt:i4>5</vt:i4>
      </vt:variant>
      <vt:variant>
        <vt:lpwstr>http://eur-lex.europa.eu/LexUriServ/LexUriServ.do?uri=OJ:L:2008:074:0001:0375:SL:PDF</vt:lpwstr>
      </vt:variant>
      <vt:variant>
        <vt:lpwstr/>
      </vt:variant>
      <vt:variant>
        <vt:i4>196734</vt:i4>
      </vt:variant>
      <vt:variant>
        <vt:i4>276</vt:i4>
      </vt:variant>
      <vt:variant>
        <vt:i4>0</vt:i4>
      </vt:variant>
      <vt:variant>
        <vt:i4>5</vt:i4>
      </vt:variant>
      <vt:variant>
        <vt:lpwstr>http://eur-lex.europa.eu/legal-content/SL/TXT/?uri=CELEX%3A32015R1986</vt:lpwstr>
      </vt:variant>
      <vt:variant>
        <vt:lpwstr/>
      </vt:variant>
      <vt:variant>
        <vt:i4>3866710</vt:i4>
      </vt:variant>
      <vt:variant>
        <vt:i4>273</vt:i4>
      </vt:variant>
      <vt:variant>
        <vt:i4>0</vt:i4>
      </vt:variant>
      <vt:variant>
        <vt:i4>5</vt:i4>
      </vt:variant>
      <vt:variant>
        <vt:lpwstr>http://eur-lex.europa.eu/legal-content/SL/TXT/PDF/?uri=CELEX:31989L0665&amp;from=SL</vt:lpwstr>
      </vt:variant>
      <vt:variant>
        <vt:lpwstr/>
      </vt:variant>
      <vt:variant>
        <vt:i4>5242887</vt:i4>
      </vt:variant>
      <vt:variant>
        <vt:i4>270</vt:i4>
      </vt:variant>
      <vt:variant>
        <vt:i4>0</vt:i4>
      </vt:variant>
      <vt:variant>
        <vt:i4>5</vt:i4>
      </vt:variant>
      <vt:variant>
        <vt:lpwstr>http://eur-lex.europa.eu/LexUriServ/LexUriServ.do?uri=OJ:L:2007:335:0031:0046:SL:PDF</vt:lpwstr>
      </vt:variant>
      <vt:variant>
        <vt:lpwstr/>
      </vt:variant>
      <vt:variant>
        <vt:i4>786552</vt:i4>
      </vt:variant>
      <vt:variant>
        <vt:i4>267</vt:i4>
      </vt:variant>
      <vt:variant>
        <vt:i4>0</vt:i4>
      </vt:variant>
      <vt:variant>
        <vt:i4>5</vt:i4>
      </vt:variant>
      <vt:variant>
        <vt:lpwstr>http://www.enarocanje.si/</vt:lpwstr>
      </vt:variant>
      <vt:variant>
        <vt:lpwstr/>
      </vt:variant>
      <vt:variant>
        <vt:i4>1966087</vt:i4>
      </vt:variant>
      <vt:variant>
        <vt:i4>260</vt:i4>
      </vt:variant>
      <vt:variant>
        <vt:i4>0</vt:i4>
      </vt:variant>
      <vt:variant>
        <vt:i4>5</vt:i4>
      </vt:variant>
      <vt:variant>
        <vt:lpwstr/>
      </vt:variant>
      <vt:variant>
        <vt:lpwstr>_Toc493060503</vt:lpwstr>
      </vt:variant>
      <vt:variant>
        <vt:i4>1966086</vt:i4>
      </vt:variant>
      <vt:variant>
        <vt:i4>254</vt:i4>
      </vt:variant>
      <vt:variant>
        <vt:i4>0</vt:i4>
      </vt:variant>
      <vt:variant>
        <vt:i4>5</vt:i4>
      </vt:variant>
      <vt:variant>
        <vt:lpwstr/>
      </vt:variant>
      <vt:variant>
        <vt:lpwstr>_Toc493060502</vt:lpwstr>
      </vt:variant>
      <vt:variant>
        <vt:i4>1966085</vt:i4>
      </vt:variant>
      <vt:variant>
        <vt:i4>248</vt:i4>
      </vt:variant>
      <vt:variant>
        <vt:i4>0</vt:i4>
      </vt:variant>
      <vt:variant>
        <vt:i4>5</vt:i4>
      </vt:variant>
      <vt:variant>
        <vt:lpwstr/>
      </vt:variant>
      <vt:variant>
        <vt:lpwstr>_Toc493060501</vt:lpwstr>
      </vt:variant>
      <vt:variant>
        <vt:i4>1966084</vt:i4>
      </vt:variant>
      <vt:variant>
        <vt:i4>242</vt:i4>
      </vt:variant>
      <vt:variant>
        <vt:i4>0</vt:i4>
      </vt:variant>
      <vt:variant>
        <vt:i4>5</vt:i4>
      </vt:variant>
      <vt:variant>
        <vt:lpwstr/>
      </vt:variant>
      <vt:variant>
        <vt:lpwstr>_Toc493060500</vt:lpwstr>
      </vt:variant>
      <vt:variant>
        <vt:i4>1507340</vt:i4>
      </vt:variant>
      <vt:variant>
        <vt:i4>236</vt:i4>
      </vt:variant>
      <vt:variant>
        <vt:i4>0</vt:i4>
      </vt:variant>
      <vt:variant>
        <vt:i4>5</vt:i4>
      </vt:variant>
      <vt:variant>
        <vt:lpwstr/>
      </vt:variant>
      <vt:variant>
        <vt:lpwstr>_Toc493060499</vt:lpwstr>
      </vt:variant>
      <vt:variant>
        <vt:i4>1507341</vt:i4>
      </vt:variant>
      <vt:variant>
        <vt:i4>230</vt:i4>
      </vt:variant>
      <vt:variant>
        <vt:i4>0</vt:i4>
      </vt:variant>
      <vt:variant>
        <vt:i4>5</vt:i4>
      </vt:variant>
      <vt:variant>
        <vt:lpwstr/>
      </vt:variant>
      <vt:variant>
        <vt:lpwstr>_Toc493060498</vt:lpwstr>
      </vt:variant>
      <vt:variant>
        <vt:i4>1507330</vt:i4>
      </vt:variant>
      <vt:variant>
        <vt:i4>224</vt:i4>
      </vt:variant>
      <vt:variant>
        <vt:i4>0</vt:i4>
      </vt:variant>
      <vt:variant>
        <vt:i4>5</vt:i4>
      </vt:variant>
      <vt:variant>
        <vt:lpwstr/>
      </vt:variant>
      <vt:variant>
        <vt:lpwstr>_Toc493060497</vt:lpwstr>
      </vt:variant>
      <vt:variant>
        <vt:i4>1507331</vt:i4>
      </vt:variant>
      <vt:variant>
        <vt:i4>218</vt:i4>
      </vt:variant>
      <vt:variant>
        <vt:i4>0</vt:i4>
      </vt:variant>
      <vt:variant>
        <vt:i4>5</vt:i4>
      </vt:variant>
      <vt:variant>
        <vt:lpwstr/>
      </vt:variant>
      <vt:variant>
        <vt:lpwstr>_Toc493060496</vt:lpwstr>
      </vt:variant>
      <vt:variant>
        <vt:i4>1507328</vt:i4>
      </vt:variant>
      <vt:variant>
        <vt:i4>212</vt:i4>
      </vt:variant>
      <vt:variant>
        <vt:i4>0</vt:i4>
      </vt:variant>
      <vt:variant>
        <vt:i4>5</vt:i4>
      </vt:variant>
      <vt:variant>
        <vt:lpwstr/>
      </vt:variant>
      <vt:variant>
        <vt:lpwstr>_Toc493060495</vt:lpwstr>
      </vt:variant>
      <vt:variant>
        <vt:i4>1507329</vt:i4>
      </vt:variant>
      <vt:variant>
        <vt:i4>206</vt:i4>
      </vt:variant>
      <vt:variant>
        <vt:i4>0</vt:i4>
      </vt:variant>
      <vt:variant>
        <vt:i4>5</vt:i4>
      </vt:variant>
      <vt:variant>
        <vt:lpwstr/>
      </vt:variant>
      <vt:variant>
        <vt:lpwstr>_Toc493060494</vt:lpwstr>
      </vt:variant>
      <vt:variant>
        <vt:i4>1507334</vt:i4>
      </vt:variant>
      <vt:variant>
        <vt:i4>200</vt:i4>
      </vt:variant>
      <vt:variant>
        <vt:i4>0</vt:i4>
      </vt:variant>
      <vt:variant>
        <vt:i4>5</vt:i4>
      </vt:variant>
      <vt:variant>
        <vt:lpwstr/>
      </vt:variant>
      <vt:variant>
        <vt:lpwstr>_Toc493060493</vt:lpwstr>
      </vt:variant>
      <vt:variant>
        <vt:i4>1507335</vt:i4>
      </vt:variant>
      <vt:variant>
        <vt:i4>194</vt:i4>
      </vt:variant>
      <vt:variant>
        <vt:i4>0</vt:i4>
      </vt:variant>
      <vt:variant>
        <vt:i4>5</vt:i4>
      </vt:variant>
      <vt:variant>
        <vt:lpwstr/>
      </vt:variant>
      <vt:variant>
        <vt:lpwstr>_Toc493060492</vt:lpwstr>
      </vt:variant>
      <vt:variant>
        <vt:i4>1507332</vt:i4>
      </vt:variant>
      <vt:variant>
        <vt:i4>188</vt:i4>
      </vt:variant>
      <vt:variant>
        <vt:i4>0</vt:i4>
      </vt:variant>
      <vt:variant>
        <vt:i4>5</vt:i4>
      </vt:variant>
      <vt:variant>
        <vt:lpwstr/>
      </vt:variant>
      <vt:variant>
        <vt:lpwstr>_Toc493060491</vt:lpwstr>
      </vt:variant>
      <vt:variant>
        <vt:i4>1507333</vt:i4>
      </vt:variant>
      <vt:variant>
        <vt:i4>182</vt:i4>
      </vt:variant>
      <vt:variant>
        <vt:i4>0</vt:i4>
      </vt:variant>
      <vt:variant>
        <vt:i4>5</vt:i4>
      </vt:variant>
      <vt:variant>
        <vt:lpwstr/>
      </vt:variant>
      <vt:variant>
        <vt:lpwstr>_Toc493060490</vt:lpwstr>
      </vt:variant>
      <vt:variant>
        <vt:i4>1441804</vt:i4>
      </vt:variant>
      <vt:variant>
        <vt:i4>176</vt:i4>
      </vt:variant>
      <vt:variant>
        <vt:i4>0</vt:i4>
      </vt:variant>
      <vt:variant>
        <vt:i4>5</vt:i4>
      </vt:variant>
      <vt:variant>
        <vt:lpwstr/>
      </vt:variant>
      <vt:variant>
        <vt:lpwstr>_Toc493060489</vt:lpwstr>
      </vt:variant>
      <vt:variant>
        <vt:i4>1441805</vt:i4>
      </vt:variant>
      <vt:variant>
        <vt:i4>170</vt:i4>
      </vt:variant>
      <vt:variant>
        <vt:i4>0</vt:i4>
      </vt:variant>
      <vt:variant>
        <vt:i4>5</vt:i4>
      </vt:variant>
      <vt:variant>
        <vt:lpwstr/>
      </vt:variant>
      <vt:variant>
        <vt:lpwstr>_Toc493060488</vt:lpwstr>
      </vt:variant>
      <vt:variant>
        <vt:i4>1441794</vt:i4>
      </vt:variant>
      <vt:variant>
        <vt:i4>164</vt:i4>
      </vt:variant>
      <vt:variant>
        <vt:i4>0</vt:i4>
      </vt:variant>
      <vt:variant>
        <vt:i4>5</vt:i4>
      </vt:variant>
      <vt:variant>
        <vt:lpwstr/>
      </vt:variant>
      <vt:variant>
        <vt:lpwstr>_Toc493060487</vt:lpwstr>
      </vt:variant>
      <vt:variant>
        <vt:i4>1441795</vt:i4>
      </vt:variant>
      <vt:variant>
        <vt:i4>158</vt:i4>
      </vt:variant>
      <vt:variant>
        <vt:i4>0</vt:i4>
      </vt:variant>
      <vt:variant>
        <vt:i4>5</vt:i4>
      </vt:variant>
      <vt:variant>
        <vt:lpwstr/>
      </vt:variant>
      <vt:variant>
        <vt:lpwstr>_Toc493060486</vt:lpwstr>
      </vt:variant>
      <vt:variant>
        <vt:i4>1441792</vt:i4>
      </vt:variant>
      <vt:variant>
        <vt:i4>152</vt:i4>
      </vt:variant>
      <vt:variant>
        <vt:i4>0</vt:i4>
      </vt:variant>
      <vt:variant>
        <vt:i4>5</vt:i4>
      </vt:variant>
      <vt:variant>
        <vt:lpwstr/>
      </vt:variant>
      <vt:variant>
        <vt:lpwstr>_Toc493060485</vt:lpwstr>
      </vt:variant>
      <vt:variant>
        <vt:i4>1441793</vt:i4>
      </vt:variant>
      <vt:variant>
        <vt:i4>146</vt:i4>
      </vt:variant>
      <vt:variant>
        <vt:i4>0</vt:i4>
      </vt:variant>
      <vt:variant>
        <vt:i4>5</vt:i4>
      </vt:variant>
      <vt:variant>
        <vt:lpwstr/>
      </vt:variant>
      <vt:variant>
        <vt:lpwstr>_Toc493060484</vt:lpwstr>
      </vt:variant>
      <vt:variant>
        <vt:i4>1441798</vt:i4>
      </vt:variant>
      <vt:variant>
        <vt:i4>140</vt:i4>
      </vt:variant>
      <vt:variant>
        <vt:i4>0</vt:i4>
      </vt:variant>
      <vt:variant>
        <vt:i4>5</vt:i4>
      </vt:variant>
      <vt:variant>
        <vt:lpwstr/>
      </vt:variant>
      <vt:variant>
        <vt:lpwstr>_Toc493060483</vt:lpwstr>
      </vt:variant>
      <vt:variant>
        <vt:i4>1441799</vt:i4>
      </vt:variant>
      <vt:variant>
        <vt:i4>134</vt:i4>
      </vt:variant>
      <vt:variant>
        <vt:i4>0</vt:i4>
      </vt:variant>
      <vt:variant>
        <vt:i4>5</vt:i4>
      </vt:variant>
      <vt:variant>
        <vt:lpwstr/>
      </vt:variant>
      <vt:variant>
        <vt:lpwstr>_Toc493060482</vt:lpwstr>
      </vt:variant>
      <vt:variant>
        <vt:i4>1441796</vt:i4>
      </vt:variant>
      <vt:variant>
        <vt:i4>128</vt:i4>
      </vt:variant>
      <vt:variant>
        <vt:i4>0</vt:i4>
      </vt:variant>
      <vt:variant>
        <vt:i4>5</vt:i4>
      </vt:variant>
      <vt:variant>
        <vt:lpwstr/>
      </vt:variant>
      <vt:variant>
        <vt:lpwstr>_Toc493060481</vt:lpwstr>
      </vt:variant>
      <vt:variant>
        <vt:i4>1441797</vt:i4>
      </vt:variant>
      <vt:variant>
        <vt:i4>122</vt:i4>
      </vt:variant>
      <vt:variant>
        <vt:i4>0</vt:i4>
      </vt:variant>
      <vt:variant>
        <vt:i4>5</vt:i4>
      </vt:variant>
      <vt:variant>
        <vt:lpwstr/>
      </vt:variant>
      <vt:variant>
        <vt:lpwstr>_Toc493060480</vt:lpwstr>
      </vt:variant>
      <vt:variant>
        <vt:i4>1638412</vt:i4>
      </vt:variant>
      <vt:variant>
        <vt:i4>116</vt:i4>
      </vt:variant>
      <vt:variant>
        <vt:i4>0</vt:i4>
      </vt:variant>
      <vt:variant>
        <vt:i4>5</vt:i4>
      </vt:variant>
      <vt:variant>
        <vt:lpwstr/>
      </vt:variant>
      <vt:variant>
        <vt:lpwstr>_Toc493060479</vt:lpwstr>
      </vt:variant>
      <vt:variant>
        <vt:i4>1638413</vt:i4>
      </vt:variant>
      <vt:variant>
        <vt:i4>110</vt:i4>
      </vt:variant>
      <vt:variant>
        <vt:i4>0</vt:i4>
      </vt:variant>
      <vt:variant>
        <vt:i4>5</vt:i4>
      </vt:variant>
      <vt:variant>
        <vt:lpwstr/>
      </vt:variant>
      <vt:variant>
        <vt:lpwstr>_Toc493060478</vt:lpwstr>
      </vt:variant>
      <vt:variant>
        <vt:i4>1638402</vt:i4>
      </vt:variant>
      <vt:variant>
        <vt:i4>104</vt:i4>
      </vt:variant>
      <vt:variant>
        <vt:i4>0</vt:i4>
      </vt:variant>
      <vt:variant>
        <vt:i4>5</vt:i4>
      </vt:variant>
      <vt:variant>
        <vt:lpwstr/>
      </vt:variant>
      <vt:variant>
        <vt:lpwstr>_Toc493060477</vt:lpwstr>
      </vt:variant>
      <vt:variant>
        <vt:i4>1638403</vt:i4>
      </vt:variant>
      <vt:variant>
        <vt:i4>98</vt:i4>
      </vt:variant>
      <vt:variant>
        <vt:i4>0</vt:i4>
      </vt:variant>
      <vt:variant>
        <vt:i4>5</vt:i4>
      </vt:variant>
      <vt:variant>
        <vt:lpwstr/>
      </vt:variant>
      <vt:variant>
        <vt:lpwstr>_Toc493060476</vt:lpwstr>
      </vt:variant>
      <vt:variant>
        <vt:i4>1638400</vt:i4>
      </vt:variant>
      <vt:variant>
        <vt:i4>92</vt:i4>
      </vt:variant>
      <vt:variant>
        <vt:i4>0</vt:i4>
      </vt:variant>
      <vt:variant>
        <vt:i4>5</vt:i4>
      </vt:variant>
      <vt:variant>
        <vt:lpwstr/>
      </vt:variant>
      <vt:variant>
        <vt:lpwstr>_Toc493060475</vt:lpwstr>
      </vt:variant>
      <vt:variant>
        <vt:i4>1638401</vt:i4>
      </vt:variant>
      <vt:variant>
        <vt:i4>86</vt:i4>
      </vt:variant>
      <vt:variant>
        <vt:i4>0</vt:i4>
      </vt:variant>
      <vt:variant>
        <vt:i4>5</vt:i4>
      </vt:variant>
      <vt:variant>
        <vt:lpwstr/>
      </vt:variant>
      <vt:variant>
        <vt:lpwstr>_Toc493060474</vt:lpwstr>
      </vt:variant>
      <vt:variant>
        <vt:i4>1638406</vt:i4>
      </vt:variant>
      <vt:variant>
        <vt:i4>80</vt:i4>
      </vt:variant>
      <vt:variant>
        <vt:i4>0</vt:i4>
      </vt:variant>
      <vt:variant>
        <vt:i4>5</vt:i4>
      </vt:variant>
      <vt:variant>
        <vt:lpwstr/>
      </vt:variant>
      <vt:variant>
        <vt:lpwstr>_Toc493060473</vt:lpwstr>
      </vt:variant>
      <vt:variant>
        <vt:i4>1638407</vt:i4>
      </vt:variant>
      <vt:variant>
        <vt:i4>74</vt:i4>
      </vt:variant>
      <vt:variant>
        <vt:i4>0</vt:i4>
      </vt:variant>
      <vt:variant>
        <vt:i4>5</vt:i4>
      </vt:variant>
      <vt:variant>
        <vt:lpwstr/>
      </vt:variant>
      <vt:variant>
        <vt:lpwstr>_Toc493060472</vt:lpwstr>
      </vt:variant>
      <vt:variant>
        <vt:i4>1638404</vt:i4>
      </vt:variant>
      <vt:variant>
        <vt:i4>68</vt:i4>
      </vt:variant>
      <vt:variant>
        <vt:i4>0</vt:i4>
      </vt:variant>
      <vt:variant>
        <vt:i4>5</vt:i4>
      </vt:variant>
      <vt:variant>
        <vt:lpwstr/>
      </vt:variant>
      <vt:variant>
        <vt:lpwstr>_Toc493060471</vt:lpwstr>
      </vt:variant>
      <vt:variant>
        <vt:i4>1638405</vt:i4>
      </vt:variant>
      <vt:variant>
        <vt:i4>62</vt:i4>
      </vt:variant>
      <vt:variant>
        <vt:i4>0</vt:i4>
      </vt:variant>
      <vt:variant>
        <vt:i4>5</vt:i4>
      </vt:variant>
      <vt:variant>
        <vt:lpwstr/>
      </vt:variant>
      <vt:variant>
        <vt:lpwstr>_Toc493060470</vt:lpwstr>
      </vt:variant>
      <vt:variant>
        <vt:i4>1572876</vt:i4>
      </vt:variant>
      <vt:variant>
        <vt:i4>56</vt:i4>
      </vt:variant>
      <vt:variant>
        <vt:i4>0</vt:i4>
      </vt:variant>
      <vt:variant>
        <vt:i4>5</vt:i4>
      </vt:variant>
      <vt:variant>
        <vt:lpwstr/>
      </vt:variant>
      <vt:variant>
        <vt:lpwstr>_Toc493060469</vt:lpwstr>
      </vt:variant>
      <vt:variant>
        <vt:i4>1572877</vt:i4>
      </vt:variant>
      <vt:variant>
        <vt:i4>50</vt:i4>
      </vt:variant>
      <vt:variant>
        <vt:i4>0</vt:i4>
      </vt:variant>
      <vt:variant>
        <vt:i4>5</vt:i4>
      </vt:variant>
      <vt:variant>
        <vt:lpwstr/>
      </vt:variant>
      <vt:variant>
        <vt:lpwstr>_Toc493060468</vt:lpwstr>
      </vt:variant>
      <vt:variant>
        <vt:i4>1572866</vt:i4>
      </vt:variant>
      <vt:variant>
        <vt:i4>44</vt:i4>
      </vt:variant>
      <vt:variant>
        <vt:i4>0</vt:i4>
      </vt:variant>
      <vt:variant>
        <vt:i4>5</vt:i4>
      </vt:variant>
      <vt:variant>
        <vt:lpwstr/>
      </vt:variant>
      <vt:variant>
        <vt:lpwstr>_Toc493060467</vt:lpwstr>
      </vt:variant>
      <vt:variant>
        <vt:i4>1572867</vt:i4>
      </vt:variant>
      <vt:variant>
        <vt:i4>38</vt:i4>
      </vt:variant>
      <vt:variant>
        <vt:i4>0</vt:i4>
      </vt:variant>
      <vt:variant>
        <vt:i4>5</vt:i4>
      </vt:variant>
      <vt:variant>
        <vt:lpwstr/>
      </vt:variant>
      <vt:variant>
        <vt:lpwstr>_Toc493060466</vt:lpwstr>
      </vt:variant>
      <vt:variant>
        <vt:i4>1572864</vt:i4>
      </vt:variant>
      <vt:variant>
        <vt:i4>32</vt:i4>
      </vt:variant>
      <vt:variant>
        <vt:i4>0</vt:i4>
      </vt:variant>
      <vt:variant>
        <vt:i4>5</vt:i4>
      </vt:variant>
      <vt:variant>
        <vt:lpwstr/>
      </vt:variant>
      <vt:variant>
        <vt:lpwstr>_Toc493060465</vt:lpwstr>
      </vt:variant>
      <vt:variant>
        <vt:i4>1572865</vt:i4>
      </vt:variant>
      <vt:variant>
        <vt:i4>26</vt:i4>
      </vt:variant>
      <vt:variant>
        <vt:i4>0</vt:i4>
      </vt:variant>
      <vt:variant>
        <vt:i4>5</vt:i4>
      </vt:variant>
      <vt:variant>
        <vt:lpwstr/>
      </vt:variant>
      <vt:variant>
        <vt:lpwstr>_Toc493060464</vt:lpwstr>
      </vt:variant>
      <vt:variant>
        <vt:i4>1572870</vt:i4>
      </vt:variant>
      <vt:variant>
        <vt:i4>20</vt:i4>
      </vt:variant>
      <vt:variant>
        <vt:i4>0</vt:i4>
      </vt:variant>
      <vt:variant>
        <vt:i4>5</vt:i4>
      </vt:variant>
      <vt:variant>
        <vt:lpwstr/>
      </vt:variant>
      <vt:variant>
        <vt:lpwstr>_Toc493060463</vt:lpwstr>
      </vt:variant>
      <vt:variant>
        <vt:i4>1572871</vt:i4>
      </vt:variant>
      <vt:variant>
        <vt:i4>14</vt:i4>
      </vt:variant>
      <vt:variant>
        <vt:i4>0</vt:i4>
      </vt:variant>
      <vt:variant>
        <vt:i4>5</vt:i4>
      </vt:variant>
      <vt:variant>
        <vt:lpwstr/>
      </vt:variant>
      <vt:variant>
        <vt:lpwstr>_Toc493060462</vt:lpwstr>
      </vt:variant>
      <vt:variant>
        <vt:i4>1572868</vt:i4>
      </vt:variant>
      <vt:variant>
        <vt:i4>8</vt:i4>
      </vt:variant>
      <vt:variant>
        <vt:i4>0</vt:i4>
      </vt:variant>
      <vt:variant>
        <vt:i4>5</vt:i4>
      </vt:variant>
      <vt:variant>
        <vt:lpwstr/>
      </vt:variant>
      <vt:variant>
        <vt:lpwstr>_Toc493060461</vt:lpwstr>
      </vt:variant>
      <vt:variant>
        <vt:i4>1572869</vt:i4>
      </vt:variant>
      <vt:variant>
        <vt:i4>2</vt:i4>
      </vt:variant>
      <vt:variant>
        <vt:i4>0</vt:i4>
      </vt:variant>
      <vt:variant>
        <vt:i4>5</vt:i4>
      </vt:variant>
      <vt:variant>
        <vt:lpwstr/>
      </vt:variant>
      <vt:variant>
        <vt:lpwstr>_Toc493060460</vt:lpwstr>
      </vt:variant>
      <vt:variant>
        <vt:i4>3407885</vt:i4>
      </vt:variant>
      <vt:variant>
        <vt:i4>2676</vt:i4>
      </vt:variant>
      <vt:variant>
        <vt:i4>1025</vt:i4>
      </vt:variant>
      <vt:variant>
        <vt:i4>1</vt:i4>
      </vt:variant>
      <vt:variant>
        <vt:lpwstr>IMG_3701</vt:lpwstr>
      </vt:variant>
      <vt:variant>
        <vt:lpwstr/>
      </vt:variant>
      <vt:variant>
        <vt:i4>4980829</vt:i4>
      </vt:variant>
      <vt:variant>
        <vt:i4>-1</vt:i4>
      </vt:variant>
      <vt:variant>
        <vt:i4>2052</vt:i4>
      </vt:variant>
      <vt:variant>
        <vt:i4>1</vt:i4>
      </vt:variant>
      <vt:variant>
        <vt:lpwstr>napis15direkCIJA</vt:lpwstr>
      </vt:variant>
      <vt:variant>
        <vt:lpwstr/>
      </vt:variant>
      <vt:variant>
        <vt:i4>3211267</vt:i4>
      </vt:variant>
      <vt:variant>
        <vt:i4>-1</vt:i4>
      </vt:variant>
      <vt:variant>
        <vt:i4>2053</vt:i4>
      </vt:variant>
      <vt:variant>
        <vt:i4>1</vt:i4>
      </vt:variant>
      <vt:variant>
        <vt:lpwstr>Logo_EKP_kohezijski_sklad_SLO_slogan</vt:lpwstr>
      </vt:variant>
      <vt:variant>
        <vt:lpwstr/>
      </vt:variant>
      <vt:variant>
        <vt:i4>4980829</vt:i4>
      </vt:variant>
      <vt:variant>
        <vt:i4>-1</vt:i4>
      </vt:variant>
      <vt:variant>
        <vt:i4>2055</vt:i4>
      </vt:variant>
      <vt:variant>
        <vt:i4>1</vt:i4>
      </vt:variant>
      <vt:variant>
        <vt:lpwstr>napis15direkCIJA</vt:lpwstr>
      </vt:variant>
      <vt:variant>
        <vt:lpwstr/>
      </vt:variant>
      <vt:variant>
        <vt:i4>7864351</vt:i4>
      </vt:variant>
      <vt:variant>
        <vt:i4>-1</vt:i4>
      </vt:variant>
      <vt:variant>
        <vt:i4>2058</vt:i4>
      </vt:variant>
      <vt:variant>
        <vt:i4>1</vt:i4>
      </vt:variant>
      <vt:variant>
        <vt:lpwstr>Logo_EKP_sklad_za_regionalni_razvoj_SLO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Kodelja</dc:creator>
  <cp:lastModifiedBy>MEA 2</cp:lastModifiedBy>
  <cp:revision>16</cp:revision>
  <cp:lastPrinted>2026-06-10T09:01:00Z</cp:lastPrinted>
  <dcterms:created xsi:type="dcterms:W3CDTF">2026-06-10T09:01:00Z</dcterms:created>
  <dcterms:modified xsi:type="dcterms:W3CDTF">2026-07-30T12:37:00Z</dcterms:modified>
</cp:coreProperties>
</file>